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462E27">
        <w:rPr>
          <w:rFonts w:ascii="Times New Roman" w:eastAsia="Times New Roman" w:hAnsi="Times New Roman" w:cs="Times New Roman"/>
          <w:sz w:val="28"/>
          <w:szCs w:val="28"/>
          <w:lang w:eastAsia="uk-UA"/>
        </w:rPr>
        <w:t>59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об административном правонарушени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– Зинкина К.М.,          </w:t>
      </w:r>
    </w:p>
    <w:p w:rsidR="009439B3" w:rsidRPr="009439B3" w:rsidP="009439B3">
      <w:pPr>
        <w:spacing w:after="0" w:line="240" w:lineRule="auto"/>
        <w:ind w:right="-1" w:firstLine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8D6209" w:rsidRPr="004570C0" w:rsidP="00841BDF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 К</w:t>
      </w:r>
      <w:r w:rsidR="00841B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841B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41BDF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признакам с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мирового судьи 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судебного участка №19 Центрального </w:t>
      </w:r>
      <w:r w:rsidRP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судебного района  города Симферополь (Центральный район городского округа Симферополя)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27.05.2025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439B3">
        <w:rPr>
          <w:rFonts w:ascii="Times New Roman" w:hAnsi="Times New Roman" w:cs="Times New Roman"/>
          <w:sz w:val="28"/>
          <w:szCs w:val="28"/>
        </w:rPr>
        <w:t>лся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делу об административн</w:t>
      </w:r>
      <w:r w:rsidRPr="004570C0">
        <w:rPr>
          <w:rFonts w:ascii="Times New Roman" w:hAnsi="Times New Roman" w:cs="Times New Roman"/>
          <w:sz w:val="28"/>
          <w:szCs w:val="28"/>
        </w:rPr>
        <w:t>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4570C0">
        <w:rPr>
          <w:rFonts w:ascii="Times New Roman" w:hAnsi="Times New Roman" w:cs="Times New Roman"/>
          <w:sz w:val="28"/>
          <w:szCs w:val="28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</w:t>
      </w:r>
      <w:r w:rsidRPr="004570C0">
        <w:rPr>
          <w:rFonts w:ascii="Times New Roman" w:hAnsi="Times New Roman" w:cs="Times New Roman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</w:t>
      </w:r>
      <w:r w:rsidRPr="004570C0">
        <w:rPr>
          <w:rFonts w:ascii="Times New Roman" w:hAnsi="Times New Roman" w:cs="Times New Roman"/>
          <w:sz w:val="28"/>
          <w:szCs w:val="28"/>
        </w:rPr>
        <w:t>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об уплате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</w:t>
      </w:r>
      <w:r w:rsidRPr="004570C0">
        <w:rPr>
          <w:rFonts w:ascii="Times New Roman" w:hAnsi="Times New Roman" w:cs="Times New Roman"/>
          <w:sz w:val="28"/>
          <w:szCs w:val="28"/>
        </w:rPr>
        <w:t>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</w:t>
      </w:r>
      <w:r w:rsidRPr="004570C0">
        <w:rPr>
          <w:rFonts w:ascii="Times New Roman" w:hAnsi="Times New Roman" w:cs="Times New Roman"/>
          <w:sz w:val="28"/>
          <w:szCs w:val="28"/>
        </w:rPr>
        <w:t>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</w:t>
      </w:r>
      <w:r w:rsidRPr="004570C0">
        <w:rPr>
          <w:rFonts w:ascii="Times New Roman" w:hAnsi="Times New Roman" w:cs="Times New Roman"/>
          <w:sz w:val="28"/>
          <w:szCs w:val="28"/>
        </w:rPr>
        <w:t>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</w:t>
      </w:r>
      <w:r w:rsidRPr="004570C0">
        <w:rPr>
          <w:rFonts w:ascii="Times New Roman" w:hAnsi="Times New Roman" w:cs="Times New Roman"/>
          <w:sz w:val="28"/>
          <w:szCs w:val="28"/>
        </w:rPr>
        <w:t xml:space="preserve">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</w:t>
      </w:r>
      <w:r w:rsidRPr="004570C0">
        <w:rPr>
          <w:rFonts w:ascii="Times New Roman" w:hAnsi="Times New Roman" w:cs="Times New Roman"/>
          <w:sz w:val="28"/>
          <w:szCs w:val="28"/>
        </w:rPr>
        <w:t>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</w:t>
      </w:r>
      <w:r w:rsidRPr="004570C0">
        <w:rPr>
          <w:rFonts w:ascii="Times New Roman" w:hAnsi="Times New Roman" w:cs="Times New Roman"/>
          <w:sz w:val="28"/>
          <w:szCs w:val="28"/>
        </w:rPr>
        <w:t>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</w:t>
      </w:r>
      <w:r w:rsidRPr="004570C0">
        <w:rPr>
          <w:rFonts w:ascii="Times New Roman" w:hAnsi="Times New Roman" w:cs="Times New Roman"/>
          <w:sz w:val="28"/>
          <w:szCs w:val="28"/>
        </w:rPr>
        <w:t>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мирового судьи судебного участка №19 Центрального судебного района  города Симферополь (Центральный район городского округа Симферополя) Республики Крым  от 14.05.2025, вступивш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законную силу 27.05.2025,</w:t>
      </w:r>
      <w:r w:rsidR="009439B3">
        <w:rPr>
          <w:rFonts w:ascii="Times New Roman" w:hAnsi="Times New Roman" w:cs="Times New Roman"/>
          <w:sz w:val="28"/>
          <w:szCs w:val="28"/>
        </w:rPr>
        <w:t xml:space="preserve"> Зинкин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9439B3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9439B3">
        <w:rPr>
          <w:rFonts w:ascii="Times New Roman" w:hAnsi="Times New Roman" w:cs="Times New Roman"/>
          <w:sz w:val="28"/>
          <w:szCs w:val="28"/>
        </w:rPr>
        <w:t>20.25</w:t>
      </w:r>
      <w:r w:rsidR="005C169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9439B3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9439B3">
        <w:rPr>
          <w:rFonts w:ascii="Times New Roman" w:hAnsi="Times New Roman" w:cs="Times New Roman"/>
          <w:sz w:val="28"/>
          <w:szCs w:val="28"/>
        </w:rPr>
        <w:t>1020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Материалы дела свидетельствую</w:t>
      </w:r>
      <w:r w:rsidRPr="004570C0">
        <w:rPr>
          <w:rFonts w:ascii="Times New Roman" w:hAnsi="Times New Roman" w:cs="Times New Roman"/>
          <w:sz w:val="28"/>
          <w:szCs w:val="28"/>
        </w:rPr>
        <w:t xml:space="preserve">т, что административный штраф в размере </w:t>
      </w:r>
      <w:r w:rsidR="009439B3">
        <w:rPr>
          <w:rFonts w:ascii="Times New Roman" w:hAnsi="Times New Roman" w:cs="Times New Roman"/>
          <w:sz w:val="28"/>
          <w:szCs w:val="28"/>
        </w:rPr>
        <w:t>1020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Зинкиным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9439B3">
        <w:rPr>
          <w:rFonts w:ascii="Times New Roman" w:hAnsi="Times New Roman" w:cs="Times New Roman"/>
          <w:sz w:val="28"/>
          <w:szCs w:val="28"/>
        </w:rPr>
        <w:t>26.07.2025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№05-0</w:t>
      </w:r>
      <w:r w:rsidR="00462E27">
        <w:rPr>
          <w:rFonts w:ascii="Times New Roman" w:eastAsia="Times New Roman" w:hAnsi="Times New Roman" w:cs="Times New Roman"/>
          <w:sz w:val="28"/>
          <w:szCs w:val="28"/>
          <w:lang w:eastAsia="uk-UA"/>
        </w:rPr>
        <w:t>199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/19/2025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Зинкиным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9439B3">
        <w:rPr>
          <w:rFonts w:ascii="Times New Roman" w:hAnsi="Times New Roman" w:cs="Times New Roman"/>
          <w:sz w:val="28"/>
          <w:szCs w:val="28"/>
        </w:rPr>
        <w:t>№2</w:t>
      </w:r>
      <w:r w:rsidR="00462E27">
        <w:rPr>
          <w:rFonts w:ascii="Times New Roman" w:hAnsi="Times New Roman" w:cs="Times New Roman"/>
          <w:sz w:val="28"/>
          <w:szCs w:val="28"/>
        </w:rPr>
        <w:t>20</w:t>
      </w:r>
      <w:r w:rsidR="009439B3">
        <w:rPr>
          <w:rFonts w:ascii="Times New Roman" w:hAnsi="Times New Roman" w:cs="Times New Roman"/>
          <w:sz w:val="28"/>
          <w:szCs w:val="28"/>
        </w:rPr>
        <w:t>/25/82004-АП от 12.09.2025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№05-0</w:t>
      </w:r>
      <w:r w:rsidR="00462E27">
        <w:rPr>
          <w:rFonts w:ascii="Times New Roman" w:eastAsia="Times New Roman" w:hAnsi="Times New Roman" w:cs="Times New Roman"/>
          <w:sz w:val="28"/>
          <w:szCs w:val="28"/>
          <w:lang w:eastAsia="uk-UA"/>
        </w:rPr>
        <w:t>199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/19/2025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14.05.2025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9439B3">
        <w:rPr>
          <w:rFonts w:ascii="Times New Roman" w:hAnsi="Times New Roman" w:cs="Times New Roman"/>
          <w:sz w:val="28"/>
          <w:szCs w:val="28"/>
        </w:rPr>
        <w:t>27.05.2025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9439B3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конные интересы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</w:t>
      </w:r>
      <w:r w:rsidRPr="004570C0">
        <w:rPr>
          <w:rFonts w:ascii="Times New Roman" w:hAnsi="Times New Roman" w:cs="Times New Roman"/>
          <w:sz w:val="28"/>
          <w:szCs w:val="28"/>
        </w:rPr>
        <w:t xml:space="preserve">ть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лица, в отношении которого ведется производство по делу об административном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правонарушении, по делу не установлено.</w:t>
      </w:r>
    </w:p>
    <w:p w:rsidR="00EE01E7" w:rsidRPr="00EE01E7" w:rsidP="00EE0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</w:t>
      </w:r>
      <w:r w:rsidRPr="007300D7">
        <w:rPr>
          <w:rFonts w:ascii="Times New Roman" w:hAnsi="Times New Roman" w:cs="Times New Roman"/>
          <w:sz w:val="28"/>
          <w:szCs w:val="28"/>
        </w:rPr>
        <w:t>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</w:t>
      </w:r>
      <w:r w:rsidRPr="007300D7">
        <w:rPr>
          <w:rFonts w:ascii="Times New Roman" w:hAnsi="Times New Roman" w:cs="Times New Roman"/>
          <w:sz w:val="28"/>
          <w:szCs w:val="28"/>
        </w:rPr>
        <w:t xml:space="preserve">сть, прихожу к выводу, что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EE01E7">
        <w:rPr>
          <w:rFonts w:ascii="Times New Roman" w:hAnsi="Times New Roman" w:cs="Times New Roman"/>
          <w:sz w:val="28"/>
          <w:szCs w:val="28"/>
        </w:rPr>
        <w:t>в виде обязательных работ в пределах санкции, предусмотренной ч. 1 ст. 20.25 Кодекса Российской Федерации об административных правонарушениях. Полагаю, что данное наказ</w:t>
      </w:r>
      <w:r w:rsidRPr="00EE01E7">
        <w:rPr>
          <w:rFonts w:ascii="Times New Roman" w:hAnsi="Times New Roman" w:cs="Times New Roman"/>
          <w:sz w:val="28"/>
          <w:szCs w:val="28"/>
        </w:rPr>
        <w:t>ание является соразмерным допущенному е</w:t>
      </w:r>
      <w:r w:rsidR="00490312">
        <w:rPr>
          <w:rFonts w:ascii="Times New Roman" w:hAnsi="Times New Roman" w:cs="Times New Roman"/>
          <w:sz w:val="28"/>
          <w:szCs w:val="28"/>
        </w:rPr>
        <w:t>ю</w:t>
      </w:r>
      <w:r w:rsidRPr="00EE01E7">
        <w:rPr>
          <w:rFonts w:ascii="Times New Roman" w:hAnsi="Times New Roman" w:cs="Times New Roman"/>
          <w:sz w:val="28"/>
          <w:szCs w:val="28"/>
        </w:rPr>
        <w:t xml:space="preserve"> правонарушению и личности виновн</w:t>
      </w:r>
      <w:r w:rsidR="00490312">
        <w:rPr>
          <w:rFonts w:ascii="Times New Roman" w:hAnsi="Times New Roman" w:cs="Times New Roman"/>
          <w:sz w:val="28"/>
          <w:szCs w:val="28"/>
        </w:rPr>
        <w:t>ой</w:t>
      </w:r>
      <w:r w:rsidRPr="00EE01E7">
        <w:rPr>
          <w:rFonts w:ascii="Times New Roman" w:hAnsi="Times New Roman" w:cs="Times New Roman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AF7FA8" w:rsidRPr="007300D7" w:rsidP="00EE0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01E7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предусмотренных ч. 2 ст.</w:t>
      </w:r>
      <w:r w:rsidRPr="00EE01E7">
        <w:rPr>
          <w:rFonts w:ascii="Times New Roman" w:hAnsi="Times New Roman" w:cs="Times New Roman"/>
          <w:sz w:val="28"/>
          <w:szCs w:val="28"/>
        </w:rPr>
        <w:t xml:space="preserve"> 3.13 Кодекса Российской Федерации об </w:t>
      </w:r>
      <w:r w:rsidRPr="00EE01E7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препятствующих назначению указанного вида административного наказания.   </w:t>
      </w:r>
    </w:p>
    <w:p w:rsidR="00AF7FA8" w:rsidRPr="007300D7" w:rsidP="00AF7F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</w:t>
      </w:r>
      <w:r w:rsidRPr="007300D7">
        <w:rPr>
          <w:rFonts w:ascii="Times New Roman" w:hAnsi="Times New Roman" w:cs="Times New Roman"/>
          <w:sz w:val="28"/>
          <w:szCs w:val="28"/>
        </w:rPr>
        <w:t>тративных правонарушениях, мировой судья</w:t>
      </w:r>
    </w:p>
    <w:p w:rsidR="00AF7FA8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EE01E7" w:rsidP="00AF7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Зинкина К</w:t>
      </w:r>
      <w:r w:rsidR="00841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39B3"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84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9439B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обязательных работ сроком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</w:t>
      </w:r>
      <w:r w:rsidR="00BE3B23">
        <w:rPr>
          <w:rFonts w:ascii="Times New Roman" w:hAnsi="Times New Roman" w:cs="Times New Roman"/>
          <w:sz w:val="28"/>
          <w:szCs w:val="28"/>
        </w:rPr>
        <w:t>подпись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BDF">
          <w:rPr>
            <w:noProof/>
          </w:rPr>
          <w:t>3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3B48"/>
    <w:rsid w:val="000942A4"/>
    <w:rsid w:val="000A4C8A"/>
    <w:rsid w:val="000B10D3"/>
    <w:rsid w:val="000D14DE"/>
    <w:rsid w:val="001048C6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6AC2"/>
    <w:rsid w:val="002218FC"/>
    <w:rsid w:val="00252D33"/>
    <w:rsid w:val="002754B9"/>
    <w:rsid w:val="002B35F7"/>
    <w:rsid w:val="00326552"/>
    <w:rsid w:val="003548EF"/>
    <w:rsid w:val="0036454A"/>
    <w:rsid w:val="003721E0"/>
    <w:rsid w:val="00385DA4"/>
    <w:rsid w:val="00387F60"/>
    <w:rsid w:val="003A2A7F"/>
    <w:rsid w:val="003B3AE2"/>
    <w:rsid w:val="003D2E64"/>
    <w:rsid w:val="003E0F8D"/>
    <w:rsid w:val="004428BD"/>
    <w:rsid w:val="004570C0"/>
    <w:rsid w:val="00462E27"/>
    <w:rsid w:val="00465FF4"/>
    <w:rsid w:val="00490312"/>
    <w:rsid w:val="004A14BE"/>
    <w:rsid w:val="004B2596"/>
    <w:rsid w:val="004E3628"/>
    <w:rsid w:val="004F7266"/>
    <w:rsid w:val="00517A33"/>
    <w:rsid w:val="005253C6"/>
    <w:rsid w:val="005A06EA"/>
    <w:rsid w:val="005B76E6"/>
    <w:rsid w:val="005C169E"/>
    <w:rsid w:val="005D51F8"/>
    <w:rsid w:val="005E5B25"/>
    <w:rsid w:val="005F1699"/>
    <w:rsid w:val="0062031F"/>
    <w:rsid w:val="00625842"/>
    <w:rsid w:val="0064626F"/>
    <w:rsid w:val="006C0D17"/>
    <w:rsid w:val="006C6233"/>
    <w:rsid w:val="0073007A"/>
    <w:rsid w:val="007300D7"/>
    <w:rsid w:val="007431FB"/>
    <w:rsid w:val="00747559"/>
    <w:rsid w:val="00771A92"/>
    <w:rsid w:val="007A14FB"/>
    <w:rsid w:val="007B584F"/>
    <w:rsid w:val="007D14D4"/>
    <w:rsid w:val="007D60DC"/>
    <w:rsid w:val="007E10E4"/>
    <w:rsid w:val="007F0276"/>
    <w:rsid w:val="00841BDF"/>
    <w:rsid w:val="00844D86"/>
    <w:rsid w:val="008C2EF6"/>
    <w:rsid w:val="008D6209"/>
    <w:rsid w:val="008E6F91"/>
    <w:rsid w:val="0090710C"/>
    <w:rsid w:val="0091422F"/>
    <w:rsid w:val="00925F1D"/>
    <w:rsid w:val="009439B3"/>
    <w:rsid w:val="009703E0"/>
    <w:rsid w:val="009D78A5"/>
    <w:rsid w:val="00A3774A"/>
    <w:rsid w:val="00A47E33"/>
    <w:rsid w:val="00A53E8E"/>
    <w:rsid w:val="00A725A7"/>
    <w:rsid w:val="00A92034"/>
    <w:rsid w:val="00AC065D"/>
    <w:rsid w:val="00AE335A"/>
    <w:rsid w:val="00AF7FA8"/>
    <w:rsid w:val="00B14D62"/>
    <w:rsid w:val="00B70DE0"/>
    <w:rsid w:val="00B805E3"/>
    <w:rsid w:val="00B80E7C"/>
    <w:rsid w:val="00B826F0"/>
    <w:rsid w:val="00B93DCF"/>
    <w:rsid w:val="00BA214B"/>
    <w:rsid w:val="00BB5304"/>
    <w:rsid w:val="00BB6FD5"/>
    <w:rsid w:val="00BD0F5E"/>
    <w:rsid w:val="00BD1729"/>
    <w:rsid w:val="00BD3B3A"/>
    <w:rsid w:val="00BE2681"/>
    <w:rsid w:val="00BE3B23"/>
    <w:rsid w:val="00C064E9"/>
    <w:rsid w:val="00C205B2"/>
    <w:rsid w:val="00C3164D"/>
    <w:rsid w:val="00C34846"/>
    <w:rsid w:val="00C42E90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22584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66910"/>
    <w:rsid w:val="00E74554"/>
    <w:rsid w:val="00E83375"/>
    <w:rsid w:val="00E9299A"/>
    <w:rsid w:val="00EA0486"/>
    <w:rsid w:val="00EA524F"/>
    <w:rsid w:val="00EE01E7"/>
    <w:rsid w:val="00EE0B58"/>
    <w:rsid w:val="00EF3897"/>
    <w:rsid w:val="00F0565B"/>
    <w:rsid w:val="00F22780"/>
    <w:rsid w:val="00F22A66"/>
    <w:rsid w:val="00F30A20"/>
    <w:rsid w:val="00F32A70"/>
    <w:rsid w:val="00F3448B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C85A-81AE-4BC6-B470-9694FD0C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