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F226F1" w:rsidP="00EE69DE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>№ 5-</w:t>
      </w:r>
      <w:r w:rsidRPr="00F226F1">
        <w:rPr>
          <w:sz w:val="28"/>
          <w:szCs w:val="28"/>
        </w:rPr>
        <w:t>50</w:t>
      </w:r>
      <w:r w:rsidRPr="00F97CB2">
        <w:rPr>
          <w:sz w:val="28"/>
          <w:szCs w:val="28"/>
        </w:rPr>
        <w:t>-</w:t>
      </w:r>
      <w:r w:rsidR="004F0466">
        <w:rPr>
          <w:sz w:val="28"/>
          <w:szCs w:val="28"/>
        </w:rPr>
        <w:t>145</w:t>
      </w:r>
      <w:r>
        <w:rPr>
          <w:sz w:val="28"/>
          <w:szCs w:val="28"/>
        </w:rPr>
        <w:t>/202</w:t>
      </w:r>
      <w:r w:rsidR="004F0466">
        <w:rPr>
          <w:sz w:val="28"/>
          <w:szCs w:val="28"/>
        </w:rPr>
        <w:t>5</w:t>
      </w:r>
    </w:p>
    <w:p w:rsidR="00C2430D" w:rsidRPr="00F97CB2" w:rsidP="00C2430D">
      <w:pPr>
        <w:jc w:val="both"/>
        <w:rPr>
          <w:sz w:val="28"/>
          <w:szCs w:val="28"/>
        </w:rPr>
      </w:pPr>
    </w:p>
    <w:p w:rsidR="00C2430D" w:rsidRPr="00F97CB2" w:rsidP="00C2430D">
      <w:pPr>
        <w:jc w:val="center"/>
        <w:rPr>
          <w:sz w:val="28"/>
          <w:szCs w:val="28"/>
        </w:rPr>
      </w:pPr>
      <w:r w:rsidRPr="00F97CB2">
        <w:rPr>
          <w:sz w:val="28"/>
          <w:szCs w:val="28"/>
        </w:rPr>
        <w:t>ПОСТАНОВЛЕНИЕ</w:t>
      </w:r>
    </w:p>
    <w:p w:rsidR="00C2430D" w:rsidRPr="00F97CB2" w:rsidP="00C2430D">
      <w:pPr>
        <w:jc w:val="center"/>
        <w:rPr>
          <w:sz w:val="28"/>
          <w:szCs w:val="28"/>
        </w:rPr>
      </w:pPr>
      <w:r w:rsidRPr="00F97CB2">
        <w:rPr>
          <w:sz w:val="28"/>
          <w:szCs w:val="28"/>
        </w:rPr>
        <w:t>по делу об административном правонарушении</w:t>
      </w:r>
    </w:p>
    <w:p w:rsidR="00C2430D" w:rsidRPr="00F97CB2" w:rsidP="00C2430D">
      <w:pPr>
        <w:jc w:val="both"/>
        <w:rPr>
          <w:sz w:val="28"/>
          <w:szCs w:val="28"/>
        </w:rPr>
      </w:pPr>
    </w:p>
    <w:p w:rsidR="00C2430D" w:rsidRPr="00F97CB2" w:rsidP="00C2430D">
      <w:pPr>
        <w:jc w:val="both"/>
        <w:rPr>
          <w:sz w:val="28"/>
          <w:szCs w:val="28"/>
        </w:rPr>
      </w:pPr>
      <w:r w:rsidRPr="00171D62">
        <w:rPr>
          <w:sz w:val="28"/>
          <w:szCs w:val="28"/>
        </w:rPr>
        <w:t>7</w:t>
      </w:r>
      <w:r w:rsidRPr="00171D62">
        <w:rPr>
          <w:sz w:val="28"/>
          <w:szCs w:val="28"/>
        </w:rPr>
        <w:t xml:space="preserve"> </w:t>
      </w:r>
      <w:r w:rsidRPr="00171D6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2025</w:t>
      </w:r>
      <w:r w:rsidRPr="00F97CB2">
        <w:rPr>
          <w:sz w:val="28"/>
          <w:szCs w:val="28"/>
        </w:rPr>
        <w:t xml:space="preserve"> года </w:t>
      </w:r>
      <w:r w:rsidRPr="00F97CB2" w:rsidR="005340B2">
        <w:rPr>
          <w:sz w:val="28"/>
          <w:szCs w:val="28"/>
        </w:rPr>
        <w:t xml:space="preserve"> </w:t>
      </w:r>
      <w:r w:rsidRPr="00F97CB2">
        <w:rPr>
          <w:sz w:val="28"/>
          <w:szCs w:val="28"/>
        </w:rPr>
        <w:t xml:space="preserve">                </w:t>
      </w:r>
      <w:r w:rsidRPr="00F97CB2" w:rsidR="00EE69DE">
        <w:rPr>
          <w:sz w:val="28"/>
          <w:szCs w:val="28"/>
        </w:rPr>
        <w:t xml:space="preserve">                                                    </w:t>
      </w:r>
      <w:r w:rsidRPr="00F97CB2">
        <w:rPr>
          <w:sz w:val="28"/>
          <w:szCs w:val="28"/>
        </w:rPr>
        <w:t xml:space="preserve"> город Керчь</w:t>
      </w:r>
    </w:p>
    <w:p w:rsidR="00C2430D" w:rsidRPr="00F97CB2" w:rsidP="00C2430D">
      <w:pPr>
        <w:jc w:val="both"/>
        <w:rPr>
          <w:sz w:val="28"/>
          <w:szCs w:val="28"/>
        </w:rPr>
      </w:pPr>
    </w:p>
    <w:p w:rsidR="00C2430D" w:rsidP="006E613B">
      <w:pPr>
        <w:ind w:firstLine="708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Мировой </w:t>
      </w:r>
      <w:r w:rsidR="00F97CB2">
        <w:rPr>
          <w:sz w:val="28"/>
          <w:szCs w:val="28"/>
        </w:rPr>
        <w:t>судья судебного участка № 50</w:t>
      </w:r>
      <w:r w:rsidRPr="00F97CB2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="00F97CB2">
        <w:rPr>
          <w:sz w:val="28"/>
          <w:szCs w:val="28"/>
        </w:rPr>
        <w:t>Пшеничная Г.А.</w:t>
      </w:r>
      <w:r w:rsidRPr="00F97CB2">
        <w:rPr>
          <w:sz w:val="28"/>
          <w:szCs w:val="28"/>
        </w:rPr>
        <w:t>, рассмотрев дело об административном правонарушени</w:t>
      </w:r>
      <w:r w:rsidRPr="00F97CB2" w:rsidR="005340B2">
        <w:rPr>
          <w:sz w:val="28"/>
          <w:szCs w:val="28"/>
        </w:rPr>
        <w:t>и, предусмотренном ст. 12.15 ч.5</w:t>
      </w:r>
      <w:r w:rsidR="00F97CB2">
        <w:rPr>
          <w:sz w:val="28"/>
          <w:szCs w:val="28"/>
        </w:rPr>
        <w:t xml:space="preserve"> </w:t>
      </w:r>
      <w:r w:rsidRPr="006205D5" w:rsidR="00F97CB2">
        <w:rPr>
          <w:sz w:val="28"/>
          <w:szCs w:val="28"/>
        </w:rPr>
        <w:t>Кодекса Российской Федерации об административных пр</w:t>
      </w:r>
      <w:r w:rsidR="00F97CB2">
        <w:rPr>
          <w:sz w:val="28"/>
          <w:szCs w:val="28"/>
        </w:rPr>
        <w:t>авонарушениях (далее – КоАП РФ)</w:t>
      </w:r>
      <w:r w:rsidRPr="00F97CB2">
        <w:rPr>
          <w:sz w:val="28"/>
          <w:szCs w:val="28"/>
        </w:rPr>
        <w:t>, в отношении:</w:t>
      </w:r>
    </w:p>
    <w:p w:rsidR="00F97CB2" w:rsidRPr="00F97CB2" w:rsidP="00F97CB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Осьмага</w:t>
      </w:r>
      <w:r>
        <w:rPr>
          <w:sz w:val="28"/>
          <w:szCs w:val="28"/>
        </w:rPr>
        <w:t xml:space="preserve"> </w:t>
      </w:r>
      <w:r w:rsidR="005A36E5">
        <w:rPr>
          <w:sz w:val="28"/>
          <w:szCs w:val="28"/>
        </w:rPr>
        <w:t>А.Б.</w:t>
      </w:r>
      <w:r>
        <w:rPr>
          <w:sz w:val="28"/>
          <w:szCs w:val="28"/>
        </w:rPr>
        <w:t xml:space="preserve">, </w:t>
      </w:r>
      <w:r w:rsidR="005A36E5">
        <w:rPr>
          <w:sz w:val="20"/>
          <w:szCs w:val="20"/>
        </w:rPr>
        <w:t>/ИЗЪЯТО/</w:t>
      </w:r>
      <w:r w:rsidRPr="00F97CB2">
        <w:rPr>
          <w:sz w:val="28"/>
          <w:szCs w:val="28"/>
        </w:rPr>
        <w:t xml:space="preserve">, </w:t>
      </w:r>
    </w:p>
    <w:p w:rsidR="00C2430D" w:rsidRPr="00F97CB2" w:rsidP="00C2430D">
      <w:pPr>
        <w:ind w:left="2124"/>
        <w:jc w:val="both"/>
        <w:rPr>
          <w:sz w:val="28"/>
          <w:szCs w:val="28"/>
        </w:rPr>
      </w:pPr>
    </w:p>
    <w:p w:rsidR="00C2430D" w:rsidRPr="00F97CB2" w:rsidP="00C2430D">
      <w:pPr>
        <w:jc w:val="center"/>
        <w:rPr>
          <w:sz w:val="28"/>
          <w:szCs w:val="28"/>
        </w:rPr>
      </w:pPr>
      <w:r w:rsidRPr="00F97CB2">
        <w:rPr>
          <w:sz w:val="28"/>
          <w:szCs w:val="28"/>
        </w:rPr>
        <w:t>УСТАНОВИЛ:</w:t>
      </w:r>
    </w:p>
    <w:p w:rsidR="00C2430D" w:rsidRPr="00F97CB2" w:rsidP="00C2430D">
      <w:pPr>
        <w:jc w:val="both"/>
        <w:rPr>
          <w:sz w:val="28"/>
          <w:szCs w:val="28"/>
        </w:rPr>
      </w:pPr>
    </w:p>
    <w:p w:rsidR="0075344A" w:rsidP="00C243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205D5">
        <w:rPr>
          <w:sz w:val="28"/>
          <w:szCs w:val="28"/>
        </w:rPr>
        <w:t>Согласно протоколу об административном правонарушени</w:t>
      </w:r>
      <w:r>
        <w:rPr>
          <w:sz w:val="28"/>
          <w:szCs w:val="28"/>
        </w:rPr>
        <w:t>и</w:t>
      </w:r>
      <w:r w:rsidR="004F0466">
        <w:rPr>
          <w:sz w:val="28"/>
          <w:szCs w:val="28"/>
        </w:rPr>
        <w:t xml:space="preserve"> 82</w:t>
      </w:r>
      <w:r w:rsidRPr="006205D5">
        <w:rPr>
          <w:sz w:val="28"/>
          <w:szCs w:val="28"/>
        </w:rPr>
        <w:t xml:space="preserve"> АП </w:t>
      </w:r>
      <w:r>
        <w:rPr>
          <w:sz w:val="28"/>
          <w:szCs w:val="28"/>
        </w:rPr>
        <w:t xml:space="preserve">№ </w:t>
      </w:r>
      <w:r w:rsidR="005A36E5">
        <w:rPr>
          <w:sz w:val="20"/>
          <w:szCs w:val="20"/>
        </w:rPr>
        <w:t>/ИЗЪЯТО/</w:t>
      </w:r>
      <w:r w:rsidRPr="006205D5">
        <w:rPr>
          <w:sz w:val="28"/>
          <w:szCs w:val="28"/>
        </w:rPr>
        <w:t xml:space="preserve"> от </w:t>
      </w:r>
      <w:r w:rsidR="004F0466">
        <w:rPr>
          <w:sz w:val="28"/>
          <w:szCs w:val="28"/>
        </w:rPr>
        <w:t>10.05</w:t>
      </w:r>
      <w:r>
        <w:rPr>
          <w:sz w:val="28"/>
          <w:szCs w:val="28"/>
        </w:rPr>
        <w:t>.2022</w:t>
      </w:r>
      <w:r w:rsidRPr="006205D5">
        <w:rPr>
          <w:sz w:val="28"/>
          <w:szCs w:val="28"/>
        </w:rPr>
        <w:t xml:space="preserve">, </w:t>
      </w:r>
      <w:r w:rsidR="00711E82">
        <w:rPr>
          <w:sz w:val="28"/>
          <w:szCs w:val="28"/>
        </w:rPr>
        <w:t>Осьмага</w:t>
      </w:r>
      <w:r w:rsidR="00711E82">
        <w:rPr>
          <w:sz w:val="28"/>
          <w:szCs w:val="28"/>
        </w:rPr>
        <w:t xml:space="preserve"> А.Б.</w:t>
      </w:r>
      <w:r w:rsidRPr="006205D5">
        <w:rPr>
          <w:sz w:val="28"/>
          <w:szCs w:val="28"/>
        </w:rPr>
        <w:t xml:space="preserve"> </w:t>
      </w:r>
      <w:r w:rsidR="00711E82">
        <w:rPr>
          <w:rFonts w:eastAsia="Calibri"/>
          <w:sz w:val="28"/>
          <w:szCs w:val="28"/>
          <w:lang w:eastAsia="en-US"/>
        </w:rPr>
        <w:t>10.05.2025</w:t>
      </w:r>
      <w:r w:rsidRPr="006205D5">
        <w:rPr>
          <w:rFonts w:eastAsia="Calibri"/>
          <w:sz w:val="28"/>
          <w:szCs w:val="28"/>
          <w:lang w:eastAsia="en-US"/>
        </w:rPr>
        <w:t xml:space="preserve"> в </w:t>
      </w:r>
      <w:r w:rsidR="00711E82">
        <w:rPr>
          <w:rFonts w:eastAsia="Calibri"/>
          <w:sz w:val="28"/>
          <w:szCs w:val="28"/>
          <w:lang w:eastAsia="en-US"/>
        </w:rPr>
        <w:t>10 час. 05</w:t>
      </w:r>
      <w:r w:rsidRPr="006205D5">
        <w:rPr>
          <w:rFonts w:eastAsia="Calibri"/>
          <w:sz w:val="28"/>
          <w:szCs w:val="28"/>
          <w:lang w:eastAsia="en-US"/>
        </w:rPr>
        <w:t xml:space="preserve"> мин. на </w:t>
      </w:r>
      <w:r w:rsidR="00711E82">
        <w:rPr>
          <w:rFonts w:eastAsia="Calibri"/>
          <w:sz w:val="28"/>
          <w:szCs w:val="28"/>
          <w:lang w:eastAsia="en-US"/>
        </w:rPr>
        <w:t>улице Фрунзе, 11 п. Ленино</w:t>
      </w:r>
      <w:r>
        <w:rPr>
          <w:rFonts w:eastAsia="Calibri"/>
          <w:sz w:val="28"/>
          <w:szCs w:val="28"/>
          <w:lang w:eastAsia="en-US"/>
        </w:rPr>
        <w:t>,</w:t>
      </w:r>
      <w:r w:rsidRPr="006205D5">
        <w:rPr>
          <w:rFonts w:eastAsia="Calibri"/>
          <w:sz w:val="28"/>
          <w:szCs w:val="28"/>
          <w:lang w:eastAsia="en-US"/>
        </w:rPr>
        <w:t xml:space="preserve"> управляя транспортным средством</w:t>
      </w:r>
      <w:r w:rsidR="00711E82">
        <w:rPr>
          <w:rFonts w:eastAsia="Calibri"/>
          <w:sz w:val="28"/>
          <w:szCs w:val="28"/>
          <w:lang w:eastAsia="en-US"/>
        </w:rPr>
        <w:t xml:space="preserve"> </w:t>
      </w:r>
      <w:r w:rsidR="005A36E5">
        <w:rPr>
          <w:sz w:val="20"/>
          <w:szCs w:val="20"/>
        </w:rPr>
        <w:t>/ИЗЪЯТО/</w:t>
      </w:r>
      <w:r>
        <w:rPr>
          <w:rFonts w:eastAsia="Calibri"/>
          <w:sz w:val="28"/>
          <w:szCs w:val="28"/>
          <w:lang w:eastAsia="en-US"/>
        </w:rPr>
        <w:t>,</w:t>
      </w:r>
      <w:r w:rsidRPr="006205D5">
        <w:rPr>
          <w:rFonts w:eastAsia="Calibri"/>
          <w:sz w:val="28"/>
          <w:szCs w:val="28"/>
          <w:lang w:eastAsia="en-US"/>
        </w:rPr>
        <w:t xml:space="preserve"> государственный регистрационный номер </w:t>
      </w:r>
      <w:r w:rsidR="005A36E5">
        <w:rPr>
          <w:sz w:val="20"/>
          <w:szCs w:val="20"/>
        </w:rPr>
        <w:t>/ИЗЪЯТО/</w:t>
      </w:r>
      <w:r w:rsidRPr="006205D5">
        <w:rPr>
          <w:rFonts w:eastAsia="Calibri"/>
          <w:sz w:val="28"/>
          <w:szCs w:val="28"/>
          <w:lang w:eastAsia="en-US"/>
        </w:rPr>
        <w:t xml:space="preserve">, </w:t>
      </w:r>
      <w:r w:rsidR="00711E82">
        <w:rPr>
          <w:rFonts w:eastAsia="Calibri"/>
          <w:sz w:val="28"/>
          <w:szCs w:val="28"/>
          <w:lang w:eastAsia="en-US"/>
        </w:rPr>
        <w:t xml:space="preserve">совершил выезд на полосу, предназначенную для встречного движения, двигаясь во встречном направлении по участку дороги с круговым движением, обозначенным дорожным знаком 4.3 «Круговое движение», чем нарушил </w:t>
      </w:r>
      <w:r w:rsidRPr="006205D5">
        <w:rPr>
          <w:rFonts w:eastAsia="Calibri"/>
          <w:sz w:val="28"/>
          <w:szCs w:val="28"/>
          <w:lang w:eastAsia="en-US"/>
        </w:rPr>
        <w:t>п</w:t>
      </w:r>
      <w:r w:rsidRPr="006205D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11E82">
        <w:rPr>
          <w:rFonts w:eastAsia="Calibri"/>
          <w:sz w:val="28"/>
          <w:szCs w:val="28"/>
          <w:lang w:eastAsia="en-US"/>
        </w:rPr>
        <w:t xml:space="preserve">1.3 </w:t>
      </w:r>
      <w:r w:rsidR="00B213E7">
        <w:rPr>
          <w:rFonts w:eastAsia="Calibri"/>
          <w:sz w:val="28"/>
          <w:szCs w:val="28"/>
          <w:lang w:eastAsia="en-US"/>
        </w:rPr>
        <w:t xml:space="preserve">Правил дорожного движения РФ, </w:t>
      </w:r>
      <w:r w:rsidRPr="00F226F1">
        <w:rPr>
          <w:rFonts w:eastAsia="Calibri"/>
          <w:sz w:val="28"/>
          <w:szCs w:val="28"/>
          <w:lang w:eastAsia="en-US"/>
        </w:rPr>
        <w:t>совершив данное правонарушение повторно.</w:t>
      </w:r>
    </w:p>
    <w:p w:rsidR="00F226F1" w:rsidP="00171D6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226F1">
        <w:rPr>
          <w:rFonts w:eastAsia="Calibri"/>
          <w:sz w:val="28"/>
          <w:szCs w:val="28"/>
          <w:lang w:eastAsia="en-US"/>
        </w:rPr>
        <w:t xml:space="preserve">В судебное заседание </w:t>
      </w:r>
      <w:r w:rsidR="00171D62">
        <w:rPr>
          <w:rFonts w:eastAsia="Calibri"/>
          <w:sz w:val="28"/>
          <w:szCs w:val="28"/>
          <w:lang w:eastAsia="en-US"/>
        </w:rPr>
        <w:t>Осьмага</w:t>
      </w:r>
      <w:r w:rsidR="00171D62">
        <w:rPr>
          <w:rFonts w:eastAsia="Calibri"/>
          <w:sz w:val="28"/>
          <w:szCs w:val="28"/>
          <w:lang w:eastAsia="en-US"/>
        </w:rPr>
        <w:t xml:space="preserve"> А.Б. пояснил, что действительно осуществил выезд на полосу, предназначенную для встречного движения на участке дороги с круговым движением, пояснив, что кольцо расположено с правой стороны от левой дороги и на дорожном знаке это не было графически изображено, что и привело к правонарушению. Просил назначить наказание не связанное с лишением права управления транспортными средствами. </w:t>
      </w:r>
    </w:p>
    <w:p w:rsidR="00C2430D" w:rsidP="0047377B">
      <w:pPr>
        <w:ind w:firstLine="567"/>
        <w:jc w:val="both"/>
        <w:rPr>
          <w:sz w:val="28"/>
          <w:szCs w:val="28"/>
        </w:rPr>
      </w:pPr>
      <w:r w:rsidRPr="00171D62">
        <w:rPr>
          <w:sz w:val="28"/>
          <w:szCs w:val="28"/>
        </w:rPr>
        <w:t xml:space="preserve">Выслушав </w:t>
      </w:r>
      <w:r w:rsidRPr="00171D62">
        <w:rPr>
          <w:sz w:val="28"/>
          <w:szCs w:val="28"/>
        </w:rPr>
        <w:t>Осьмага</w:t>
      </w:r>
      <w:r w:rsidRPr="00171D62">
        <w:rPr>
          <w:sz w:val="28"/>
          <w:szCs w:val="28"/>
        </w:rPr>
        <w:t xml:space="preserve"> А.Б., и</w:t>
      </w:r>
      <w:r w:rsidRPr="00171D62" w:rsidR="0047377B">
        <w:rPr>
          <w:sz w:val="28"/>
          <w:szCs w:val="28"/>
        </w:rPr>
        <w:t xml:space="preserve">сследовав </w:t>
      </w:r>
      <w:r w:rsidRPr="00171D62">
        <w:rPr>
          <w:sz w:val="28"/>
          <w:szCs w:val="28"/>
        </w:rPr>
        <w:t>письменные материалы</w:t>
      </w:r>
      <w:r w:rsidRPr="00F97CB2">
        <w:rPr>
          <w:sz w:val="28"/>
          <w:szCs w:val="28"/>
        </w:rPr>
        <w:t xml:space="preserve"> дела об административном правонарушении, </w:t>
      </w:r>
      <w:r w:rsidRPr="00F97CB2" w:rsidR="0047377B">
        <w:rPr>
          <w:sz w:val="28"/>
          <w:szCs w:val="28"/>
        </w:rPr>
        <w:t xml:space="preserve">мировой </w:t>
      </w:r>
      <w:r w:rsidRPr="00F97CB2">
        <w:rPr>
          <w:sz w:val="28"/>
          <w:szCs w:val="28"/>
        </w:rPr>
        <w:t>суд</w:t>
      </w:r>
      <w:r w:rsidRPr="00F97CB2" w:rsidR="0047377B">
        <w:rPr>
          <w:sz w:val="28"/>
          <w:szCs w:val="28"/>
        </w:rPr>
        <w:t>ья</w:t>
      </w:r>
      <w:r w:rsidRPr="00F97CB2">
        <w:rPr>
          <w:sz w:val="28"/>
          <w:szCs w:val="28"/>
        </w:rPr>
        <w:t xml:space="preserve"> приходит к следующему. </w:t>
      </w:r>
    </w:p>
    <w:p w:rsidR="00B213E7" w:rsidRPr="0043460B" w:rsidP="00B213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4" w:history="1">
        <w:r w:rsidRPr="0043460B">
          <w:rPr>
            <w:rFonts w:eastAsiaTheme="minorHAnsi"/>
            <w:sz w:val="28"/>
            <w:szCs w:val="28"/>
            <w:lang w:eastAsia="en-US"/>
          </w:rPr>
          <w:t>части 1 статьи 4.5</w:t>
        </w:r>
      </w:hyperlink>
      <w:r w:rsidRPr="004346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КоАП РФ</w:t>
      </w:r>
      <w:r w:rsidRPr="0043460B">
        <w:rPr>
          <w:rFonts w:eastAsiaTheme="minorHAnsi"/>
          <w:sz w:val="28"/>
          <w:szCs w:val="28"/>
          <w:lang w:eastAsia="en-US"/>
        </w:rPr>
        <w:t xml:space="preserve"> срок давности привлечения к административной ответственности за совершение административного правонарушения, предусмотренного </w:t>
      </w:r>
      <w:hyperlink r:id="rId5" w:history="1">
        <w:r>
          <w:rPr>
            <w:rFonts w:eastAsiaTheme="minorHAnsi"/>
            <w:sz w:val="28"/>
            <w:szCs w:val="28"/>
            <w:lang w:eastAsia="en-US"/>
          </w:rPr>
          <w:t>частью 5</w:t>
        </w:r>
        <w:r w:rsidRPr="0043460B">
          <w:rPr>
            <w:rFonts w:eastAsiaTheme="minorHAnsi"/>
            <w:sz w:val="28"/>
            <w:szCs w:val="28"/>
            <w:lang w:eastAsia="en-US"/>
          </w:rPr>
          <w:t xml:space="preserve"> статьи 12.15</w:t>
        </w:r>
      </w:hyperlink>
      <w:r w:rsidRPr="004346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КоАП РФ</w:t>
      </w:r>
      <w:r w:rsidRPr="0043460B">
        <w:rPr>
          <w:rFonts w:eastAsiaTheme="minorHAnsi"/>
          <w:sz w:val="28"/>
          <w:szCs w:val="28"/>
          <w:lang w:eastAsia="en-US"/>
        </w:rPr>
        <w:t>, составляет три месяца.</w:t>
      </w:r>
    </w:p>
    <w:p w:rsidR="00B213E7" w:rsidRPr="006205D5" w:rsidP="00B213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3460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43460B">
          <w:rPr>
            <w:rFonts w:eastAsiaTheme="minorHAnsi"/>
            <w:sz w:val="28"/>
            <w:szCs w:val="28"/>
            <w:lang w:eastAsia="en-US"/>
          </w:rPr>
          <w:t>частью 1 статьи 29.5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КоАП РФ</w:t>
      </w:r>
      <w:r w:rsidRPr="006205D5">
        <w:rPr>
          <w:rFonts w:eastAsiaTheme="minorHAnsi"/>
          <w:sz w:val="28"/>
          <w:szCs w:val="28"/>
          <w:lang w:eastAsia="en-US"/>
        </w:rPr>
        <w:t xml:space="preserve">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оно может быть рассмотрено по месту жительства данного лица.</w:t>
      </w:r>
    </w:p>
    <w:p w:rsidR="00B213E7" w:rsidRPr="006205D5" w:rsidP="00B213E7">
      <w:pPr>
        <w:ind w:firstLine="567"/>
        <w:jc w:val="both"/>
        <w:rPr>
          <w:sz w:val="28"/>
          <w:szCs w:val="28"/>
        </w:rPr>
      </w:pPr>
      <w:r w:rsidRPr="006205D5">
        <w:rPr>
          <w:sz w:val="28"/>
          <w:szCs w:val="28"/>
        </w:rPr>
        <w:t xml:space="preserve">Из протокола об административном правонарушении следует, что датой совершения административного правонарушения является </w:t>
      </w:r>
      <w:r w:rsidR="00711E82">
        <w:rPr>
          <w:sz w:val="28"/>
          <w:szCs w:val="28"/>
        </w:rPr>
        <w:t>10.05.2025</w:t>
      </w:r>
      <w:r>
        <w:rPr>
          <w:sz w:val="28"/>
          <w:szCs w:val="28"/>
        </w:rPr>
        <w:t>.</w:t>
      </w:r>
    </w:p>
    <w:p w:rsidR="00B213E7" w:rsidRPr="006205D5" w:rsidP="00B213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13.05.2025</w:t>
      </w:r>
      <w:r w:rsidRPr="006205D5">
        <w:rPr>
          <w:sz w:val="28"/>
          <w:szCs w:val="28"/>
        </w:rPr>
        <w:t xml:space="preserve"> определением мирового судьи </w:t>
      </w:r>
      <w:r>
        <w:rPr>
          <w:sz w:val="28"/>
          <w:szCs w:val="28"/>
        </w:rPr>
        <w:t>судебного участка № 61</w:t>
      </w:r>
      <w:r w:rsidRPr="006205D5">
        <w:rPr>
          <w:sz w:val="28"/>
          <w:szCs w:val="28"/>
        </w:rPr>
        <w:t xml:space="preserve"> </w:t>
      </w:r>
      <w:r>
        <w:rPr>
          <w:sz w:val="28"/>
          <w:szCs w:val="28"/>
        </w:rPr>
        <w:t>Ленинского судебного района (Ленинский муниципальный район) Республики Крым</w:t>
      </w:r>
      <w:r w:rsidRPr="006205D5">
        <w:rPr>
          <w:sz w:val="28"/>
          <w:szCs w:val="28"/>
        </w:rPr>
        <w:t xml:space="preserve"> дело передано по </w:t>
      </w:r>
      <w:r w:rsidR="00814DAD">
        <w:rPr>
          <w:sz w:val="28"/>
          <w:szCs w:val="28"/>
        </w:rPr>
        <w:t>подведомственности</w:t>
      </w:r>
      <w:r w:rsidRPr="006205D5">
        <w:rPr>
          <w:sz w:val="28"/>
          <w:szCs w:val="28"/>
        </w:rPr>
        <w:t xml:space="preserve"> на рассмотрение мировому судье судебного участка </w:t>
      </w:r>
      <w:r>
        <w:rPr>
          <w:sz w:val="28"/>
          <w:szCs w:val="28"/>
        </w:rPr>
        <w:t>№ 50</w:t>
      </w:r>
      <w:r w:rsidRPr="006205D5">
        <w:rPr>
          <w:sz w:val="28"/>
          <w:szCs w:val="28"/>
        </w:rPr>
        <w:t xml:space="preserve"> Керченского судебного района</w:t>
      </w:r>
      <w:r>
        <w:rPr>
          <w:sz w:val="28"/>
          <w:szCs w:val="28"/>
        </w:rPr>
        <w:t xml:space="preserve"> Республики Крым</w:t>
      </w:r>
      <w:r w:rsidRPr="006205D5">
        <w:rPr>
          <w:sz w:val="28"/>
          <w:szCs w:val="28"/>
        </w:rPr>
        <w:t xml:space="preserve">, который был получен </w:t>
      </w:r>
      <w:r w:rsidR="00665C45">
        <w:rPr>
          <w:sz w:val="28"/>
          <w:szCs w:val="28"/>
        </w:rPr>
        <w:t>27.05.2025</w:t>
      </w:r>
      <w:r w:rsidRPr="006205D5">
        <w:rPr>
          <w:sz w:val="28"/>
          <w:szCs w:val="28"/>
        </w:rPr>
        <w:t>.</w:t>
      </w:r>
    </w:p>
    <w:p w:rsidR="00B213E7" w:rsidRPr="006205D5" w:rsidP="00B213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Pr="0043460B">
          <w:rPr>
            <w:rFonts w:eastAsiaTheme="minorHAnsi"/>
            <w:sz w:val="28"/>
            <w:szCs w:val="28"/>
            <w:lang w:eastAsia="en-US"/>
          </w:rPr>
          <w:t>КоАП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РФ предусматривает единственный случай приостановления течения срока давности привлечения к административной ответственности за совершение административного правонарушения. Таким случаем является удовлетворение ходатайства лица, в отношении которого ведется производство по делу об административном правонарушении, о рассмотрении дела по месту его жительства, когда время пересылки дела не включается в срок давности привлечения к административной ответственности. </w:t>
      </w:r>
    </w:p>
    <w:p w:rsidR="00B213E7" w:rsidRPr="006205D5" w:rsidP="00B213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rFonts w:eastAsiaTheme="minorHAnsi"/>
          <w:sz w:val="28"/>
          <w:szCs w:val="28"/>
          <w:lang w:eastAsia="en-US"/>
        </w:rPr>
        <w:t xml:space="preserve">В силу </w:t>
      </w:r>
      <w:hyperlink r:id="rId7" w:history="1">
        <w:r w:rsidRPr="0043460B">
          <w:rPr>
            <w:rFonts w:eastAsiaTheme="minorHAnsi"/>
            <w:sz w:val="28"/>
            <w:szCs w:val="28"/>
            <w:lang w:eastAsia="en-US"/>
          </w:rPr>
          <w:t>части 5 статьи 4.5</w:t>
        </w:r>
      </w:hyperlink>
      <w:r w:rsidRPr="0043460B">
        <w:rPr>
          <w:rFonts w:eastAsiaTheme="minorHAnsi"/>
          <w:sz w:val="28"/>
          <w:szCs w:val="28"/>
          <w:lang w:eastAsia="en-US"/>
        </w:rPr>
        <w:t xml:space="preserve"> </w:t>
      </w:r>
      <w:r w:rsidRPr="006205D5">
        <w:rPr>
          <w:rFonts w:eastAsiaTheme="minorHAnsi"/>
          <w:sz w:val="28"/>
          <w:szCs w:val="28"/>
          <w:lang w:eastAsia="en-US"/>
        </w:rPr>
        <w:t>КоАП РФ течение названного срока приостанавливается с момента удовлетворения данного ходатайства до момента поступления материалов дела судье, в орган или должностному лицу, уполномоченным рассматривать дело по месту жительства лица, в отношении которого ведется производство по делу.</w:t>
      </w:r>
    </w:p>
    <w:p w:rsidR="00B213E7" w:rsidP="00B213E7">
      <w:pPr>
        <w:ind w:firstLine="567"/>
        <w:jc w:val="both"/>
        <w:rPr>
          <w:sz w:val="28"/>
          <w:szCs w:val="28"/>
        </w:rPr>
      </w:pPr>
      <w:r w:rsidRPr="006205D5">
        <w:rPr>
          <w:sz w:val="28"/>
          <w:szCs w:val="28"/>
        </w:rPr>
        <w:t xml:space="preserve">Таким образом, срок привлечения в административной ответственности по данному делу приостанавливается с </w:t>
      </w:r>
      <w:r w:rsidR="00665C45">
        <w:rPr>
          <w:sz w:val="28"/>
          <w:szCs w:val="28"/>
        </w:rPr>
        <w:t>13.05.2025</w:t>
      </w:r>
      <w:r w:rsidRPr="006205D5">
        <w:rPr>
          <w:sz w:val="28"/>
          <w:szCs w:val="28"/>
        </w:rPr>
        <w:t xml:space="preserve"> (с момента вынесения судьей определения о направлении материала на рассмотрение по месту жительства) до </w:t>
      </w:r>
      <w:r w:rsidR="00665C45">
        <w:rPr>
          <w:sz w:val="28"/>
          <w:szCs w:val="28"/>
        </w:rPr>
        <w:t>27.05.2025</w:t>
      </w:r>
      <w:r w:rsidRPr="006205D5">
        <w:rPr>
          <w:sz w:val="28"/>
          <w:szCs w:val="28"/>
        </w:rPr>
        <w:t xml:space="preserve"> (до момента получения судом, уполномоченным рассматривать дело по месту жительства лица, материала об административном правонарушении).</w:t>
      </w:r>
    </w:p>
    <w:p w:rsidR="00B213E7" w:rsidP="00B213E7">
      <w:pPr>
        <w:ind w:firstLine="567"/>
        <w:jc w:val="both"/>
        <w:rPr>
          <w:sz w:val="28"/>
          <w:szCs w:val="28"/>
        </w:rPr>
      </w:pPr>
      <w:r w:rsidRPr="00492800">
        <w:rPr>
          <w:sz w:val="28"/>
          <w:szCs w:val="28"/>
        </w:rPr>
        <w:t xml:space="preserve">Следовательно, на момент поступления материала об административном правонарушении в отношении </w:t>
      </w:r>
      <w:r w:rsidR="00665C45">
        <w:rPr>
          <w:sz w:val="28"/>
          <w:szCs w:val="28"/>
        </w:rPr>
        <w:t>Осьмага</w:t>
      </w:r>
      <w:r w:rsidR="00665C45">
        <w:rPr>
          <w:sz w:val="28"/>
          <w:szCs w:val="28"/>
        </w:rPr>
        <w:t xml:space="preserve"> А.Б.</w:t>
      </w:r>
      <w:r w:rsidRPr="00492800">
        <w:rPr>
          <w:sz w:val="28"/>
          <w:szCs w:val="28"/>
        </w:rPr>
        <w:t xml:space="preserve"> мировому судье – </w:t>
      </w:r>
      <w:r w:rsidR="00B04D54">
        <w:rPr>
          <w:sz w:val="28"/>
          <w:szCs w:val="28"/>
        </w:rPr>
        <w:t>28.07.2025</w:t>
      </w:r>
      <w:r w:rsidRPr="00492800">
        <w:rPr>
          <w:sz w:val="28"/>
          <w:szCs w:val="28"/>
        </w:rPr>
        <w:t xml:space="preserve"> и на день его рассмотрения</w:t>
      </w:r>
      <w:r w:rsidR="00B04D54">
        <w:rPr>
          <w:sz w:val="28"/>
          <w:szCs w:val="28"/>
        </w:rPr>
        <w:t xml:space="preserve"> – </w:t>
      </w:r>
      <w:r w:rsidRPr="004968DA" w:rsidR="00B04D54">
        <w:rPr>
          <w:sz w:val="28"/>
          <w:szCs w:val="28"/>
        </w:rPr>
        <w:t>07.08.2025</w:t>
      </w:r>
      <w:r w:rsidRPr="00492800">
        <w:rPr>
          <w:sz w:val="28"/>
          <w:szCs w:val="28"/>
        </w:rPr>
        <w:t xml:space="preserve">, срок привлечения </w:t>
      </w:r>
      <w:r w:rsidR="00B04D54">
        <w:rPr>
          <w:sz w:val="28"/>
          <w:szCs w:val="28"/>
        </w:rPr>
        <w:t>Осьмага</w:t>
      </w:r>
      <w:r w:rsidR="00B04D54">
        <w:rPr>
          <w:sz w:val="28"/>
          <w:szCs w:val="28"/>
        </w:rPr>
        <w:t xml:space="preserve"> А.Б. </w:t>
      </w:r>
      <w:r w:rsidRPr="00492800">
        <w:rPr>
          <w:sz w:val="28"/>
          <w:szCs w:val="28"/>
        </w:rPr>
        <w:t>к административной ответственности не истек.</w:t>
      </w:r>
    </w:p>
    <w:p w:rsidR="00640532" w:rsidRPr="006205D5" w:rsidP="006405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rFonts w:eastAsiaTheme="minorHAnsi"/>
          <w:sz w:val="28"/>
          <w:szCs w:val="28"/>
          <w:lang w:eastAsia="en-US"/>
        </w:rPr>
        <w:t xml:space="preserve">Для обеспечения порядка и безопасности дорожного движения, повышения эффективности использования автомобильного транспорта постановлением Правительства РФ от 23.10.1993 N 1090 утверждены </w:t>
      </w:r>
      <w:hyperlink r:id="rId8" w:history="1">
        <w:r w:rsidRPr="006205D5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дорожного движения Российской Федерации (далее - ПДД РФ).</w:t>
      </w:r>
    </w:p>
    <w:p w:rsidR="00640532" w:rsidRPr="006205D5" w:rsidP="006405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05D5">
        <w:rPr>
          <w:rFonts w:cs="Arial"/>
          <w:sz w:val="28"/>
          <w:szCs w:val="28"/>
        </w:rPr>
        <w:t xml:space="preserve">Согласно </w:t>
      </w:r>
      <w:r w:rsidRPr="006205D5">
        <w:rPr>
          <w:sz w:val="28"/>
          <w:szCs w:val="28"/>
        </w:rPr>
        <w:t xml:space="preserve">п. 1.3. </w:t>
      </w:r>
      <w:r w:rsidRPr="006205D5">
        <w:rPr>
          <w:rFonts w:eastAsiaTheme="minorHAnsi"/>
          <w:sz w:val="28"/>
          <w:szCs w:val="28"/>
          <w:lang w:eastAsia="en-US"/>
        </w:rPr>
        <w:t>ПДД РФ</w:t>
      </w:r>
      <w:r w:rsidRPr="006205D5">
        <w:rPr>
          <w:rFonts w:cs="Arial"/>
          <w:sz w:val="28"/>
          <w:szCs w:val="28"/>
        </w:rPr>
        <w:t>,</w:t>
      </w:r>
      <w:r w:rsidRPr="006205D5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40532" w:rsidP="006405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rFonts w:eastAsia="Calibri"/>
          <w:sz w:val="28"/>
          <w:szCs w:val="28"/>
        </w:rPr>
        <w:t xml:space="preserve">В соответствии с п.9.1(1) </w:t>
      </w:r>
      <w:r w:rsidRPr="006205D5">
        <w:rPr>
          <w:rFonts w:eastAsiaTheme="minorHAnsi"/>
          <w:sz w:val="28"/>
          <w:szCs w:val="28"/>
          <w:lang w:eastAsia="en-US"/>
        </w:rPr>
        <w:t xml:space="preserve">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9" w:history="1">
        <w:r w:rsidRPr="006205D5">
          <w:rPr>
            <w:rFonts w:eastAsiaTheme="minorHAnsi"/>
            <w:sz w:val="28"/>
            <w:szCs w:val="28"/>
            <w:lang w:eastAsia="en-US"/>
          </w:rPr>
          <w:t>разметкой 1.1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6205D5">
          <w:rPr>
            <w:rFonts w:eastAsiaTheme="minorHAnsi"/>
            <w:sz w:val="28"/>
            <w:szCs w:val="28"/>
            <w:lang w:eastAsia="en-US"/>
          </w:rPr>
          <w:t>1.3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или </w:t>
      </w:r>
      <w:hyperlink r:id="rId11" w:history="1">
        <w:r w:rsidRPr="006205D5">
          <w:rPr>
            <w:rFonts w:eastAsiaTheme="minorHAnsi"/>
            <w:sz w:val="28"/>
            <w:szCs w:val="28"/>
            <w:lang w:eastAsia="en-US"/>
          </w:rPr>
          <w:t>разметкой 1.11</w:t>
        </w:r>
      </w:hyperlink>
      <w:r w:rsidRPr="006205D5">
        <w:rPr>
          <w:rFonts w:eastAsiaTheme="minorHAnsi"/>
          <w:sz w:val="28"/>
          <w:szCs w:val="28"/>
          <w:lang w:eastAsia="en-US"/>
        </w:rPr>
        <w:t>, прерывистая линия которой расположена слева.</w:t>
      </w:r>
    </w:p>
    <w:p w:rsidR="0075344A" w:rsidRPr="00F97CB2" w:rsidP="00753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Частью 4 статьи 12.15 </w:t>
      </w:r>
      <w:r w:rsidR="00640532">
        <w:rPr>
          <w:sz w:val="28"/>
          <w:szCs w:val="28"/>
        </w:rPr>
        <w:t>КоАП РФ</w:t>
      </w:r>
      <w:r w:rsidRPr="00F97CB2">
        <w:rPr>
          <w:sz w:val="28"/>
          <w:szCs w:val="28"/>
        </w:rPr>
        <w:t xml:space="preserve"> предусмотрена административная </w:t>
      </w:r>
      <w:r w:rsidRPr="00F97CB2">
        <w:rPr>
          <w:sz w:val="28"/>
          <w:szCs w:val="28"/>
        </w:rPr>
        <w:t>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названной статьи.</w:t>
      </w:r>
    </w:p>
    <w:p w:rsidR="0075344A" w:rsidRPr="00F97CB2" w:rsidP="00753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В соответствии с частью 5 статьи 12.15 </w:t>
      </w:r>
      <w:r w:rsidR="00640532">
        <w:rPr>
          <w:sz w:val="28"/>
          <w:szCs w:val="28"/>
        </w:rPr>
        <w:t>КоАП РФ</w:t>
      </w:r>
      <w:r w:rsidRPr="00F97CB2">
        <w:rPr>
          <w:sz w:val="28"/>
          <w:szCs w:val="28"/>
        </w:rPr>
        <w:t xml:space="preserve"> повторное совершение административного правонарушения, предусмотренного частью 4 названной статьи,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</w:t>
      </w:r>
      <w:r w:rsidR="0036628F">
        <w:rPr>
          <w:sz w:val="28"/>
          <w:szCs w:val="28"/>
        </w:rPr>
        <w:t>семи тысяч</w:t>
      </w:r>
      <w:r w:rsidR="0036628F">
        <w:rPr>
          <w:sz w:val="28"/>
          <w:szCs w:val="28"/>
        </w:rPr>
        <w:t xml:space="preserve"> пятисот</w:t>
      </w:r>
      <w:r w:rsidRPr="00F97CB2">
        <w:rPr>
          <w:sz w:val="28"/>
          <w:szCs w:val="28"/>
        </w:rPr>
        <w:t xml:space="preserve"> рублей.</w:t>
      </w:r>
    </w:p>
    <w:p w:rsidR="000C611C" w:rsidRPr="006205D5" w:rsidP="000C61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205D5">
        <w:rPr>
          <w:sz w:val="28"/>
          <w:szCs w:val="28"/>
        </w:rPr>
        <w:t xml:space="preserve">Судом установлено, что </w:t>
      </w:r>
      <w:r w:rsidRPr="006205D5">
        <w:rPr>
          <w:rFonts w:eastAsia="Calibri"/>
          <w:sz w:val="28"/>
          <w:szCs w:val="28"/>
          <w:lang w:eastAsia="en-US"/>
        </w:rPr>
        <w:t xml:space="preserve"> </w:t>
      </w:r>
      <w:r w:rsidR="007518A3">
        <w:rPr>
          <w:rFonts w:eastAsia="Calibri"/>
          <w:sz w:val="28"/>
          <w:szCs w:val="28"/>
          <w:lang w:eastAsia="en-US"/>
        </w:rPr>
        <w:t>10.05.2025</w:t>
      </w:r>
      <w:r w:rsidRPr="006205D5">
        <w:rPr>
          <w:rFonts w:eastAsia="Calibri"/>
          <w:sz w:val="28"/>
          <w:szCs w:val="28"/>
          <w:lang w:eastAsia="en-US"/>
        </w:rPr>
        <w:t xml:space="preserve"> </w:t>
      </w:r>
      <w:r w:rsidR="007518A3">
        <w:rPr>
          <w:rFonts w:eastAsia="Calibri"/>
          <w:sz w:val="28"/>
          <w:szCs w:val="28"/>
          <w:lang w:eastAsia="en-US"/>
        </w:rPr>
        <w:t>в 10 час. 05</w:t>
      </w:r>
      <w:r w:rsidRPr="006205D5">
        <w:rPr>
          <w:rFonts w:eastAsia="Calibri"/>
          <w:sz w:val="28"/>
          <w:szCs w:val="28"/>
          <w:lang w:eastAsia="en-US"/>
        </w:rPr>
        <w:t xml:space="preserve"> мин. </w:t>
      </w:r>
      <w:r w:rsidR="007518A3">
        <w:rPr>
          <w:rFonts w:eastAsia="Calibri"/>
          <w:sz w:val="28"/>
          <w:szCs w:val="28"/>
          <w:lang w:eastAsia="en-US"/>
        </w:rPr>
        <w:t>Осьмага</w:t>
      </w:r>
      <w:r w:rsidR="007518A3">
        <w:rPr>
          <w:rFonts w:eastAsia="Calibri"/>
          <w:sz w:val="28"/>
          <w:szCs w:val="28"/>
          <w:lang w:eastAsia="en-US"/>
        </w:rPr>
        <w:t xml:space="preserve"> А.Б.</w:t>
      </w:r>
      <w:r w:rsidRPr="006205D5">
        <w:rPr>
          <w:rFonts w:eastAsia="Calibri"/>
          <w:sz w:val="28"/>
          <w:szCs w:val="28"/>
          <w:lang w:eastAsia="en-US"/>
        </w:rPr>
        <w:t>, управляя транспортным 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A36E5">
        <w:rPr>
          <w:sz w:val="20"/>
          <w:szCs w:val="20"/>
        </w:rPr>
        <w:t>/ИЗЪЯТО/</w:t>
      </w:r>
      <w:r w:rsidR="007518A3">
        <w:rPr>
          <w:rFonts w:eastAsia="Calibri"/>
          <w:sz w:val="28"/>
          <w:szCs w:val="28"/>
          <w:lang w:eastAsia="en-US"/>
        </w:rPr>
        <w:t>,</w:t>
      </w:r>
      <w:r w:rsidRPr="006205D5" w:rsidR="007518A3">
        <w:rPr>
          <w:rFonts w:eastAsia="Calibri"/>
          <w:sz w:val="28"/>
          <w:szCs w:val="28"/>
          <w:lang w:eastAsia="en-US"/>
        </w:rPr>
        <w:t xml:space="preserve"> государственный регистрационный номер </w:t>
      </w:r>
      <w:r w:rsidR="005A36E5">
        <w:rPr>
          <w:sz w:val="20"/>
          <w:szCs w:val="20"/>
        </w:rPr>
        <w:t>/ИЗЪЯТО/</w:t>
      </w:r>
      <w:r w:rsidRPr="006205D5" w:rsidR="007518A3">
        <w:rPr>
          <w:rFonts w:eastAsia="Calibri"/>
          <w:sz w:val="28"/>
          <w:szCs w:val="28"/>
          <w:lang w:eastAsia="en-US"/>
        </w:rPr>
        <w:t>,</w:t>
      </w:r>
      <w:r w:rsidR="007518A3">
        <w:rPr>
          <w:rFonts w:eastAsia="Calibri"/>
          <w:sz w:val="28"/>
          <w:szCs w:val="28"/>
          <w:lang w:eastAsia="en-US"/>
        </w:rPr>
        <w:t xml:space="preserve"> </w:t>
      </w:r>
      <w:r w:rsidRPr="006205D5">
        <w:rPr>
          <w:rFonts w:eastAsia="Calibri"/>
          <w:sz w:val="28"/>
          <w:szCs w:val="28"/>
          <w:lang w:eastAsia="en-US"/>
        </w:rPr>
        <w:t xml:space="preserve">двигался по </w:t>
      </w:r>
      <w:r w:rsidR="007518A3">
        <w:rPr>
          <w:rFonts w:eastAsia="Calibri"/>
          <w:sz w:val="28"/>
          <w:szCs w:val="28"/>
          <w:lang w:eastAsia="en-US"/>
        </w:rPr>
        <w:t>ул. Фрунзе, 11 п. Ленино Республики Крым.</w:t>
      </w:r>
    </w:p>
    <w:p w:rsidR="000C611C" w:rsidP="0003249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205D5">
        <w:rPr>
          <w:rFonts w:eastAsia="Calibri"/>
          <w:sz w:val="28"/>
          <w:szCs w:val="28"/>
          <w:lang w:eastAsia="en-US"/>
        </w:rPr>
        <w:t xml:space="preserve">Как  следует </w:t>
      </w:r>
      <w:r w:rsidRPr="00B62599" w:rsidR="007518A3">
        <w:rPr>
          <w:rFonts w:eastAsia="Calibri"/>
          <w:sz w:val="28"/>
          <w:szCs w:val="28"/>
          <w:lang w:eastAsia="en-US"/>
        </w:rPr>
        <w:t>из схемы места совершения административного правонарушения, видеозаписи правонарушения, приложенной к материалам дела,</w:t>
      </w:r>
      <w:r w:rsidR="007518A3">
        <w:rPr>
          <w:rFonts w:eastAsia="Calibri"/>
          <w:sz w:val="28"/>
          <w:szCs w:val="28"/>
          <w:lang w:eastAsia="en-US"/>
        </w:rPr>
        <w:t xml:space="preserve"> </w:t>
      </w:r>
      <w:r w:rsidR="007518A3">
        <w:rPr>
          <w:rFonts w:eastAsia="Calibri"/>
          <w:sz w:val="28"/>
          <w:szCs w:val="28"/>
          <w:lang w:eastAsia="en-US"/>
        </w:rPr>
        <w:t>Осьмага</w:t>
      </w:r>
      <w:r w:rsidR="007518A3">
        <w:rPr>
          <w:rFonts w:eastAsia="Calibri"/>
          <w:sz w:val="28"/>
          <w:szCs w:val="28"/>
          <w:lang w:eastAsia="en-US"/>
        </w:rPr>
        <w:t xml:space="preserve"> А.Б.</w:t>
      </w:r>
      <w:r w:rsidRPr="006205D5">
        <w:rPr>
          <w:rFonts w:eastAsia="Calibri"/>
          <w:sz w:val="28"/>
          <w:szCs w:val="28"/>
          <w:lang w:eastAsia="en-US"/>
        </w:rPr>
        <w:t xml:space="preserve"> </w:t>
      </w:r>
      <w:r w:rsidRPr="007518A3" w:rsidR="007518A3">
        <w:rPr>
          <w:sz w:val="28"/>
          <w:szCs w:val="28"/>
        </w:rPr>
        <w:t xml:space="preserve">в нарушение </w:t>
      </w:r>
      <w:r w:rsidR="007518A3">
        <w:rPr>
          <w:sz w:val="28"/>
          <w:szCs w:val="28"/>
        </w:rPr>
        <w:t>требования дорожного знака 4.3 «</w:t>
      </w:r>
      <w:r w:rsidR="0003249E">
        <w:rPr>
          <w:sz w:val="28"/>
          <w:szCs w:val="28"/>
        </w:rPr>
        <w:t>Круговое движение»</w:t>
      </w:r>
      <w:r w:rsidRPr="007518A3" w:rsidR="007518A3">
        <w:rPr>
          <w:sz w:val="28"/>
          <w:szCs w:val="28"/>
        </w:rPr>
        <w:t xml:space="preserve"> совершил выезд и движение по полосе, предназначенной для встречного движения.</w:t>
      </w:r>
    </w:p>
    <w:p w:rsidR="0003249E" w:rsidP="0003249E">
      <w:pPr>
        <w:spacing w:line="288" w:lineRule="atLeast"/>
        <w:ind w:firstLine="540"/>
        <w:jc w:val="both"/>
        <w:rPr>
          <w:sz w:val="28"/>
          <w:szCs w:val="28"/>
        </w:rPr>
      </w:pPr>
      <w:r w:rsidRPr="00B04D54">
        <w:rPr>
          <w:sz w:val="28"/>
          <w:szCs w:val="28"/>
        </w:rPr>
        <w:t xml:space="preserve">Дорожный знак 4.3 </w:t>
      </w:r>
      <w:r>
        <w:rPr>
          <w:sz w:val="28"/>
          <w:szCs w:val="28"/>
        </w:rPr>
        <w:t>«Круговое движение»</w:t>
      </w:r>
      <w:r w:rsidRPr="00B04D54">
        <w:rPr>
          <w:sz w:val="28"/>
          <w:szCs w:val="28"/>
        </w:rPr>
        <w:t xml:space="preserve"> Приложения N 1 к Правилам дорожного движения разрешает движение в указанном стрелками направлении.</w:t>
      </w:r>
    </w:p>
    <w:p w:rsidR="0003249E" w:rsidP="0003249E">
      <w:pPr>
        <w:spacing w:line="288" w:lineRule="atLeast"/>
        <w:ind w:firstLine="540"/>
        <w:jc w:val="both"/>
        <w:rPr>
          <w:sz w:val="28"/>
          <w:szCs w:val="28"/>
        </w:rPr>
      </w:pPr>
      <w:r w:rsidRPr="00B04D54">
        <w:rPr>
          <w:sz w:val="28"/>
          <w:szCs w:val="28"/>
        </w:rPr>
        <w:t xml:space="preserve">Лица, нарушившие требования Правил дорожного движения, несут ответственность в соответствии с действующим законодательством (пункт 1.6 Правил). </w:t>
      </w:r>
    </w:p>
    <w:p w:rsidR="0003249E" w:rsidP="0003249E">
      <w:pPr>
        <w:spacing w:line="288" w:lineRule="atLeast"/>
        <w:ind w:firstLine="540"/>
        <w:jc w:val="both"/>
        <w:rPr>
          <w:sz w:val="28"/>
          <w:szCs w:val="28"/>
        </w:rPr>
      </w:pPr>
      <w:r w:rsidRPr="00B04D54">
        <w:rPr>
          <w:sz w:val="28"/>
          <w:szCs w:val="28"/>
        </w:rPr>
        <w:t>Приложения к Правилам дорожного движения Российской Федерации являются их неотъемлемой частью, в связи с чем</w:t>
      </w:r>
      <w:r w:rsidR="004968DA">
        <w:rPr>
          <w:sz w:val="28"/>
          <w:szCs w:val="28"/>
        </w:rPr>
        <w:t>,</w:t>
      </w:r>
      <w:r w:rsidRPr="00B04D54">
        <w:rPr>
          <w:sz w:val="28"/>
          <w:szCs w:val="28"/>
        </w:rPr>
        <w:t xml:space="preserve"> несоблюдение требований, предусмотренных Приложениями дорожных знаков и разметки, является нарушением Правил дорожного движения Российской Федерации. </w:t>
      </w:r>
    </w:p>
    <w:p w:rsidR="0003249E" w:rsidRPr="006205D5" w:rsidP="0003249E">
      <w:pPr>
        <w:spacing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4D54">
        <w:rPr>
          <w:sz w:val="28"/>
          <w:szCs w:val="28"/>
        </w:rPr>
        <w:t>Невыполнение требований в</w:t>
      </w:r>
      <w:r>
        <w:rPr>
          <w:sz w:val="28"/>
          <w:szCs w:val="28"/>
        </w:rPr>
        <w:t xml:space="preserve"> частности дорожного знака 4.3 «Круговое движение»</w:t>
      </w:r>
      <w:r w:rsidRPr="00B04D54">
        <w:rPr>
          <w:sz w:val="28"/>
          <w:szCs w:val="28"/>
        </w:rPr>
        <w:t>, в результате которого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</w:t>
      </w:r>
      <w:r>
        <w:rPr>
          <w:sz w:val="28"/>
          <w:szCs w:val="28"/>
        </w:rPr>
        <w:t>онарушениях (абзац 3 подпункта «з»</w:t>
      </w:r>
      <w:r w:rsidRPr="00B04D54">
        <w:rPr>
          <w:sz w:val="28"/>
          <w:szCs w:val="28"/>
        </w:rPr>
        <w:t xml:space="preserve"> пункта 15 постановления Пленума Верховного Суда Российской Федер</w:t>
      </w:r>
      <w:r>
        <w:rPr>
          <w:sz w:val="28"/>
          <w:szCs w:val="28"/>
        </w:rPr>
        <w:t>ации от 25 июня 2019 года N 20 «</w:t>
      </w:r>
      <w:r w:rsidRPr="00B04D54">
        <w:rPr>
          <w:sz w:val="28"/>
          <w:szCs w:val="28"/>
        </w:rPr>
        <w:t>О некоторых вопросах, возникающих в</w:t>
      </w:r>
      <w:r w:rsidRPr="00B04D54">
        <w:rPr>
          <w:sz w:val="28"/>
          <w:szCs w:val="28"/>
        </w:rPr>
        <w:t xml:space="preserve">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rPr>
          <w:sz w:val="28"/>
          <w:szCs w:val="28"/>
        </w:rPr>
        <w:t>дминистративных правонарушениях»</w:t>
      </w:r>
      <w:r w:rsidRPr="00B04D54">
        <w:rPr>
          <w:sz w:val="28"/>
          <w:szCs w:val="28"/>
        </w:rPr>
        <w:t xml:space="preserve">). </w:t>
      </w:r>
    </w:p>
    <w:p w:rsidR="005B09B9" w:rsidRPr="00F97CB2" w:rsidP="005B09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>При решении вопроса о квалификации действий лица по ч. 5 ст. 12.15 КоАП РФ необходимо руководствоваться определением повторности, которое дано в п. 2 ч. 1 ст. 4.3 КоАП РФ.</w:t>
      </w:r>
    </w:p>
    <w:p w:rsidR="005B09B9" w:rsidRPr="00F97CB2" w:rsidP="005B09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Согласно указанной норме повторное совершение административного </w:t>
      </w:r>
      <w:r w:rsidRPr="00F97CB2">
        <w:rPr>
          <w:sz w:val="28"/>
          <w:szCs w:val="28"/>
        </w:rPr>
        <w:t>правонарушения -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 w:rsidR="0075344A" w:rsidRPr="00F97CB2" w:rsidP="005B09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>В силу ст. 4.6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постановления.</w:t>
      </w:r>
    </w:p>
    <w:p w:rsidR="0075344A" w:rsidP="00C243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Согласно постановлению </w:t>
      </w:r>
      <w:r w:rsidR="0003249E">
        <w:rPr>
          <w:sz w:val="28"/>
          <w:szCs w:val="28"/>
        </w:rPr>
        <w:t>заместителя командира отдельного специализированного батальона ДПС Госавтоинспекции МВД по Республике Крым от 31.10.2024 за</w:t>
      </w:r>
      <w:r w:rsidR="00001B69">
        <w:rPr>
          <w:sz w:val="28"/>
          <w:szCs w:val="28"/>
        </w:rPr>
        <w:t xml:space="preserve"> № 188103</w:t>
      </w:r>
      <w:r w:rsidR="0003249E">
        <w:rPr>
          <w:sz w:val="28"/>
          <w:szCs w:val="28"/>
        </w:rPr>
        <w:t>91241000021801</w:t>
      </w:r>
      <w:r w:rsidR="004968DA">
        <w:rPr>
          <w:sz w:val="28"/>
          <w:szCs w:val="28"/>
        </w:rPr>
        <w:t>,</w:t>
      </w:r>
      <w:r w:rsidR="00001B69">
        <w:rPr>
          <w:sz w:val="28"/>
          <w:szCs w:val="28"/>
        </w:rPr>
        <w:t xml:space="preserve"> </w:t>
      </w:r>
      <w:r w:rsidR="0003249E">
        <w:rPr>
          <w:sz w:val="28"/>
          <w:szCs w:val="28"/>
        </w:rPr>
        <w:t>Осьмага</w:t>
      </w:r>
      <w:r w:rsidR="0003249E">
        <w:rPr>
          <w:sz w:val="28"/>
          <w:szCs w:val="28"/>
        </w:rPr>
        <w:t xml:space="preserve"> А.Б.</w:t>
      </w:r>
      <w:r w:rsidR="00001B69">
        <w:rPr>
          <w:sz w:val="28"/>
          <w:szCs w:val="28"/>
        </w:rPr>
        <w:t xml:space="preserve"> </w:t>
      </w:r>
      <w:r w:rsidRPr="00F97CB2">
        <w:rPr>
          <w:sz w:val="28"/>
          <w:szCs w:val="28"/>
        </w:rPr>
        <w:t xml:space="preserve">привлечен к административной ответственности по ч.4 ст.12.15 КоАП РФ с назначением штрафа в размере 5000 рублей, постановление вступило в законную силу  </w:t>
      </w:r>
      <w:r w:rsidR="0003249E">
        <w:rPr>
          <w:sz w:val="28"/>
          <w:szCs w:val="28"/>
        </w:rPr>
        <w:t>25.11.2024, штраф оплачен 04.11.2024</w:t>
      </w:r>
      <w:r w:rsidRPr="00F97CB2">
        <w:rPr>
          <w:sz w:val="28"/>
          <w:szCs w:val="28"/>
        </w:rPr>
        <w:t xml:space="preserve"> (л.д.</w:t>
      </w:r>
      <w:r w:rsidR="0003249E">
        <w:rPr>
          <w:sz w:val="28"/>
          <w:szCs w:val="28"/>
        </w:rPr>
        <w:t>4,10</w:t>
      </w:r>
      <w:r w:rsidRPr="00F97CB2">
        <w:rPr>
          <w:sz w:val="28"/>
          <w:szCs w:val="28"/>
        </w:rPr>
        <w:t xml:space="preserve">). </w:t>
      </w:r>
    </w:p>
    <w:p w:rsidR="00E6149F" w:rsidRPr="00467CAF" w:rsidP="00E614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7CAF">
        <w:rPr>
          <w:sz w:val="28"/>
          <w:szCs w:val="28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59258A" w:rsidP="005925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67CAF" w:rsidR="00E6149F">
        <w:rPr>
          <w:sz w:val="28"/>
          <w:szCs w:val="28"/>
        </w:rPr>
        <w:t>иновность</w:t>
      </w:r>
      <w:r>
        <w:rPr>
          <w:sz w:val="28"/>
          <w:szCs w:val="28"/>
        </w:rPr>
        <w:t xml:space="preserve"> </w:t>
      </w:r>
      <w:r w:rsidR="00DF7623">
        <w:rPr>
          <w:sz w:val="28"/>
          <w:szCs w:val="28"/>
        </w:rPr>
        <w:t>Осьмага</w:t>
      </w:r>
      <w:r w:rsidR="00DF7623">
        <w:rPr>
          <w:sz w:val="28"/>
          <w:szCs w:val="28"/>
        </w:rPr>
        <w:t xml:space="preserve"> А.Б.</w:t>
      </w:r>
      <w:r w:rsidRPr="00467CAF" w:rsidR="00E6149F">
        <w:rPr>
          <w:sz w:val="28"/>
          <w:szCs w:val="28"/>
        </w:rPr>
        <w:t xml:space="preserve"> подтверждается протоколом об административном правонарушении </w:t>
      </w:r>
      <w:r w:rsidR="00DF7623">
        <w:rPr>
          <w:sz w:val="28"/>
          <w:szCs w:val="28"/>
        </w:rPr>
        <w:t>(л.д.2</w:t>
      </w:r>
      <w:r w:rsidRPr="00467CAF" w:rsidR="00E6149F">
        <w:rPr>
          <w:sz w:val="28"/>
          <w:szCs w:val="28"/>
        </w:rPr>
        <w:t xml:space="preserve">), </w:t>
      </w:r>
      <w:r w:rsidR="00DF7623">
        <w:rPr>
          <w:sz w:val="28"/>
          <w:szCs w:val="28"/>
        </w:rPr>
        <w:t>схемой места совершения административного правонарушения, с которой правонарушитель согласился (л.д.3)</w:t>
      </w:r>
      <w:r w:rsidR="00E6149F">
        <w:rPr>
          <w:sz w:val="28"/>
          <w:szCs w:val="28"/>
        </w:rPr>
        <w:t xml:space="preserve">, видеозаписью правонарушения на которой зафиксировано нарушение </w:t>
      </w:r>
      <w:r w:rsidR="00DF7623">
        <w:rPr>
          <w:sz w:val="28"/>
          <w:szCs w:val="28"/>
        </w:rPr>
        <w:t>правил дорожного движения (л.д.11,22</w:t>
      </w:r>
      <w:r w:rsidR="00E6149F">
        <w:rPr>
          <w:sz w:val="28"/>
          <w:szCs w:val="28"/>
        </w:rPr>
        <w:t>),</w:t>
      </w:r>
      <w:r w:rsidRPr="00467CAF" w:rsidR="00E6149F">
        <w:rPr>
          <w:sz w:val="28"/>
          <w:szCs w:val="28"/>
        </w:rPr>
        <w:t xml:space="preserve"> </w:t>
      </w:r>
      <w:r w:rsidR="00DF7623">
        <w:rPr>
          <w:sz w:val="28"/>
          <w:szCs w:val="28"/>
        </w:rPr>
        <w:t xml:space="preserve">копией </w:t>
      </w:r>
      <w:r w:rsidR="00DF7623">
        <w:rPr>
          <w:sz w:val="28"/>
          <w:szCs w:val="28"/>
        </w:rPr>
        <w:t>фотофиксации</w:t>
      </w:r>
      <w:r w:rsidR="00DF7623">
        <w:rPr>
          <w:sz w:val="28"/>
          <w:szCs w:val="28"/>
        </w:rPr>
        <w:t xml:space="preserve"> знаков дорожного движения (л.д.5-6), </w:t>
      </w:r>
      <w:r w:rsidRPr="002A4E50" w:rsidR="00E6149F">
        <w:rPr>
          <w:sz w:val="28"/>
          <w:szCs w:val="28"/>
        </w:rPr>
        <w:t xml:space="preserve">схемой организации дорожного движения </w:t>
      </w:r>
      <w:r>
        <w:rPr>
          <w:sz w:val="28"/>
          <w:szCs w:val="28"/>
        </w:rPr>
        <w:t>(</w:t>
      </w:r>
      <w:r w:rsidRPr="00E4412B">
        <w:rPr>
          <w:sz w:val="28"/>
          <w:szCs w:val="28"/>
        </w:rPr>
        <w:t>л.д.</w:t>
      </w:r>
      <w:r w:rsidR="00DF7623">
        <w:rPr>
          <w:sz w:val="28"/>
          <w:szCs w:val="28"/>
        </w:rPr>
        <w:t>20</w:t>
      </w:r>
      <w:r w:rsidRPr="00E4412B">
        <w:rPr>
          <w:sz w:val="28"/>
          <w:szCs w:val="28"/>
        </w:rPr>
        <w:t xml:space="preserve">), копией  постановления </w:t>
      </w:r>
      <w:r w:rsidR="00DF7623">
        <w:rPr>
          <w:sz w:val="28"/>
          <w:szCs w:val="28"/>
        </w:rPr>
        <w:t>заместителя командира отдельного специализированного батальона ДПС Госавтоинспекции</w:t>
      </w:r>
      <w:r w:rsidR="00DF7623">
        <w:rPr>
          <w:sz w:val="28"/>
          <w:szCs w:val="28"/>
        </w:rPr>
        <w:t xml:space="preserve"> МВД по Республике Крым от 31.10.2024 за № </w:t>
      </w:r>
      <w:r w:rsidR="005A36E5">
        <w:rPr>
          <w:sz w:val="20"/>
          <w:szCs w:val="20"/>
        </w:rPr>
        <w:t>/ИЗЪЯТО/</w:t>
      </w:r>
      <w:r w:rsidRPr="00E4412B" w:rsidR="00DF7623">
        <w:rPr>
          <w:sz w:val="28"/>
          <w:szCs w:val="28"/>
        </w:rPr>
        <w:t xml:space="preserve"> </w:t>
      </w:r>
      <w:r w:rsidRPr="00E4412B">
        <w:rPr>
          <w:sz w:val="28"/>
          <w:szCs w:val="28"/>
        </w:rPr>
        <w:t>(л.д</w:t>
      </w:r>
      <w:r w:rsidR="00DF7623">
        <w:rPr>
          <w:sz w:val="28"/>
          <w:szCs w:val="28"/>
        </w:rPr>
        <w:t>.4</w:t>
      </w:r>
      <w:r w:rsidRPr="00E4412B">
        <w:rPr>
          <w:sz w:val="28"/>
          <w:szCs w:val="28"/>
        </w:rPr>
        <w:t xml:space="preserve">), </w:t>
      </w:r>
      <w:r w:rsidR="00DF7623">
        <w:rPr>
          <w:sz w:val="28"/>
          <w:szCs w:val="28"/>
        </w:rPr>
        <w:t xml:space="preserve">справкой к протоколу об административном правонарушении 82 АП № </w:t>
      </w:r>
      <w:r w:rsidR="005A36E5">
        <w:rPr>
          <w:sz w:val="20"/>
          <w:szCs w:val="20"/>
        </w:rPr>
        <w:t>/ИЗЪЯТО/</w:t>
      </w:r>
      <w:r w:rsidR="00DF7623">
        <w:rPr>
          <w:sz w:val="28"/>
          <w:szCs w:val="28"/>
        </w:rPr>
        <w:t xml:space="preserve"> (л.д.10), рапортом инспектора ДПС</w:t>
      </w:r>
      <w:r w:rsidRPr="00E4412B">
        <w:rPr>
          <w:sz w:val="28"/>
          <w:szCs w:val="28"/>
        </w:rPr>
        <w:t xml:space="preserve"> (л.д.</w:t>
      </w:r>
      <w:r w:rsidR="00DF7623">
        <w:rPr>
          <w:sz w:val="28"/>
          <w:szCs w:val="28"/>
        </w:rPr>
        <w:t>21</w:t>
      </w:r>
      <w:r w:rsidRPr="00E4412B">
        <w:rPr>
          <w:sz w:val="28"/>
          <w:szCs w:val="28"/>
        </w:rPr>
        <w:t>).</w:t>
      </w:r>
    </w:p>
    <w:p w:rsidR="00DC1B82" w:rsidP="00DC1B8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DC1B82">
        <w:rPr>
          <w:iCs/>
          <w:sz w:val="28"/>
          <w:szCs w:val="28"/>
        </w:rPr>
        <w:t xml:space="preserve">Протокол об административном правонарушении в отношении </w:t>
      </w:r>
      <w:r w:rsidR="00DF7623">
        <w:rPr>
          <w:sz w:val="28"/>
          <w:szCs w:val="28"/>
        </w:rPr>
        <w:t>Осьмага</w:t>
      </w:r>
      <w:r w:rsidR="00DF7623">
        <w:rPr>
          <w:sz w:val="28"/>
          <w:szCs w:val="28"/>
        </w:rPr>
        <w:t xml:space="preserve"> А.Б.</w:t>
      </w:r>
      <w:r w:rsidRPr="00DC1B82">
        <w:rPr>
          <w:sz w:val="28"/>
          <w:szCs w:val="28"/>
        </w:rPr>
        <w:t xml:space="preserve"> </w:t>
      </w:r>
      <w:r w:rsidRPr="00DC1B82">
        <w:rPr>
          <w:iCs/>
          <w:sz w:val="28"/>
          <w:szCs w:val="28"/>
        </w:rPr>
        <w:t xml:space="preserve">составлен уполномоченным должностным лицом и отвечает требованиям, установленным ст. 28.2 КоАП РФ. </w:t>
      </w:r>
      <w:r>
        <w:rPr>
          <w:iCs/>
          <w:sz w:val="28"/>
          <w:szCs w:val="28"/>
        </w:rPr>
        <w:t xml:space="preserve">Из протокола об административном правонарушении усматривается, что </w:t>
      </w:r>
      <w:r w:rsidR="00DF7623">
        <w:rPr>
          <w:iCs/>
          <w:sz w:val="28"/>
          <w:szCs w:val="28"/>
        </w:rPr>
        <w:t>Осьмага</w:t>
      </w:r>
      <w:r w:rsidR="00DF7623">
        <w:rPr>
          <w:iCs/>
          <w:sz w:val="28"/>
          <w:szCs w:val="28"/>
        </w:rPr>
        <w:t xml:space="preserve"> А.Б.</w:t>
      </w:r>
      <w:r>
        <w:rPr>
          <w:iCs/>
          <w:sz w:val="28"/>
          <w:szCs w:val="28"/>
        </w:rPr>
        <w:t xml:space="preserve"> разъяснены </w:t>
      </w:r>
      <w:r w:rsidRPr="00DC1B82">
        <w:rPr>
          <w:iCs/>
          <w:sz w:val="28"/>
          <w:szCs w:val="28"/>
        </w:rPr>
        <w:t xml:space="preserve">положения ст. 51 Конституции РФ, права, предусмотренные ст. 25.1 КоАП РФ. </w:t>
      </w:r>
    </w:p>
    <w:p w:rsidR="004968DA" w:rsidP="00DF7623">
      <w:pPr>
        <w:ind w:firstLine="540"/>
        <w:jc w:val="both"/>
        <w:rPr>
          <w:sz w:val="28"/>
          <w:szCs w:val="28"/>
        </w:rPr>
      </w:pPr>
      <w:r w:rsidRPr="004B0279">
        <w:rPr>
          <w:sz w:val="28"/>
          <w:szCs w:val="28"/>
        </w:rPr>
        <w:t xml:space="preserve">Составленная инспектором ДПС схема отвечает требованиям, предъявляемым статьей 26.2 </w:t>
      </w:r>
      <w:r>
        <w:rPr>
          <w:sz w:val="28"/>
          <w:szCs w:val="28"/>
        </w:rPr>
        <w:t>КоАП РФ</w:t>
      </w:r>
      <w:r w:rsidRPr="004B0279">
        <w:rPr>
          <w:sz w:val="28"/>
          <w:szCs w:val="28"/>
        </w:rPr>
        <w:t xml:space="preserve"> к доказательствам такого рода</w:t>
      </w:r>
      <w:r>
        <w:rPr>
          <w:sz w:val="28"/>
          <w:szCs w:val="28"/>
        </w:rPr>
        <w:t>.</w:t>
      </w:r>
    </w:p>
    <w:p w:rsidR="004968DA" w:rsidP="004968D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B0279">
        <w:rPr>
          <w:sz w:val="28"/>
          <w:szCs w:val="28"/>
        </w:rPr>
        <w:t xml:space="preserve"> </w:t>
      </w:r>
      <w:r w:rsidRPr="004968DA">
        <w:rPr>
          <w:sz w:val="28"/>
          <w:szCs w:val="28"/>
        </w:rPr>
        <w:t xml:space="preserve">Вопреки утверждениям </w:t>
      </w:r>
      <w:r>
        <w:rPr>
          <w:sz w:val="28"/>
          <w:szCs w:val="28"/>
        </w:rPr>
        <w:t>Осьмага</w:t>
      </w:r>
      <w:r>
        <w:rPr>
          <w:sz w:val="28"/>
          <w:szCs w:val="28"/>
        </w:rPr>
        <w:t xml:space="preserve"> А.Б.</w:t>
      </w:r>
      <w:r w:rsidRPr="004968DA">
        <w:rPr>
          <w:sz w:val="28"/>
          <w:szCs w:val="28"/>
        </w:rPr>
        <w:t>, доказательства, свидетельствующи</w:t>
      </w:r>
      <w:r>
        <w:rPr>
          <w:sz w:val="28"/>
          <w:szCs w:val="28"/>
        </w:rPr>
        <w:t>е о несоответствии установленного дорожного знака</w:t>
      </w:r>
      <w:r w:rsidRPr="004968DA">
        <w:rPr>
          <w:sz w:val="28"/>
          <w:szCs w:val="28"/>
        </w:rPr>
        <w:t xml:space="preserve">, в материалах дела отсутствуют и </w:t>
      </w:r>
      <w:r>
        <w:rPr>
          <w:sz w:val="28"/>
          <w:szCs w:val="28"/>
        </w:rPr>
        <w:t>правонарушителем</w:t>
      </w:r>
      <w:r w:rsidRPr="004968DA">
        <w:rPr>
          <w:sz w:val="28"/>
          <w:szCs w:val="28"/>
        </w:rPr>
        <w:t xml:space="preserve"> не представлены.</w:t>
      </w:r>
    </w:p>
    <w:p w:rsidR="00DF7623" w:rsidRPr="00F97CB2" w:rsidP="001F7E5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68DA">
        <w:rPr>
          <w:sz w:val="28"/>
          <w:szCs w:val="28"/>
        </w:rPr>
        <w:t xml:space="preserve">Водитель согласно Правилам дорожного движения при управлении транспортным средством подчиняется не требованиям </w:t>
      </w:r>
      <w:r w:rsidRPr="004968DA">
        <w:rPr>
          <w:sz w:val="28"/>
          <w:szCs w:val="28"/>
        </w:rPr>
        <w:t>ГоСТов</w:t>
      </w:r>
      <w:r w:rsidRPr="004968DA">
        <w:rPr>
          <w:sz w:val="28"/>
          <w:szCs w:val="28"/>
        </w:rPr>
        <w:t xml:space="preserve">, СНиПов, СП и др., а требованиям Правил дорожного движения, которые обязывают водителей выполнять требования установленных дорожных знаков или нанесенной дорожной разметки, даже если водитель не согласен с ними или предполагает об их несоответствии стандартам и ГОСТам. Несоблюдение кем-либо требований Правил дорожного движения создает непосредственную опасность всем участникам дорожного движения, поскольку дорожные знаки и разметка, будучи нанесенными или установленными, регулируют порядок движения всех участников на дороге, а не только какого-то одного участника дорожного движения. </w:t>
      </w:r>
    </w:p>
    <w:p w:rsidR="005B09B9" w:rsidP="005B09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На основании изложенного, судья приходит к выводу о том, что в деянии </w:t>
      </w:r>
      <w:r w:rsidR="00DF7623">
        <w:rPr>
          <w:sz w:val="28"/>
          <w:szCs w:val="28"/>
        </w:rPr>
        <w:t>Осьмага</w:t>
      </w:r>
      <w:r w:rsidR="00DF7623">
        <w:rPr>
          <w:sz w:val="28"/>
          <w:szCs w:val="28"/>
        </w:rPr>
        <w:t xml:space="preserve"> А.Б.</w:t>
      </w:r>
      <w:r w:rsidRPr="00F97CB2">
        <w:rPr>
          <w:sz w:val="28"/>
          <w:szCs w:val="28"/>
        </w:rPr>
        <w:t xml:space="preserve"> установлен состав административного правонарушения, предусмотренного ч.5 ст.12.15 КоАП РФ –</w:t>
      </w:r>
      <w:r w:rsidR="0059258A">
        <w:rPr>
          <w:sz w:val="28"/>
          <w:szCs w:val="28"/>
        </w:rPr>
        <w:t xml:space="preserve"> выезд в нарушение Правил дорожного движения на </w:t>
      </w:r>
      <w:r w:rsidRPr="00B04D54" w:rsidR="00CF0720">
        <w:rPr>
          <w:sz w:val="28"/>
          <w:szCs w:val="28"/>
        </w:rPr>
        <w:t>полосу, предназначенную для встречного движения</w:t>
      </w:r>
      <w:r w:rsidR="00CF0720">
        <w:rPr>
          <w:sz w:val="28"/>
          <w:szCs w:val="28"/>
        </w:rPr>
        <w:t xml:space="preserve">, </w:t>
      </w:r>
      <w:r w:rsidR="0059258A">
        <w:rPr>
          <w:sz w:val="28"/>
          <w:szCs w:val="28"/>
        </w:rPr>
        <w:t xml:space="preserve">совершенное повторно. </w:t>
      </w:r>
    </w:p>
    <w:p w:rsidR="009F07AD" w:rsidRPr="00F97CB2" w:rsidP="009F07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5C2">
        <w:rPr>
          <w:rFonts w:eastAsia="Calibri"/>
          <w:sz w:val="28"/>
          <w:szCs w:val="28"/>
          <w:lang w:eastAsia="en-US"/>
        </w:rPr>
        <w:t xml:space="preserve">Согласно ч.2 ст. 4.1 КоАП 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6205D5">
        <w:rPr>
          <w:sz w:val="28"/>
          <w:szCs w:val="28"/>
        </w:rPr>
        <w:t xml:space="preserve"> </w:t>
      </w:r>
    </w:p>
    <w:p w:rsidR="003638CE" w:rsidP="003638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7E5A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1F7E5A" w:rsidR="00CF0720">
        <w:rPr>
          <w:sz w:val="28"/>
          <w:szCs w:val="28"/>
        </w:rPr>
        <w:t>Осьмага</w:t>
      </w:r>
      <w:r w:rsidRPr="001F7E5A" w:rsidR="00CF0720">
        <w:rPr>
          <w:sz w:val="28"/>
          <w:szCs w:val="28"/>
        </w:rPr>
        <w:t xml:space="preserve"> А.Б.</w:t>
      </w:r>
      <w:r w:rsidRPr="001F7E5A">
        <w:rPr>
          <w:sz w:val="28"/>
          <w:szCs w:val="28"/>
        </w:rPr>
        <w:t>, мировым судьей не установлено.</w:t>
      </w:r>
    </w:p>
    <w:p w:rsidR="009F07AD" w:rsidP="009F07AD">
      <w:pPr>
        <w:ind w:firstLine="567"/>
        <w:jc w:val="both"/>
        <w:rPr>
          <w:sz w:val="28"/>
          <w:szCs w:val="28"/>
        </w:rPr>
      </w:pPr>
      <w:r w:rsidRPr="008B08AF">
        <w:rPr>
          <w:sz w:val="28"/>
          <w:szCs w:val="28"/>
        </w:rPr>
        <w:t>При назначении административного наказания суд учитывает общественную опасность совершенного правонарушения, личность</w:t>
      </w:r>
      <w:r w:rsidRPr="008B08AF">
        <w:rPr>
          <w:bCs/>
          <w:sz w:val="28"/>
          <w:szCs w:val="28"/>
        </w:rPr>
        <w:t xml:space="preserve">  </w:t>
      </w:r>
      <w:r w:rsidR="00CF0720">
        <w:rPr>
          <w:rFonts w:eastAsia="Calibri"/>
          <w:sz w:val="28"/>
          <w:szCs w:val="28"/>
          <w:lang w:eastAsia="en-US"/>
        </w:rPr>
        <w:t>Осьмага</w:t>
      </w:r>
      <w:r w:rsidR="00CF0720">
        <w:rPr>
          <w:rFonts w:eastAsia="Calibri"/>
          <w:sz w:val="28"/>
          <w:szCs w:val="28"/>
          <w:lang w:eastAsia="en-US"/>
        </w:rPr>
        <w:t xml:space="preserve"> А.Б.</w:t>
      </w:r>
      <w:r w:rsidRPr="008B08AF">
        <w:rPr>
          <w:bCs/>
          <w:sz w:val="28"/>
          <w:szCs w:val="28"/>
        </w:rPr>
        <w:t xml:space="preserve">, </w:t>
      </w:r>
      <w:r w:rsidRPr="008B08AF">
        <w:rPr>
          <w:sz w:val="28"/>
          <w:szCs w:val="28"/>
        </w:rPr>
        <w:t xml:space="preserve">а также то обстоятельство, что данное правонарушение является одним из наиболее тяжких административных правонарушений в области дорожного движения. </w:t>
      </w:r>
      <w:r w:rsidRPr="008B08AF">
        <w:rPr>
          <w:sz w:val="28"/>
          <w:szCs w:val="28"/>
        </w:rPr>
        <w:t xml:space="preserve">Водитель, управляя транспортным средством, являющимся источником повышенной опасности, нарушая требования ПДД РФ, а именно - выезжая на полосу, предназначенную для встречного движения, </w:t>
      </w:r>
      <w:r>
        <w:rPr>
          <w:sz w:val="28"/>
          <w:szCs w:val="28"/>
        </w:rPr>
        <w:t xml:space="preserve">повторно, </w:t>
      </w:r>
      <w:r w:rsidRPr="008B08AF">
        <w:rPr>
          <w:sz w:val="28"/>
          <w:szCs w:val="28"/>
        </w:rPr>
        <w:t xml:space="preserve">представляет открытую угрозу, как для участников дорожного движения, так и для иных граждан, нарушает охраняемые общественные правоотношения независимо от его роли, размера вреда, наступления последствий и их тяжести. </w:t>
      </w:r>
    </w:p>
    <w:p w:rsidR="00B16DE6" w:rsidP="00B16DE6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с</w:t>
      </w:r>
      <w:r w:rsidRPr="00B16DE6">
        <w:rPr>
          <w:sz w:val="28"/>
          <w:szCs w:val="28"/>
        </w:rPr>
        <w:t xml:space="preserve">уд приходит к выводу о необходимости назначения </w:t>
      </w:r>
      <w:r>
        <w:rPr>
          <w:sz w:val="28"/>
          <w:szCs w:val="28"/>
        </w:rPr>
        <w:t>Осьмага</w:t>
      </w:r>
      <w:r>
        <w:rPr>
          <w:sz w:val="28"/>
          <w:szCs w:val="28"/>
        </w:rPr>
        <w:t xml:space="preserve"> А.Б.</w:t>
      </w:r>
      <w:r w:rsidRPr="00B16DE6">
        <w:rPr>
          <w:sz w:val="28"/>
          <w:szCs w:val="28"/>
        </w:rPr>
        <w:t xml:space="preserve"> наказания в виде лишения его права управлением транспортными средствами в пределах санкции</w:t>
      </w:r>
      <w:r>
        <w:rPr>
          <w:sz w:val="28"/>
          <w:szCs w:val="28"/>
        </w:rPr>
        <w:t xml:space="preserve"> предусмотренной ч.5 ст. 12.15</w:t>
      </w:r>
      <w:r w:rsidRPr="00B16DE6">
        <w:rPr>
          <w:sz w:val="28"/>
          <w:szCs w:val="28"/>
        </w:rPr>
        <w:t xml:space="preserve"> КоАП РФ.</w:t>
      </w:r>
    </w:p>
    <w:p w:rsidR="00B16DE6" w:rsidRPr="00F97CB2" w:rsidP="009F07AD">
      <w:pPr>
        <w:ind w:firstLine="567"/>
        <w:jc w:val="both"/>
        <w:rPr>
          <w:sz w:val="28"/>
          <w:szCs w:val="28"/>
        </w:rPr>
      </w:pPr>
    </w:p>
    <w:p w:rsidR="00C2430D" w:rsidRPr="00F97CB2" w:rsidP="00C2430D">
      <w:pPr>
        <w:ind w:firstLine="567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На основании </w:t>
      </w:r>
      <w:r w:rsidRPr="00F97CB2">
        <w:rPr>
          <w:sz w:val="28"/>
          <w:szCs w:val="28"/>
        </w:rPr>
        <w:t>и</w:t>
      </w:r>
      <w:r w:rsidRPr="00F97CB2" w:rsidR="003638CE">
        <w:rPr>
          <w:sz w:val="28"/>
          <w:szCs w:val="28"/>
        </w:rPr>
        <w:t>зложенного</w:t>
      </w:r>
      <w:r w:rsidRPr="00F97CB2" w:rsidR="003638CE">
        <w:rPr>
          <w:sz w:val="28"/>
          <w:szCs w:val="28"/>
        </w:rPr>
        <w:t xml:space="preserve"> и руководствуясь ч. 5</w:t>
      </w:r>
      <w:r w:rsidRPr="00F97CB2">
        <w:rPr>
          <w:sz w:val="28"/>
          <w:szCs w:val="28"/>
        </w:rPr>
        <w:t xml:space="preserve"> ст. 12.15., ст. 23.1.</w:t>
      </w:r>
      <w:r w:rsidRPr="00F97CB2" w:rsidR="00797951">
        <w:rPr>
          <w:sz w:val="28"/>
          <w:szCs w:val="28"/>
        </w:rPr>
        <w:t xml:space="preserve"> и главой 29  КоАП РФ, мировой судья</w:t>
      </w:r>
      <w:r w:rsidRPr="00F97CB2">
        <w:rPr>
          <w:sz w:val="28"/>
          <w:szCs w:val="28"/>
        </w:rPr>
        <w:t>, </w:t>
      </w:r>
    </w:p>
    <w:p w:rsidR="00797951" w:rsidRPr="00F97CB2" w:rsidP="00C2430D">
      <w:pPr>
        <w:ind w:firstLine="567"/>
        <w:jc w:val="both"/>
        <w:rPr>
          <w:sz w:val="28"/>
          <w:szCs w:val="28"/>
        </w:rPr>
      </w:pPr>
    </w:p>
    <w:p w:rsidR="00C2430D" w:rsidRPr="00F97CB2" w:rsidP="007D6DF7">
      <w:pPr>
        <w:ind w:firstLine="567"/>
        <w:jc w:val="center"/>
        <w:rPr>
          <w:sz w:val="28"/>
          <w:szCs w:val="28"/>
        </w:rPr>
      </w:pPr>
      <w:r w:rsidRPr="00F97CB2">
        <w:rPr>
          <w:sz w:val="28"/>
          <w:szCs w:val="28"/>
        </w:rPr>
        <w:t>ПОСТАНОВИЛ:</w:t>
      </w:r>
    </w:p>
    <w:p w:rsidR="00EE69DE" w:rsidRPr="00F97CB2" w:rsidP="007D6DF7">
      <w:pPr>
        <w:ind w:firstLine="567"/>
        <w:jc w:val="center"/>
        <w:rPr>
          <w:sz w:val="28"/>
          <w:szCs w:val="28"/>
        </w:rPr>
      </w:pPr>
    </w:p>
    <w:p w:rsidR="00C2430D" w:rsidP="00C2430D">
      <w:pPr>
        <w:ind w:firstLine="567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Признать </w:t>
      </w:r>
      <w:r w:rsidR="00CF0720">
        <w:rPr>
          <w:sz w:val="28"/>
          <w:szCs w:val="28"/>
        </w:rPr>
        <w:t>Осьмага</w:t>
      </w:r>
      <w:r w:rsidR="00CF0720">
        <w:rPr>
          <w:sz w:val="28"/>
          <w:szCs w:val="28"/>
        </w:rPr>
        <w:t xml:space="preserve"> </w:t>
      </w:r>
      <w:r w:rsidR="005A36E5">
        <w:rPr>
          <w:sz w:val="28"/>
          <w:szCs w:val="28"/>
        </w:rPr>
        <w:t>А.Б.</w:t>
      </w:r>
      <w:r w:rsidRPr="00F97CB2">
        <w:rPr>
          <w:sz w:val="28"/>
          <w:szCs w:val="28"/>
        </w:rPr>
        <w:t xml:space="preserve"> виновным в совершении административного правонарушения, ответственнос</w:t>
      </w:r>
      <w:r w:rsidRPr="00F97CB2" w:rsidR="003638CE">
        <w:rPr>
          <w:sz w:val="28"/>
          <w:szCs w:val="28"/>
        </w:rPr>
        <w:t>ть за которое предусмотрена ч. 5</w:t>
      </w:r>
      <w:r w:rsidR="009F07AD">
        <w:rPr>
          <w:sz w:val="28"/>
          <w:szCs w:val="28"/>
        </w:rPr>
        <w:t>   ст. 12.15</w:t>
      </w:r>
      <w:r w:rsidRPr="00F97CB2">
        <w:rPr>
          <w:sz w:val="28"/>
          <w:szCs w:val="28"/>
        </w:rPr>
        <w:t xml:space="preserve"> КоАП РФ,</w:t>
      </w:r>
      <w:r w:rsidRPr="00F97CB2">
        <w:rPr>
          <w:color w:val="FF0000"/>
          <w:sz w:val="28"/>
          <w:szCs w:val="28"/>
        </w:rPr>
        <w:t xml:space="preserve"> </w:t>
      </w:r>
      <w:r w:rsidRPr="00F97CB2">
        <w:rPr>
          <w:sz w:val="28"/>
          <w:szCs w:val="28"/>
        </w:rPr>
        <w:t xml:space="preserve">и назначить ему наказание в виде </w:t>
      </w:r>
      <w:r w:rsidRPr="00F97CB2" w:rsidR="003638CE">
        <w:rPr>
          <w:sz w:val="28"/>
          <w:szCs w:val="28"/>
        </w:rPr>
        <w:t>лишения права управления транспортными средствами на срок один год.</w:t>
      </w:r>
      <w:r w:rsidRPr="00F97CB2">
        <w:rPr>
          <w:sz w:val="28"/>
          <w:szCs w:val="28"/>
        </w:rPr>
        <w:t> </w:t>
      </w:r>
    </w:p>
    <w:p w:rsidR="00CF0720" w:rsidRPr="00CF0720" w:rsidP="00CF0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720">
        <w:rPr>
          <w:sz w:val="28"/>
          <w:szCs w:val="28"/>
        </w:rPr>
        <w:t>В соответствии с ч.1. ст. 32.5 КоАП РФ постановление судьи о лишении права управления транспортным средством, за исключением трактора, самоходной машины и других видов техники, исполняется должностными лицами органов внутренних дел.</w:t>
      </w:r>
    </w:p>
    <w:p w:rsidR="00CF0720" w:rsidRPr="00CF0720" w:rsidP="00CF0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720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Осьмага</w:t>
      </w:r>
      <w:r>
        <w:rPr>
          <w:sz w:val="28"/>
          <w:szCs w:val="28"/>
        </w:rPr>
        <w:t xml:space="preserve"> А.Б.</w:t>
      </w:r>
      <w:r w:rsidRPr="00CF0720">
        <w:rPr>
          <w:sz w:val="28"/>
          <w:szCs w:val="28"/>
        </w:rPr>
        <w:t xml:space="preserve">, что лицо, лишенное специального права, должно сдать документы, предусмотренные </w:t>
      </w:r>
      <w:hyperlink r:id="rId12" w:history="1">
        <w:r w:rsidRPr="00CF0720">
          <w:rPr>
            <w:sz w:val="28"/>
            <w:szCs w:val="28"/>
          </w:rPr>
          <w:t>частями 1</w:t>
        </w:r>
      </w:hyperlink>
      <w:r w:rsidRPr="00CF0720">
        <w:rPr>
          <w:sz w:val="28"/>
          <w:szCs w:val="28"/>
        </w:rPr>
        <w:t xml:space="preserve"> - </w:t>
      </w:r>
      <w:hyperlink r:id="rId13" w:history="1">
        <w:r w:rsidRPr="00CF0720">
          <w:rPr>
            <w:sz w:val="28"/>
            <w:szCs w:val="28"/>
          </w:rPr>
          <w:t>3.1 статьи 32.6</w:t>
        </w:r>
      </w:hyperlink>
      <w:r w:rsidRPr="00CF0720">
        <w:rPr>
          <w:sz w:val="28"/>
          <w:szCs w:val="28"/>
        </w:rPr>
        <w:t xml:space="preserve"> настоящего Кодекса в  Отдел Госавтоинспекции.</w:t>
      </w:r>
    </w:p>
    <w:p w:rsidR="00CF0720" w:rsidRPr="00CF0720" w:rsidP="00CF0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720">
        <w:rPr>
          <w:sz w:val="28"/>
          <w:szCs w:val="28"/>
        </w:rPr>
        <w:t xml:space="preserve">При наличии удостоверения тракториста, самоходной машиной и другими видами техники, лицо, лишенное специального права, должно сдать документы в Инспекцию </w:t>
      </w:r>
      <w:r w:rsidRPr="00CF0720">
        <w:rPr>
          <w:sz w:val="28"/>
          <w:szCs w:val="28"/>
        </w:rPr>
        <w:t>Гостехнадзора</w:t>
      </w:r>
      <w:r w:rsidRPr="00CF0720">
        <w:rPr>
          <w:sz w:val="28"/>
          <w:szCs w:val="28"/>
        </w:rPr>
        <w:t xml:space="preserve"> Республики Крым.</w:t>
      </w:r>
    </w:p>
    <w:p w:rsidR="00CF0720" w:rsidRPr="00CF0720" w:rsidP="00CF0720">
      <w:pPr>
        <w:ind w:firstLine="708"/>
        <w:jc w:val="both"/>
        <w:rPr>
          <w:sz w:val="28"/>
          <w:szCs w:val="28"/>
        </w:rPr>
      </w:pPr>
      <w:r w:rsidRPr="00CF0720">
        <w:rPr>
          <w:sz w:val="28"/>
          <w:szCs w:val="28"/>
        </w:rPr>
        <w:t>В соответствии с чч..1,1.1, 2 ст. 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F0720" w:rsidRPr="00CF0720" w:rsidP="00CF0720">
      <w:pPr>
        <w:ind w:firstLine="708"/>
        <w:jc w:val="both"/>
        <w:rPr>
          <w:sz w:val="28"/>
          <w:szCs w:val="28"/>
        </w:rPr>
      </w:pPr>
      <w:r w:rsidRPr="00CF0720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2" w:history="1">
        <w:r w:rsidRPr="00CF0720">
          <w:rPr>
            <w:sz w:val="28"/>
            <w:szCs w:val="28"/>
          </w:rPr>
          <w:t>частями 1</w:t>
        </w:r>
      </w:hyperlink>
      <w:r w:rsidRPr="00CF0720">
        <w:rPr>
          <w:sz w:val="28"/>
          <w:szCs w:val="28"/>
        </w:rPr>
        <w:t xml:space="preserve"> - </w:t>
      </w:r>
      <w:hyperlink r:id="rId13" w:history="1">
        <w:r w:rsidRPr="00CF0720">
          <w:rPr>
            <w:sz w:val="28"/>
            <w:szCs w:val="28"/>
          </w:rPr>
          <w:t>3.1 статьи 32.6</w:t>
        </w:r>
      </w:hyperlink>
      <w:r w:rsidRPr="00CF0720">
        <w:rPr>
          <w:sz w:val="28"/>
          <w:szCs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CF0720" w:rsidRPr="00CF0720" w:rsidP="00CF0720">
      <w:pPr>
        <w:ind w:firstLine="708"/>
        <w:jc w:val="both"/>
        <w:rPr>
          <w:sz w:val="28"/>
          <w:szCs w:val="28"/>
        </w:rPr>
      </w:pPr>
      <w:r w:rsidRPr="00CF0720">
        <w:rPr>
          <w:sz w:val="28"/>
          <w:szCs w:val="28"/>
        </w:rPr>
        <w:t xml:space="preserve">В случае </w:t>
      </w:r>
      <w:hyperlink r:id="rId14" w:history="1">
        <w:r w:rsidRPr="00CF0720">
          <w:rPr>
            <w:sz w:val="28"/>
            <w:szCs w:val="28"/>
          </w:rPr>
          <w:t>уклонения</w:t>
        </w:r>
      </w:hyperlink>
      <w:r w:rsidRPr="00CF0720">
        <w:rPr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F0720" w:rsidRPr="00CF0720" w:rsidP="00CF0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720">
        <w:rPr>
          <w:sz w:val="28"/>
          <w:szCs w:val="28"/>
        </w:rPr>
        <w:t>Разъяснить лицу, привлеченному к административной ответственности, что в случае, если лицо заявило об утрате соответствующего удостоверения, а затем фактически продолжало пользоваться им при управлении транспортным средством, что подтверждается фактом изъятия данного удостоверения, срок лишения права управления транспортными средствами считается прерванным и продолжение исчисления течения прерванного срока производится со дня изъятия у лица соответствующего удостоверения.</w:t>
      </w:r>
    </w:p>
    <w:p w:rsidR="00CF0720" w:rsidRPr="00F97CB2" w:rsidP="00CF0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720">
        <w:rPr>
          <w:sz w:val="28"/>
          <w:szCs w:val="28"/>
        </w:rPr>
        <w:t xml:space="preserve">  </w:t>
      </w:r>
      <w:r w:rsidRPr="00CF0720">
        <w:rPr>
          <w:sz w:val="28"/>
          <w:szCs w:val="28"/>
        </w:rPr>
        <w:t xml:space="preserve">В силу ч.1. ст. 32.6 КоАП РФ исполнение постановления о </w:t>
      </w:r>
      <w:hyperlink r:id="rId15" w:history="1">
        <w:r w:rsidRPr="00CF0720">
          <w:rPr>
            <w:sz w:val="28"/>
            <w:szCs w:val="28"/>
          </w:rPr>
          <w:t>лишении права</w:t>
        </w:r>
      </w:hyperlink>
      <w:r w:rsidRPr="00CF0720">
        <w:rPr>
          <w:sz w:val="28"/>
          <w:szCs w:val="28"/>
        </w:rPr>
        <w:t xml:space="preserve">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</w:t>
      </w:r>
      <w:r w:rsidRPr="00CF0720">
        <w:rPr>
          <w:sz w:val="28"/>
          <w:szCs w:val="28"/>
        </w:rPr>
        <w:t>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</w:t>
      </w:r>
      <w:r w:rsidRPr="00CF0720">
        <w:rPr>
          <w:sz w:val="28"/>
          <w:szCs w:val="28"/>
        </w:rPr>
        <w:t xml:space="preserve"> видами транспортных средств, судов (в том числе маломерных) и другой техники.</w:t>
      </w:r>
    </w:p>
    <w:p w:rsidR="00EE69DE" w:rsidP="003638CE">
      <w:pPr>
        <w:ind w:firstLine="567"/>
        <w:jc w:val="both"/>
        <w:rPr>
          <w:sz w:val="28"/>
          <w:szCs w:val="28"/>
        </w:rPr>
      </w:pPr>
      <w:r w:rsidRPr="00F97CB2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</w:t>
      </w:r>
      <w:r w:rsidR="00CF0720">
        <w:rPr>
          <w:sz w:val="28"/>
          <w:szCs w:val="28"/>
        </w:rPr>
        <w:t>дней</w:t>
      </w:r>
      <w:r w:rsidRPr="00F97CB2">
        <w:rPr>
          <w:sz w:val="28"/>
          <w:szCs w:val="28"/>
        </w:rPr>
        <w:t xml:space="preserve"> со дня вручения или получения копии постановления</w:t>
      </w:r>
      <w:r w:rsidR="009F07AD">
        <w:rPr>
          <w:sz w:val="28"/>
          <w:szCs w:val="28"/>
        </w:rPr>
        <w:t xml:space="preserve">. </w:t>
      </w:r>
      <w:r w:rsidRPr="00F97CB2">
        <w:rPr>
          <w:sz w:val="28"/>
          <w:szCs w:val="28"/>
        </w:rPr>
        <w:t xml:space="preserve"> </w:t>
      </w:r>
    </w:p>
    <w:p w:rsidR="009F07AD" w:rsidRPr="00F97CB2" w:rsidP="003638CE">
      <w:pPr>
        <w:ind w:firstLine="567"/>
        <w:jc w:val="both"/>
        <w:rPr>
          <w:sz w:val="28"/>
          <w:szCs w:val="28"/>
        </w:rPr>
      </w:pPr>
    </w:p>
    <w:p w:rsidR="000C611C" w:rsidP="00EE69DE">
      <w:pPr>
        <w:jc w:val="both"/>
        <w:rPr>
          <w:sz w:val="28"/>
          <w:szCs w:val="28"/>
        </w:rPr>
      </w:pPr>
      <w:r w:rsidRPr="00F97CB2">
        <w:rPr>
          <w:sz w:val="28"/>
          <w:szCs w:val="28"/>
        </w:rPr>
        <w:t>Мировой судья</w:t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="009F07AD">
        <w:rPr>
          <w:sz w:val="28"/>
          <w:szCs w:val="28"/>
        </w:rPr>
        <w:t xml:space="preserve">                                           Г.А. </w:t>
      </w:r>
      <w:r w:rsidR="009F07AD">
        <w:rPr>
          <w:sz w:val="28"/>
          <w:szCs w:val="28"/>
        </w:rPr>
        <w:t>Пшеничная</w:t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  <w:r w:rsidRPr="00F97CB2">
        <w:rPr>
          <w:sz w:val="28"/>
          <w:szCs w:val="28"/>
        </w:rPr>
        <w:tab/>
      </w:r>
    </w:p>
    <w:p w:rsidR="000C611C" w:rsidP="00EE69DE">
      <w:pPr>
        <w:jc w:val="both"/>
        <w:rPr>
          <w:sz w:val="28"/>
          <w:szCs w:val="28"/>
        </w:rPr>
      </w:pPr>
    </w:p>
    <w:p w:rsidR="000C611C" w:rsidP="00EE69DE">
      <w:pPr>
        <w:jc w:val="both"/>
        <w:rPr>
          <w:sz w:val="28"/>
          <w:szCs w:val="28"/>
        </w:rPr>
      </w:pPr>
    </w:p>
    <w:p w:rsidR="000C611C" w:rsidP="00EE69DE">
      <w:pPr>
        <w:jc w:val="both"/>
        <w:rPr>
          <w:sz w:val="28"/>
          <w:szCs w:val="28"/>
        </w:rPr>
      </w:pPr>
    </w:p>
    <w:p w:rsidR="000C611C" w:rsidP="00EE69DE">
      <w:pPr>
        <w:jc w:val="both"/>
        <w:rPr>
          <w:sz w:val="28"/>
          <w:szCs w:val="28"/>
        </w:rPr>
      </w:pPr>
    </w:p>
    <w:p w:rsidR="000C611C" w:rsidP="00EE69DE">
      <w:pPr>
        <w:jc w:val="both"/>
        <w:rPr>
          <w:sz w:val="28"/>
          <w:szCs w:val="28"/>
        </w:rPr>
      </w:pPr>
    </w:p>
    <w:p w:rsidR="003638CE" w:rsidRPr="00F97CB2" w:rsidP="00EE69DE">
      <w:pPr>
        <w:jc w:val="both"/>
        <w:rPr>
          <w:sz w:val="28"/>
          <w:szCs w:val="28"/>
        </w:rPr>
      </w:pPr>
    </w:p>
    <w:sectPr w:rsidSect="00EE69DE">
      <w:headerReference w:type="default" r:id="rId16"/>
      <w:pgSz w:w="11906" w:h="16838"/>
      <w:pgMar w:top="709" w:right="709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84430122"/>
      <w:docPartObj>
        <w:docPartGallery w:val="Page Numbers (Top of Page)"/>
        <w:docPartUnique/>
      </w:docPartObj>
    </w:sdtPr>
    <w:sdtContent>
      <w:p w:rsidR="000F1C4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6E5">
          <w:rPr>
            <w:noProof/>
          </w:rPr>
          <w:t>7</w:t>
        </w:r>
        <w:r>
          <w:fldChar w:fldCharType="end"/>
        </w:r>
      </w:p>
    </w:sdtContent>
  </w:sdt>
  <w:p w:rsidR="000F1C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1B69"/>
    <w:rsid w:val="0003249E"/>
    <w:rsid w:val="000C1BFC"/>
    <w:rsid w:val="000C611C"/>
    <w:rsid w:val="000F1C4A"/>
    <w:rsid w:val="00171D62"/>
    <w:rsid w:val="001F04C1"/>
    <w:rsid w:val="001F7E5A"/>
    <w:rsid w:val="002A4E50"/>
    <w:rsid w:val="00355316"/>
    <w:rsid w:val="003638CE"/>
    <w:rsid w:val="0036628F"/>
    <w:rsid w:val="00387483"/>
    <w:rsid w:val="003E3F4A"/>
    <w:rsid w:val="0043460B"/>
    <w:rsid w:val="00467CAF"/>
    <w:rsid w:val="0047377B"/>
    <w:rsid w:val="00492800"/>
    <w:rsid w:val="004968DA"/>
    <w:rsid w:val="004B0279"/>
    <w:rsid w:val="004F0466"/>
    <w:rsid w:val="00524C91"/>
    <w:rsid w:val="00527144"/>
    <w:rsid w:val="005340B2"/>
    <w:rsid w:val="0059258A"/>
    <w:rsid w:val="00592F98"/>
    <w:rsid w:val="005A36E5"/>
    <w:rsid w:val="005B09B9"/>
    <w:rsid w:val="005F6C2E"/>
    <w:rsid w:val="006205D5"/>
    <w:rsid w:val="00640532"/>
    <w:rsid w:val="00665C45"/>
    <w:rsid w:val="006E613B"/>
    <w:rsid w:val="00711E82"/>
    <w:rsid w:val="007518A3"/>
    <w:rsid w:val="0075344A"/>
    <w:rsid w:val="00797951"/>
    <w:rsid w:val="007D6DF7"/>
    <w:rsid w:val="00814DAD"/>
    <w:rsid w:val="008635C2"/>
    <w:rsid w:val="008A2D5A"/>
    <w:rsid w:val="008B08AF"/>
    <w:rsid w:val="008F4D8F"/>
    <w:rsid w:val="0093379D"/>
    <w:rsid w:val="00965F1F"/>
    <w:rsid w:val="009F07AD"/>
    <w:rsid w:val="00A304EB"/>
    <w:rsid w:val="00A87DF7"/>
    <w:rsid w:val="00B04D54"/>
    <w:rsid w:val="00B16DE6"/>
    <w:rsid w:val="00B213E7"/>
    <w:rsid w:val="00B62599"/>
    <w:rsid w:val="00BB610F"/>
    <w:rsid w:val="00C2430D"/>
    <w:rsid w:val="00CA654F"/>
    <w:rsid w:val="00CE5F51"/>
    <w:rsid w:val="00CF0720"/>
    <w:rsid w:val="00D2005B"/>
    <w:rsid w:val="00DC1B82"/>
    <w:rsid w:val="00DF7623"/>
    <w:rsid w:val="00E24B36"/>
    <w:rsid w:val="00E4412B"/>
    <w:rsid w:val="00E6149F"/>
    <w:rsid w:val="00EE69DE"/>
    <w:rsid w:val="00F07AEC"/>
    <w:rsid w:val="00F226F1"/>
    <w:rsid w:val="00F34E76"/>
    <w:rsid w:val="00F544D4"/>
    <w:rsid w:val="00F97CB2"/>
    <w:rsid w:val="00FC2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1F0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04C1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EE69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6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1B28689B5B47528AD13FB5C4D09AEFF7A56364AC1FF11C7DC7A1B052D5BFDD3D36A506E36AD092CB29B33F5DA929D60372B2245C2q0hEG" TargetMode="External" /><Relationship Id="rId11" Type="http://schemas.openxmlformats.org/officeDocument/2006/relationships/hyperlink" Target="consultantplus://offline/ref=81B28689B5B47528AD13FB5C4D09AEFF7A56364AC1FF11C7DC7A1B052D5BFDD3D36A50693FAF092CB29B33F5DA929D60372B2245C2q0hEG" TargetMode="External" /><Relationship Id="rId12" Type="http://schemas.openxmlformats.org/officeDocument/2006/relationships/hyperlink" Target="consultantplus://offline/ref=815F10772DD7797B972506E8C233E3123246F4B62D5E3C8E5487E7A5BAFCAC6C33778850E99A06EAA9FFCA8A09B1D512C4F96940FD1Ae400I" TargetMode="External" /><Relationship Id="rId13" Type="http://schemas.openxmlformats.org/officeDocument/2006/relationships/hyperlink" Target="consultantplus://offline/ref=815F10772DD7797B972506E8C233E3123246F4B62D5E3C8E5487E7A5BAFCAC6C33778854EF930CEAA9FFCA8A09B1D512C4F96940FD1Ae400I" TargetMode="External" /><Relationship Id="rId14" Type="http://schemas.openxmlformats.org/officeDocument/2006/relationships/hyperlink" Target="consultantplus://offline/ref=815F10772DD7797B972506E8C233E3123246F1B8255B3C8E5487E7A5BAFCAC6C33778857E9930EE4F5A5DA8E40E6D00ECDE77642E31949C7eD03I" TargetMode="External" /><Relationship Id="rId15" Type="http://schemas.openxmlformats.org/officeDocument/2006/relationships/hyperlink" Target="consultantplus://offline/ref=C7E8E9138D5CFFCAD81E48F8DC500B91D43E1173B07AB1A534C434A26071B4651734127E7DC8D04C7585122B69B49F06E9CFADBD748A9DB8y630I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127AA63AE03D3B86FC244C699284EF59978147A3B64370909C26A6F42B4CDE6A8635028CDA34D6DD90630E7F450EBFC08C4A90E44D43xDH" TargetMode="External" /><Relationship Id="rId5" Type="http://schemas.openxmlformats.org/officeDocument/2006/relationships/hyperlink" Target="consultantplus://offline/ref=82127AA63AE03D3B86FC244C699284EF59978147A3B64370909C26A6F42B4CDE6A8635088CDA35D6DD90630E7F450EBFC08C4A90E44D43xDH" TargetMode="External" /><Relationship Id="rId6" Type="http://schemas.openxmlformats.org/officeDocument/2006/relationships/hyperlink" Target="consultantplus://offline/ref=82127AA63AE03D3B86FC244C699284EF59978147A3B64370909C26A6F42B4CDE6A86350B8EDD37DE81CA730A361001A1C2965496FA4D3CEA45x0H" TargetMode="External" /><Relationship Id="rId7" Type="http://schemas.openxmlformats.org/officeDocument/2006/relationships/hyperlink" Target="consultantplus://offline/ref=8B3E3AA40DE090A40A6C7E5FD5E4DF3FDD6A6AF157CFB7FC85E9B2A365E90C5842336DFB8633782D54C8925146F3D909A91914388C25337Bn5e1G" TargetMode="External" /><Relationship Id="rId8" Type="http://schemas.openxmlformats.org/officeDocument/2006/relationships/hyperlink" Target="consultantplus://offline/ref=963686F7EB6EF9A0C06CFD53E64A95251B0D7E3A2D5D25DBD17581CAFF0256D2349803B9C64EFC7A51E64F5BB522557C5C07DAEEECEDDD60BET7J" TargetMode="External" /><Relationship Id="rId9" Type="http://schemas.openxmlformats.org/officeDocument/2006/relationships/hyperlink" Target="consultantplus://offline/ref=81B28689B5B47528AD13FB5C4D09AEFF7A56364AC1FF11C7DC7A1B052D5BFDD3D36A506E36A9092CB29B33F5DA929D60372B2245C2q0hE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