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6760F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66760F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66760F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324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34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91AD7" w:rsidP="007F5F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из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ОМВД России по Первомайскому району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333F9F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 w:rsidR="00333F9F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F91AD7" w:rsidR="00F91AD7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 нарушение ч. 1 ст. 32.2 КоАП РФ, в установленный законом шестидесятидневный срок не уплатил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00,00 рублей, назначенный постановлением по делу об административном правонарушении № 8201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367110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за совершение административного правонарушения по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РФ, вступившего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законную силу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.08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82 01 №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367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482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1); 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справкой старшего инспектора ГИАЗ ОМВД России по Первомайскому району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Ко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ротких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12.02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); копией постановления № 8201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367110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от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административной ответственности по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1 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рублей, полученное лично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которое вступило в законную силу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2025 года (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письменными объяснениями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12.02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справкой на лицо по учетам СООП на имя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870C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870C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894AE9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894AE9" w:rsidR="00870C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признание вины </w:t>
      </w:r>
      <w:r w:rsidR="00870C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раскаяние в содеянном.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333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="00333F9F">
        <w:rPr>
          <w:rFonts w:ascii="Times New Roman" w:hAnsi="Times New Roman" w:cs="Times New Roman"/>
          <w:sz w:val="28"/>
          <w:szCs w:val="28"/>
        </w:rPr>
        <w:t>ё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333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DF01B1">
        <w:rPr>
          <w:rFonts w:ascii="Times New Roman" w:hAnsi="Times New Roman" w:cs="Times New Roman"/>
          <w:b/>
          <w:sz w:val="28"/>
          <w:szCs w:val="28"/>
        </w:rPr>
        <w:t>Уколову</w:t>
      </w:r>
      <w:r w:rsidRPr="00DF01B1">
        <w:rPr>
          <w:rFonts w:ascii="Times New Roman" w:hAnsi="Times New Roman" w:cs="Times New Roman"/>
          <w:b/>
          <w:sz w:val="28"/>
          <w:szCs w:val="28"/>
        </w:rPr>
        <w:t xml:space="preserve"> Анну Валентиновну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ч. 1 ст. 20.25 КоАП РФ, </w:t>
      </w:r>
      <w:r w:rsidRPr="00DF01B1">
        <w:rPr>
          <w:rFonts w:ascii="Times New Roman" w:hAnsi="Times New Roman" w:cs="Times New Roman"/>
          <w:sz w:val="28"/>
          <w:szCs w:val="28"/>
        </w:rPr>
        <w:t>и назначить ей наказание в виде 20 (двадцати) часов обязательных работ.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0C3446"/>
    <w:rsid w:val="0014160E"/>
    <w:rsid w:val="00164C7D"/>
    <w:rsid w:val="00255CBA"/>
    <w:rsid w:val="002E2BE5"/>
    <w:rsid w:val="002E6DC0"/>
    <w:rsid w:val="00333F9F"/>
    <w:rsid w:val="00372E9D"/>
    <w:rsid w:val="00373BED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E25C3"/>
    <w:rsid w:val="005F0D17"/>
    <w:rsid w:val="005F4F7F"/>
    <w:rsid w:val="0066760F"/>
    <w:rsid w:val="006821C4"/>
    <w:rsid w:val="006B02F5"/>
    <w:rsid w:val="007F5F91"/>
    <w:rsid w:val="00860669"/>
    <w:rsid w:val="00870CED"/>
    <w:rsid w:val="00894AE9"/>
    <w:rsid w:val="008A7999"/>
    <w:rsid w:val="008D7323"/>
    <w:rsid w:val="009131BC"/>
    <w:rsid w:val="009339F9"/>
    <w:rsid w:val="00963845"/>
    <w:rsid w:val="00A24495"/>
    <w:rsid w:val="00A70B03"/>
    <w:rsid w:val="00AF5B31"/>
    <w:rsid w:val="00B2682C"/>
    <w:rsid w:val="00B33E99"/>
    <w:rsid w:val="00B80B1A"/>
    <w:rsid w:val="00C02CF3"/>
    <w:rsid w:val="00C3535B"/>
    <w:rsid w:val="00CB4A4A"/>
    <w:rsid w:val="00CD0DBC"/>
    <w:rsid w:val="00D3681B"/>
    <w:rsid w:val="00D843EB"/>
    <w:rsid w:val="00DA321F"/>
    <w:rsid w:val="00DE199E"/>
    <w:rsid w:val="00DE5609"/>
    <w:rsid w:val="00DF01B1"/>
    <w:rsid w:val="00E8453E"/>
    <w:rsid w:val="00ED2EE8"/>
    <w:rsid w:val="00F414FE"/>
    <w:rsid w:val="00F836B5"/>
    <w:rsid w:val="00F91AD7"/>
    <w:rsid w:val="00FB06DE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