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A4F87">
      <w:pPr>
        <w:jc w:val="right"/>
      </w:pPr>
      <w:r>
        <w:rPr>
          <w:sz w:val="26"/>
        </w:rPr>
        <w:t>Дело № 5-72-541/2018</w:t>
      </w:r>
    </w:p>
    <w:p w:rsidR="00CA4F87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4157EE">
      <w:pPr>
        <w:jc w:val="center"/>
      </w:pPr>
    </w:p>
    <w:p w:rsidR="00CA4F87">
      <w:r>
        <w:rPr>
          <w:sz w:val="26"/>
        </w:rPr>
        <w:t xml:space="preserve">24 декабря 2018 года          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CA4F87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рассмотрев </w:t>
      </w:r>
      <w:r>
        <w:rPr>
          <w:sz w:val="26"/>
        </w:rPr>
        <w:t>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CA4F87">
      <w:pPr>
        <w:ind w:left="709"/>
        <w:jc w:val="both"/>
      </w:pPr>
      <w:r>
        <w:rPr>
          <w:b/>
          <w:sz w:val="26"/>
        </w:rPr>
        <w:t>Багнова</w:t>
      </w:r>
      <w:r>
        <w:rPr>
          <w:b/>
          <w:sz w:val="26"/>
        </w:rPr>
        <w:t xml:space="preserve"> Вадима Анатольевича</w:t>
      </w:r>
      <w:r>
        <w:rPr>
          <w:sz w:val="26"/>
        </w:rPr>
        <w:t>, паспортные данные, гражданина Российской Федерации, женатого, не имеющего на иждивении несовершеннолетних детей, работающег</w:t>
      </w:r>
      <w:r>
        <w:rPr>
          <w:sz w:val="26"/>
        </w:rPr>
        <w:t>о поваром в МДЦ «Артек», зарегистрированного и проживающего по адресу: адрес, УИН 18880491180002408809</w:t>
      </w:r>
    </w:p>
    <w:p w:rsidR="00CA4F87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>. 1 ст. 14.1 Кодекса Российской Федерации об административных пр</w:t>
      </w:r>
      <w:r>
        <w:rPr>
          <w:sz w:val="26"/>
        </w:rPr>
        <w:t xml:space="preserve">авонарушениях, </w:t>
      </w:r>
    </w:p>
    <w:p w:rsidR="00CA4F87" w:rsidP="004157EE">
      <w:pPr>
        <w:jc w:val="center"/>
      </w:pPr>
      <w:r>
        <w:rPr>
          <w:b/>
          <w:sz w:val="26"/>
        </w:rPr>
        <w:t>У С Т А Н О В И Л:</w:t>
      </w:r>
    </w:p>
    <w:p w:rsidR="00CA4F87">
      <w:pPr>
        <w:jc w:val="both"/>
      </w:pPr>
      <w:r>
        <w:rPr>
          <w:sz w:val="26"/>
        </w:rPr>
        <w:t xml:space="preserve">28 августа 2018 года, в 10 час. 45 мин., на пляже в адрес был выявлен гражданин </w:t>
      </w:r>
      <w:r>
        <w:rPr>
          <w:sz w:val="26"/>
        </w:rPr>
        <w:t>Багнов</w:t>
      </w:r>
      <w:r>
        <w:rPr>
          <w:sz w:val="26"/>
        </w:rPr>
        <w:t xml:space="preserve"> В.А., который осуществлял реализацию сувениров по цене 50 рублей за 1 штуку, в количестве 25 штук на общую сумму 1250 рублей, без госу</w:t>
      </w:r>
      <w:r>
        <w:rPr>
          <w:sz w:val="26"/>
        </w:rPr>
        <w:t>дарственной регистрации в качестве индивидуального предпринимателя.</w:t>
      </w:r>
    </w:p>
    <w:p w:rsidR="00CA4F87">
      <w:pPr>
        <w:jc w:val="both"/>
      </w:pPr>
      <w:r>
        <w:rPr>
          <w:sz w:val="26"/>
        </w:rPr>
        <w:t xml:space="preserve">В судебные заседания, назначенные на 27.11.2018 года, 04.12.2018 года, 24.12.2018 года </w:t>
      </w:r>
      <w:r>
        <w:rPr>
          <w:sz w:val="26"/>
        </w:rPr>
        <w:t>Багнов</w:t>
      </w:r>
      <w:r>
        <w:rPr>
          <w:sz w:val="26"/>
        </w:rPr>
        <w:t xml:space="preserve"> В.А. не явился. О дне, времени и месте рассмотрения дела об административном правонарушении из</w:t>
      </w:r>
      <w:r>
        <w:rPr>
          <w:sz w:val="26"/>
        </w:rPr>
        <w:t>вещался надлежащим образом, что подтверждается вернувшимся в судебный участок почтовым отправлением с отметкой о том, что «срок хранения истек». О причинах неявки суду не сообщил. Ходатайств об отложении дела в суд не предоставил.</w:t>
      </w:r>
      <w:r>
        <w:rPr>
          <w:sz w:val="28"/>
        </w:rPr>
        <w:t xml:space="preserve"> </w:t>
      </w:r>
    </w:p>
    <w:p w:rsidR="00CA4F87">
      <w:pPr>
        <w:ind w:firstLine="708"/>
        <w:jc w:val="both"/>
      </w:pPr>
      <w:r>
        <w:rPr>
          <w:sz w:val="26"/>
        </w:rPr>
        <w:t xml:space="preserve">Согласно ст. 25.1 </w:t>
      </w:r>
      <w:r>
        <w:rPr>
          <w:sz w:val="26"/>
        </w:rPr>
        <w:t>КоАП</w:t>
      </w:r>
      <w:r>
        <w:rPr>
          <w:sz w:val="26"/>
        </w:rPr>
        <w:t xml:space="preserve"> Р</w:t>
      </w:r>
      <w:r>
        <w:rPr>
          <w:sz w:val="26"/>
        </w:rPr>
        <w:t xml:space="preserve">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</w:t>
      </w:r>
      <w:r>
        <w:rPr>
          <w:sz w:val="26"/>
        </w:rPr>
        <w:t>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A4F87">
      <w:pPr>
        <w:jc w:val="both"/>
      </w:pPr>
      <w:r>
        <w:rPr>
          <w:sz w:val="26"/>
        </w:rPr>
        <w:t xml:space="preserve">Согласно разъяснениям п. 6 Постановления Пленума Верховного Суда </w:t>
      </w:r>
      <w:r>
        <w:rPr>
          <w:sz w:val="26"/>
        </w:rPr>
        <w:t>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</w:t>
      </w:r>
      <w:r>
        <w:rPr>
          <w:sz w:val="26"/>
        </w:rPr>
        <w:t>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6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</w:t>
      </w:r>
      <w:r>
        <w:rPr>
          <w:sz w:val="26"/>
        </w:rPr>
        <w:t xml:space="preserve"> также в случае возвращения почтового отправления с отметкой об истечении срока хранения. </w:t>
      </w:r>
    </w:p>
    <w:p w:rsidR="00CA4F87">
      <w:pPr>
        <w:ind w:firstLine="708"/>
        <w:jc w:val="both"/>
      </w:pPr>
      <w:r>
        <w:rPr>
          <w:sz w:val="26"/>
        </w:rPr>
        <w:t xml:space="preserve">Руководствуясь положением ст. 25.1 </w:t>
      </w:r>
      <w:r>
        <w:rPr>
          <w:sz w:val="26"/>
        </w:rPr>
        <w:t>КоАП</w:t>
      </w:r>
      <w:r>
        <w:rPr>
          <w:sz w:val="26"/>
        </w:rPr>
        <w:t xml:space="preserve"> РФ, принимая во внимание, что </w:t>
      </w:r>
      <w:r>
        <w:rPr>
          <w:sz w:val="26"/>
        </w:rPr>
        <w:t>фио</w:t>
      </w:r>
      <w:r>
        <w:rPr>
          <w:sz w:val="26"/>
        </w:rPr>
        <w:t xml:space="preserve"> извещен надлежащим образом о дне и времени рассмотрения дела об административного правонару</w:t>
      </w:r>
      <w:r>
        <w:rPr>
          <w:sz w:val="26"/>
        </w:rPr>
        <w:t xml:space="preserve">шении, что подтверждается вернувшимся в судебный </w:t>
      </w:r>
      <w:r>
        <w:rPr>
          <w:sz w:val="26"/>
        </w:rPr>
        <w:t>участок почтовым отправлением с отметкой о том, что «срок хранения истек», а также отсутствие ходатайств об отложении дела, мировой судья считает возможным рассмотреть дело об административном правонарушение</w:t>
      </w:r>
      <w:r>
        <w:rPr>
          <w:sz w:val="26"/>
        </w:rPr>
        <w:t xml:space="preserve"> в отсутствие </w:t>
      </w:r>
      <w:r>
        <w:rPr>
          <w:sz w:val="26"/>
        </w:rPr>
        <w:t>Багнова</w:t>
      </w:r>
      <w:r>
        <w:rPr>
          <w:sz w:val="26"/>
        </w:rPr>
        <w:t xml:space="preserve"> В.А.</w:t>
      </w:r>
    </w:p>
    <w:p w:rsidR="00CA4F87">
      <w:pPr>
        <w:jc w:val="both"/>
      </w:pPr>
      <w:r>
        <w:rPr>
          <w:sz w:val="26"/>
        </w:rPr>
        <w:t xml:space="preserve">Исследовав материалы дела, суд пришел к выводу о наличии в действиях </w:t>
      </w:r>
      <w:r>
        <w:rPr>
          <w:sz w:val="26"/>
        </w:rPr>
        <w:t>Багнова</w:t>
      </w:r>
      <w:r>
        <w:rPr>
          <w:sz w:val="26"/>
        </w:rPr>
        <w:t xml:space="preserve"> В.А. состава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CA4F87">
      <w:pPr>
        <w:jc w:val="both"/>
      </w:pPr>
      <w:r>
        <w:rPr>
          <w:sz w:val="26"/>
        </w:rPr>
        <w:t>Согласно протоколу об административном правонарушении № РК-240</w:t>
      </w:r>
      <w:r>
        <w:rPr>
          <w:sz w:val="26"/>
        </w:rPr>
        <w:t xml:space="preserve">880 от 28 августа 2018 года, он был составлен в отношении </w:t>
      </w:r>
      <w:r>
        <w:rPr>
          <w:sz w:val="26"/>
        </w:rPr>
        <w:t>Багнова</w:t>
      </w:r>
      <w:r>
        <w:rPr>
          <w:sz w:val="26"/>
        </w:rPr>
        <w:t xml:space="preserve"> В.А. за то, что он 28 августа 2018 года, в 10 час. 45 мин., на пляже в адрес был выявлен гражданин </w:t>
      </w:r>
      <w:r>
        <w:rPr>
          <w:sz w:val="26"/>
        </w:rPr>
        <w:t>Багнов</w:t>
      </w:r>
      <w:r>
        <w:rPr>
          <w:sz w:val="26"/>
        </w:rPr>
        <w:t xml:space="preserve"> В.А., который осуществлял реализацию сувениров по цене 50 рублей за 1 штуку, в колич</w:t>
      </w:r>
      <w:r>
        <w:rPr>
          <w:sz w:val="26"/>
        </w:rPr>
        <w:t>естве 25 штук на общую сумму</w:t>
      </w:r>
      <w:r>
        <w:rPr>
          <w:sz w:val="26"/>
        </w:rPr>
        <w:t xml:space="preserve"> 1250 рублей, без государственной регистрации в качестве индивидуального предпринимателя. </w:t>
      </w:r>
    </w:p>
    <w:p w:rsidR="00CA4F87">
      <w:pPr>
        <w:ind w:firstLine="708"/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Багновым</w:t>
      </w:r>
      <w:r>
        <w:rPr>
          <w:sz w:val="26"/>
        </w:rPr>
        <w:t xml:space="preserve"> В.А. предпринимательской деятельности без </w:t>
      </w:r>
      <w:r>
        <w:rPr>
          <w:sz w:val="26"/>
        </w:rPr>
        <w:t>государственной регистрации в качестве индивидуального предпринимателя подтверждаются:</w:t>
      </w:r>
    </w:p>
    <w:p w:rsidR="00CA4F87">
      <w:pPr>
        <w:ind w:firstLine="708"/>
        <w:jc w:val="both"/>
      </w:pPr>
      <w:r>
        <w:rPr>
          <w:sz w:val="26"/>
        </w:rPr>
        <w:t xml:space="preserve">- объяснениями </w:t>
      </w:r>
      <w:r>
        <w:rPr>
          <w:sz w:val="26"/>
        </w:rPr>
        <w:t>Багнова</w:t>
      </w:r>
      <w:r>
        <w:rPr>
          <w:sz w:val="26"/>
        </w:rPr>
        <w:t xml:space="preserve"> В.А., имеющимися в протоколе об административном правонарушении и в материалах дела, согласно которым последний, не оспаривая суть изложенных в пр</w:t>
      </w:r>
      <w:r>
        <w:rPr>
          <w:sz w:val="26"/>
        </w:rPr>
        <w:t xml:space="preserve">отоколе об административном правонарушении обстоятельств, пояснил, что 28 августа 2018 года, в 10 час. 45 мин., на пляже в адрес был выявлен гражданин </w:t>
      </w:r>
      <w:r>
        <w:rPr>
          <w:sz w:val="26"/>
        </w:rPr>
        <w:t>Багнов</w:t>
      </w:r>
      <w:r>
        <w:rPr>
          <w:sz w:val="26"/>
        </w:rPr>
        <w:t xml:space="preserve"> В.А., который осуществлял реализацию сувениров по цене 50 рублей за 1 штуку, в</w:t>
      </w:r>
      <w:r>
        <w:rPr>
          <w:sz w:val="26"/>
        </w:rPr>
        <w:t xml:space="preserve"> </w:t>
      </w:r>
      <w:r>
        <w:rPr>
          <w:sz w:val="26"/>
        </w:rPr>
        <w:t>количестве</w:t>
      </w:r>
      <w:r>
        <w:rPr>
          <w:sz w:val="26"/>
        </w:rPr>
        <w:t xml:space="preserve"> 25 штук </w:t>
      </w:r>
      <w:r>
        <w:rPr>
          <w:sz w:val="26"/>
        </w:rPr>
        <w:t>на общую сумму 1250 рублей, без государственной регистрации в качестве индивидуального предпринимателя;</w:t>
      </w:r>
    </w:p>
    <w:p w:rsidR="00CA4F87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>;</w:t>
      </w:r>
    </w:p>
    <w:p w:rsidR="00CA4F87">
      <w:pPr>
        <w:ind w:firstLine="708"/>
        <w:jc w:val="both"/>
      </w:pPr>
      <w:r>
        <w:rPr>
          <w:sz w:val="26"/>
        </w:rPr>
        <w:t>- рапортом о выявленном административном правонарушении от 28.08.2018 года.</w:t>
      </w:r>
    </w:p>
    <w:p w:rsidR="00CA4F87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Багнова</w:t>
      </w:r>
      <w:r>
        <w:rPr>
          <w:sz w:val="26"/>
        </w:rPr>
        <w:t xml:space="preserve"> В.А. имеется с</w:t>
      </w:r>
      <w:r>
        <w:rPr>
          <w:sz w:val="26"/>
        </w:rPr>
        <w:t xml:space="preserve">остав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CA4F87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</w:t>
      </w:r>
      <w:r>
        <w:rPr>
          <w:sz w:val="26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A4F87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</w:t>
      </w:r>
      <w:r>
        <w:rPr>
          <w:sz w:val="26"/>
        </w:rPr>
        <w:t xml:space="preserve">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Багнова</w:t>
      </w:r>
      <w:r>
        <w:rPr>
          <w:sz w:val="26"/>
        </w:rPr>
        <w:t xml:space="preserve"> В.А., который согласно представленным материалам ранее не привлекался к административной ответст</w:t>
      </w:r>
      <w:r>
        <w:rPr>
          <w:sz w:val="26"/>
        </w:rPr>
        <w:t>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</w:t>
      </w:r>
      <w:r>
        <w:rPr>
          <w:sz w:val="26"/>
        </w:rPr>
        <w:t xml:space="preserve"> штрафа в нижне</w:t>
      </w:r>
      <w:r>
        <w:rPr>
          <w:sz w:val="26"/>
        </w:rPr>
        <w:t xml:space="preserve">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CA4F87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CA4F87">
      <w:pPr>
        <w:jc w:val="center"/>
        <w:rPr>
          <w:b/>
          <w:sz w:val="26"/>
        </w:rPr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4157EE">
      <w:pPr>
        <w:jc w:val="center"/>
      </w:pPr>
    </w:p>
    <w:p w:rsidR="00CA4F87">
      <w:pPr>
        <w:jc w:val="both"/>
      </w:pPr>
      <w:r>
        <w:rPr>
          <w:sz w:val="26"/>
        </w:rPr>
        <w:t>Багнова</w:t>
      </w:r>
      <w:r>
        <w:rPr>
          <w:sz w:val="26"/>
        </w:rPr>
        <w:t xml:space="preserve"> Вадима Анатольевича признать виновным в совершении административного правонарушения, предусмотренного с</w:t>
      </w:r>
      <w:r>
        <w:rPr>
          <w:sz w:val="26"/>
        </w:rPr>
        <w:t>т. 14.1 ч. 1 Кодекса Российской Федерации об административных правонарушениях, и назначить ему административное наказание в виде штрафа в сумме 500 (пятьсот) рублей.</w:t>
      </w:r>
    </w:p>
    <w:p w:rsidR="00CA4F87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</w:t>
      </w:r>
      <w:r>
        <w:rPr>
          <w:sz w:val="26"/>
        </w:rPr>
        <w:t>ский</w:t>
      </w:r>
      <w:r>
        <w:rPr>
          <w:sz w:val="26"/>
        </w:rPr>
        <w:t xml:space="preserve">»), ИНН 9107000095, КПП 910701001, </w:t>
      </w:r>
      <w:r>
        <w:rPr>
          <w:sz w:val="26"/>
        </w:rPr>
        <w:t>сч</w:t>
      </w:r>
      <w:r>
        <w:rPr>
          <w:sz w:val="26"/>
        </w:rPr>
        <w:t xml:space="preserve">. № 40101810335100010001, Отделение </w:t>
      </w:r>
      <w:r>
        <w:rPr>
          <w:sz w:val="26"/>
        </w:rPr>
        <w:t>Република</w:t>
      </w:r>
      <w:r>
        <w:rPr>
          <w:sz w:val="26"/>
        </w:rPr>
        <w:t xml:space="preserve"> Крым, БИК 043510001, КБК 18811690020026000140, ОКТМО 35721000, УИН 18880491180002408809, назначение платежа – административный штраф.</w:t>
      </w:r>
    </w:p>
    <w:p w:rsidR="00CA4F87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</w:t>
      </w:r>
      <w:r>
        <w:rPr>
          <w:sz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A4F87">
      <w:pPr>
        <w:jc w:val="both"/>
      </w:pPr>
      <w:r>
        <w:rPr>
          <w:sz w:val="26"/>
        </w:rPr>
        <w:t xml:space="preserve">В случае неуплаты административного штрафа </w:t>
      </w:r>
      <w:r>
        <w:rPr>
          <w:sz w:val="26"/>
        </w:rPr>
        <w:t xml:space="preserve">в установленный законом 60 </w:t>
      </w:r>
      <w:r>
        <w:rPr>
          <w:sz w:val="26"/>
        </w:rPr>
        <w:t>дневный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</w:t>
      </w:r>
      <w:r>
        <w:rPr>
          <w:sz w:val="26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CA4F87">
      <w:pPr>
        <w:jc w:val="both"/>
        <w:rPr>
          <w:sz w:val="26"/>
        </w:rPr>
      </w:pPr>
      <w:r>
        <w:rPr>
          <w:sz w:val="26"/>
        </w:rPr>
        <w:t>Постановление может</w:t>
      </w:r>
      <w:r>
        <w:rPr>
          <w:sz w:val="26"/>
        </w:rPr>
        <w:t xml:space="preserve">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</w:t>
      </w:r>
      <w:r>
        <w:rPr>
          <w:sz w:val="26"/>
        </w:rPr>
        <w:t>ния или получения копии постановления.</w:t>
      </w:r>
    </w:p>
    <w:p w:rsidR="004157EE">
      <w:pPr>
        <w:jc w:val="both"/>
      </w:pPr>
    </w:p>
    <w:p w:rsidR="00CA4F87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CA4F87"/>
    <w:sectPr w:rsidSect="00CA4F8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4F87"/>
    <w:rsid w:val="004157EE"/>
    <w:rsid w:val="00CA4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