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61D40">
      <w:pPr>
        <w:widowControl w:val="0"/>
        <w:ind w:firstLine="720"/>
        <w:jc w:val="right"/>
      </w:pPr>
      <w:r>
        <w:rPr>
          <w:sz w:val="26"/>
        </w:rPr>
        <w:t>Дело № 5-74-440/2024</w:t>
      </w:r>
    </w:p>
    <w:p w:rsidR="00761D40">
      <w:pPr>
        <w:widowControl w:val="0"/>
        <w:ind w:firstLine="720"/>
        <w:jc w:val="right"/>
      </w:pPr>
      <w:r>
        <w:rPr>
          <w:sz w:val="26"/>
        </w:rPr>
        <w:t>УИД 91MS0074-телефон-телефон</w:t>
      </w:r>
    </w:p>
    <w:p w:rsidR="00761D40">
      <w:pPr>
        <w:widowControl w:val="0"/>
        <w:jc w:val="center"/>
      </w:pPr>
      <w:r>
        <w:rPr>
          <w:spacing w:val="25"/>
          <w:sz w:val="26"/>
        </w:rPr>
        <w:t>ПОСТАНОВЛЕНИЕ</w:t>
      </w:r>
    </w:p>
    <w:p w:rsidR="00761D40">
      <w:pPr>
        <w:widowControl w:val="0"/>
        <w:ind w:firstLine="720"/>
      </w:pPr>
      <w:r>
        <w:rPr>
          <w:spacing w:val="-5"/>
          <w:sz w:val="26"/>
        </w:rPr>
        <w:t xml:space="preserve">23 сентября 2024 года </w:t>
      </w:r>
      <w:r>
        <w:rPr>
          <w:spacing w:val="-6"/>
          <w:sz w:val="26"/>
        </w:rPr>
        <w:t>адрес</w:t>
      </w:r>
    </w:p>
    <w:p w:rsidR="00761D40">
      <w:pPr>
        <w:widowControl w:val="0"/>
        <w:ind w:firstLine="720"/>
        <w:jc w:val="both"/>
      </w:pPr>
      <w:r>
        <w:rPr>
          <w:sz w:val="26"/>
        </w:rPr>
        <w:t xml:space="preserve">Исполняющий обязанности мирового судьи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</w:t>
      </w:r>
      <w:r>
        <w:rPr>
          <w:sz w:val="26"/>
        </w:rPr>
        <w:t xml:space="preserve"> – 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</w:t>
      </w:r>
      <w:r>
        <w:rPr>
          <w:sz w:val="26"/>
        </w:rPr>
        <w:t>фио</w:t>
      </w:r>
      <w:r>
        <w:rPr>
          <w:sz w:val="26"/>
        </w:rPr>
        <w:t xml:space="preserve">, </w:t>
      </w:r>
    </w:p>
    <w:p w:rsidR="00761D40">
      <w:pPr>
        <w:widowControl w:val="0"/>
        <w:ind w:firstLine="720"/>
        <w:jc w:val="both"/>
      </w:pPr>
      <w:r>
        <w:rPr>
          <w:sz w:val="26"/>
        </w:rPr>
        <w:t>с участием лица, привлекаемого к административной ответственности – Замша Ю.Н.,</w:t>
      </w:r>
    </w:p>
    <w:p w:rsidR="00761D40">
      <w:pPr>
        <w:widowControl w:val="0"/>
        <w:ind w:firstLine="720"/>
        <w:jc w:val="both"/>
      </w:pPr>
      <w:r>
        <w:rPr>
          <w:sz w:val="26"/>
        </w:rPr>
        <w:t>рассмотрев материалы дела об административном правонарушении, поступивши</w:t>
      </w:r>
      <w:r>
        <w:rPr>
          <w:sz w:val="26"/>
        </w:rPr>
        <w:t>е из Отдела государственной инспекции безопасности дорожного движения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 в отношении: </w:t>
      </w:r>
    </w:p>
    <w:p w:rsidR="00761D40">
      <w:pPr>
        <w:widowControl w:val="0"/>
        <w:ind w:firstLine="720"/>
        <w:jc w:val="both"/>
      </w:pPr>
      <w:r>
        <w:rPr>
          <w:b/>
          <w:sz w:val="26"/>
        </w:rPr>
        <w:t xml:space="preserve">Замша Ю.Н. </w:t>
      </w:r>
      <w:r>
        <w:rPr>
          <w:sz w:val="26"/>
        </w:rPr>
        <w:t xml:space="preserve">паспортные данные, </w:t>
      </w:r>
      <w:r>
        <w:rPr>
          <w:sz w:val="26"/>
        </w:rPr>
        <w:t xml:space="preserve">адрес, гражданина Российской Федерации, получившего среднее образование, холостого, имеющего </w:t>
      </w:r>
      <w:r>
        <w:rPr>
          <w:sz w:val="26"/>
        </w:rPr>
        <w:t>одного несовершеннолетнего ребенка, официально нетрудоустроенного, ранее привлекаемого к административной ответственности, проживающего по адресу: адрес,</w:t>
      </w:r>
    </w:p>
    <w:p w:rsidR="00761D40">
      <w:pPr>
        <w:widowControl w:val="0"/>
        <w:ind w:firstLine="720"/>
        <w:jc w:val="both"/>
      </w:pPr>
      <w:r>
        <w:rPr>
          <w:sz w:val="26"/>
        </w:rPr>
        <w:t>привлекаемого к административной ответственности по ч. 2 ст. 12.7 Кодекса Российской Федерации об адми</w:t>
      </w:r>
      <w:r>
        <w:rPr>
          <w:sz w:val="26"/>
        </w:rPr>
        <w:t>нистративных правонарушениях,</w:t>
      </w:r>
    </w:p>
    <w:p w:rsidR="00761D40">
      <w:pPr>
        <w:widowControl w:val="0"/>
        <w:jc w:val="center"/>
      </w:pPr>
      <w:r>
        <w:rPr>
          <w:spacing w:val="-8"/>
          <w:sz w:val="26"/>
        </w:rPr>
        <w:t>УСТАНОВИЛ:</w:t>
      </w:r>
    </w:p>
    <w:p w:rsidR="00761D40">
      <w:pPr>
        <w:widowControl w:val="0"/>
        <w:ind w:firstLine="708"/>
        <w:jc w:val="both"/>
      </w:pPr>
      <w:r>
        <w:rPr>
          <w:sz w:val="26"/>
        </w:rPr>
        <w:t xml:space="preserve">Замша Ю.Н. 23 сентября 2024 года </w:t>
      </w:r>
      <w:r>
        <w:rPr>
          <w:sz w:val="26"/>
        </w:rPr>
        <w:t>в</w:t>
      </w:r>
      <w:r>
        <w:rPr>
          <w:sz w:val="26"/>
        </w:rPr>
        <w:t xml:space="preserve"> время на адрес – Михайловка – </w:t>
      </w:r>
      <w:r>
        <w:rPr>
          <w:sz w:val="26"/>
        </w:rPr>
        <w:t>Новофедоровка</w:t>
      </w:r>
      <w:r>
        <w:rPr>
          <w:sz w:val="26"/>
        </w:rPr>
        <w:t>, 4 км, управлял транспортным средством – автомобилем марки марка автомобиля, государственный регистрационный знак Н885АН82, принадлежащи</w:t>
      </w:r>
      <w:r>
        <w:rPr>
          <w:sz w:val="26"/>
        </w:rPr>
        <w:t xml:space="preserve">м </w:t>
      </w:r>
      <w:r>
        <w:rPr>
          <w:sz w:val="26"/>
        </w:rPr>
        <w:t>фио</w:t>
      </w:r>
      <w:r>
        <w:rPr>
          <w:sz w:val="26"/>
        </w:rPr>
        <w:t>, будучи лишенным права управления транспортными средствами, в соответствии с приговором Красногвардейского районного суда адрес от дата по делу № 1-77/2022 по ч. 2 ст. 264.1 УК РФ, вступившим в законную силу дата, чем нарушил п. 2.1.1 ПДД РФ, тем сам</w:t>
      </w:r>
      <w:r>
        <w:rPr>
          <w:sz w:val="26"/>
        </w:rPr>
        <w:t>ым совершил административное правонарушение, предусмотренное ч. 2 ст. 12.7 КоАП РФ.</w:t>
      </w:r>
    </w:p>
    <w:p w:rsidR="00761D40">
      <w:pPr>
        <w:widowControl w:val="0"/>
        <w:ind w:firstLine="720"/>
        <w:jc w:val="both"/>
      </w:pPr>
      <w:r>
        <w:rPr>
          <w:sz w:val="26"/>
        </w:rPr>
        <w:t>В судебном заседании Замша Ю.Н. вину признал, не оспаривал фактические обстоятельства дела, изложенные в протоколе об административном правонарушении. Знал о том, что лишен</w:t>
      </w:r>
      <w:r>
        <w:rPr>
          <w:sz w:val="26"/>
        </w:rPr>
        <w:t xml:space="preserve"> права управления транспортными средствами, при этом пояснил, что сел за руль, поскольку надо было ехать домой, выпивали спиртное в компании, водитель тоже был выпивший. </w:t>
      </w:r>
    </w:p>
    <w:p w:rsidR="00761D40">
      <w:pPr>
        <w:widowControl w:val="0"/>
        <w:ind w:firstLine="720"/>
        <w:jc w:val="both"/>
      </w:pPr>
      <w:r>
        <w:rPr>
          <w:sz w:val="26"/>
        </w:rPr>
        <w:t>Выслушав Замша Ю.Н., исследовав письменные доказательства и фактические данные в сово</w:t>
      </w:r>
      <w:r>
        <w:rPr>
          <w:sz w:val="26"/>
        </w:rPr>
        <w:t>купности, мировой судья приходит к следующему.</w:t>
      </w:r>
    </w:p>
    <w:p w:rsidR="00761D40">
      <w:pPr>
        <w:ind w:firstLine="708"/>
        <w:jc w:val="both"/>
      </w:pPr>
      <w:r>
        <w:rPr>
          <w:sz w:val="26"/>
        </w:rPr>
        <w:t>Исходя из положений ч. 1 ст. 1.6 КоАП РФ, обеспечение законности</w:t>
      </w:r>
      <w:r>
        <w:rPr>
          <w:spacing w:val="-2"/>
          <w:sz w:val="26"/>
        </w:rPr>
        <w:t xml:space="preserve"> при применении мер административного принуждения предполагает не только наличие законных оснований для применения административного наказания, н</w:t>
      </w:r>
      <w:r>
        <w:rPr>
          <w:spacing w:val="-2"/>
          <w:sz w:val="26"/>
        </w:rPr>
        <w:t>о и соблюдение установленного законом порядка привлечения лица к административной ответственности.</w:t>
      </w:r>
    </w:p>
    <w:p w:rsidR="00761D40">
      <w:pPr>
        <w:widowControl w:val="0"/>
        <w:ind w:firstLine="720"/>
        <w:jc w:val="both"/>
      </w:pPr>
      <w:r>
        <w:rPr>
          <w:spacing w:val="-2"/>
          <w:sz w:val="26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</w:t>
      </w:r>
      <w:r>
        <w:rPr>
          <w:spacing w:val="-2"/>
          <w:sz w:val="26"/>
        </w:rPr>
        <w:t>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761D40">
      <w:pPr>
        <w:widowControl w:val="0"/>
        <w:ind w:firstLine="708"/>
        <w:jc w:val="both"/>
      </w:pPr>
      <w:r>
        <w:rPr>
          <w:spacing w:val="-2"/>
          <w:sz w:val="26"/>
        </w:rPr>
        <w:t xml:space="preserve">В соответствии с ч. 1 ст. 26.2 КоАП РФ доказательствами по делу об </w:t>
      </w:r>
      <w:r>
        <w:rPr>
          <w:spacing w:val="-2"/>
          <w:sz w:val="26"/>
        </w:rPr>
        <w:t>административном правонару</w:t>
      </w:r>
      <w:r>
        <w:rPr>
          <w:spacing w:val="-2"/>
          <w:sz w:val="26"/>
        </w:rPr>
        <w:t>шении являются любые фактические данные, на основании которых судья, орган</w:t>
      </w:r>
      <w:r>
        <w:rPr>
          <w:sz w:val="26"/>
        </w:rPr>
        <w:t>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</w:t>
      </w:r>
      <w:r>
        <w:rPr>
          <w:sz w:val="26"/>
        </w:rPr>
        <w:t xml:space="preserve">ивной ответственности, а также иные обстоятельства, имеющие значение для правильного разрешения дела. </w:t>
      </w:r>
    </w:p>
    <w:p w:rsidR="00761D40">
      <w:pPr>
        <w:widowControl w:val="0"/>
        <w:ind w:firstLine="708"/>
        <w:jc w:val="both"/>
      </w:pPr>
      <w:r>
        <w:rPr>
          <w:sz w:val="26"/>
        </w:rPr>
        <w:t>Часть 2 ст. 12.7 КоАП РФ предусматривает ответственность за управление транспортным средством водителем, лишенным права управления транспортными средства</w:t>
      </w:r>
      <w:r>
        <w:rPr>
          <w:sz w:val="26"/>
        </w:rPr>
        <w:t xml:space="preserve">ми. </w:t>
      </w:r>
    </w:p>
    <w:p w:rsidR="00761D40">
      <w:pPr>
        <w:jc w:val="both"/>
      </w:pPr>
      <w:r>
        <w:rPr>
          <w:sz w:val="26"/>
        </w:rPr>
        <w:t>Вина Замша Ю.Н. в совершении административного правонарушения, предусмотренного ч. 2 ст. 12.7 КоАП РФ подтверждается письменными материалами дела, а именно:</w:t>
      </w:r>
    </w:p>
    <w:p w:rsidR="00761D40">
      <w:pPr>
        <w:ind w:firstLine="720"/>
        <w:jc w:val="both"/>
      </w:pPr>
      <w:r>
        <w:rPr>
          <w:sz w:val="26"/>
        </w:rPr>
        <w:t xml:space="preserve">- протоколом об административном правонарушении 82 АП № 265508 от 23 сентября 2024 года; </w:t>
      </w:r>
    </w:p>
    <w:p w:rsidR="00761D40">
      <w:pPr>
        <w:ind w:firstLine="720"/>
        <w:jc w:val="both"/>
      </w:pPr>
      <w:r>
        <w:rPr>
          <w:sz w:val="26"/>
        </w:rPr>
        <w:t>- ко</w:t>
      </w:r>
      <w:r>
        <w:rPr>
          <w:sz w:val="26"/>
        </w:rPr>
        <w:t>пией протокола об отстранении от управления транспортным средством 82 ОТ № 066213 от 23 сентября 2024 года. Процессуальные действия проводились с использованием видеозаписи;</w:t>
      </w:r>
    </w:p>
    <w:p w:rsidR="00761D40">
      <w:pPr>
        <w:widowControl w:val="0"/>
        <w:spacing w:line="260" w:lineRule="atLeast"/>
        <w:ind w:firstLine="709"/>
        <w:jc w:val="both"/>
      </w:pPr>
      <w:r>
        <w:rPr>
          <w:sz w:val="26"/>
        </w:rPr>
        <w:t xml:space="preserve">- протоколом о доставлении лица, совершившего административное правонарушение 61 </w:t>
      </w:r>
      <w:r>
        <w:rPr>
          <w:sz w:val="26"/>
        </w:rPr>
        <w:t>ЕР № 006915 от 23 сентября 2024 года;</w:t>
      </w:r>
    </w:p>
    <w:p w:rsidR="00761D40">
      <w:pPr>
        <w:ind w:firstLine="720"/>
        <w:jc w:val="both"/>
      </w:pPr>
      <w:r>
        <w:rPr>
          <w:sz w:val="26"/>
        </w:rPr>
        <w:t>- протоколом о задержании транспортного средства 82 ПЗ № 076625 от 23 сентября 2024 года;</w:t>
      </w:r>
    </w:p>
    <w:p w:rsidR="00761D40">
      <w:pPr>
        <w:ind w:firstLine="720"/>
        <w:jc w:val="both"/>
      </w:pPr>
      <w:r>
        <w:rPr>
          <w:sz w:val="26"/>
        </w:rPr>
        <w:t>- видеозаписью фиксации процессуальных действий;</w:t>
      </w:r>
    </w:p>
    <w:p w:rsidR="00761D40">
      <w:pPr>
        <w:widowControl w:val="0"/>
        <w:spacing w:line="260" w:lineRule="atLeast"/>
        <w:ind w:firstLine="709"/>
        <w:jc w:val="both"/>
      </w:pPr>
      <w:r>
        <w:rPr>
          <w:sz w:val="26"/>
        </w:rPr>
        <w:t xml:space="preserve">- копией приговора Красногвардейского районного суда адрес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по делу № 1-</w:t>
      </w:r>
      <w:r>
        <w:rPr>
          <w:sz w:val="26"/>
        </w:rPr>
        <w:t>77/2022 в отношении Замша Ю.Н. по ч. 2 ст. 264.1 УК РФ, вступившим в законную силу дата</w:t>
      </w:r>
    </w:p>
    <w:p w:rsidR="00761D40">
      <w:pPr>
        <w:ind w:firstLine="708"/>
        <w:jc w:val="both"/>
      </w:pPr>
      <w:r>
        <w:rPr>
          <w:sz w:val="26"/>
        </w:rPr>
        <w:t>- справкой к протоколу об административном правонарушении, согласно которой, по состоянию на 23 сентября 2024 года, гражданин Замша Ю.Н., паспортные данные, значится ср</w:t>
      </w:r>
      <w:r>
        <w:rPr>
          <w:sz w:val="26"/>
        </w:rPr>
        <w:t xml:space="preserve">еди </w:t>
      </w:r>
      <w:r>
        <w:rPr>
          <w:sz w:val="26"/>
        </w:rPr>
        <w:t>лишенных</w:t>
      </w:r>
      <w:r>
        <w:rPr>
          <w:sz w:val="26"/>
        </w:rPr>
        <w:t xml:space="preserve"> права управления. </w:t>
      </w:r>
      <w:r>
        <w:rPr>
          <w:sz w:val="26"/>
        </w:rPr>
        <w:t>Согласно сведений</w:t>
      </w:r>
      <w:r>
        <w:rPr>
          <w:sz w:val="26"/>
        </w:rPr>
        <w:t xml:space="preserve"> базы данных ГИБДД удостоверение водителя не получал. Справка содержит информацию о ранее допущенном административном правонарушении, а также об имеющейся судимости. </w:t>
      </w:r>
    </w:p>
    <w:p w:rsidR="00761D40">
      <w:pPr>
        <w:ind w:firstLine="708"/>
        <w:jc w:val="both"/>
      </w:pPr>
      <w:r>
        <w:rPr>
          <w:sz w:val="26"/>
        </w:rPr>
        <w:t>Письменные доказательства суд считает дос</w:t>
      </w:r>
      <w:r>
        <w:rPr>
          <w:sz w:val="26"/>
        </w:rPr>
        <w:t xml:space="preserve">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761D40">
      <w:pPr>
        <w:ind w:firstLine="708"/>
        <w:jc w:val="both"/>
      </w:pPr>
      <w:r>
        <w:rPr>
          <w:sz w:val="26"/>
        </w:rPr>
        <w:t>Действия Замша Ю.Н. правильно квалифицированы по ч. 2 ст. 12.7 КоАП РФ как управление транс</w:t>
      </w:r>
      <w:r>
        <w:rPr>
          <w:sz w:val="26"/>
        </w:rPr>
        <w:t xml:space="preserve">портным средством водителем, лишенным права управления транспортными средствами. </w:t>
      </w:r>
    </w:p>
    <w:p w:rsidR="00761D40">
      <w:pPr>
        <w:ind w:firstLine="708"/>
        <w:jc w:val="both"/>
      </w:pPr>
      <w:r>
        <w:rPr>
          <w:sz w:val="26"/>
        </w:rPr>
        <w:t xml:space="preserve">Таким образом, мировой судья считает, что вина Замша Ю.Н. в совершении административного правонарушения, предусмотренного ч. 2 ст. 12.7 полностью доказана. </w:t>
      </w:r>
    </w:p>
    <w:p w:rsidR="00761D40">
      <w:pPr>
        <w:ind w:firstLine="708"/>
        <w:jc w:val="both"/>
      </w:pPr>
      <w:r>
        <w:rPr>
          <w:sz w:val="26"/>
        </w:rPr>
        <w:t>В соответствии со</w:t>
      </w:r>
      <w:r>
        <w:rPr>
          <w:sz w:val="26"/>
        </w:rPr>
        <w:t xml:space="preserve">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</w:t>
      </w:r>
      <w:r>
        <w:rPr>
          <w:sz w:val="26"/>
        </w:rPr>
        <w:t>гими лицами.</w:t>
      </w:r>
    </w:p>
    <w:p w:rsidR="00761D40">
      <w:pPr>
        <w:ind w:firstLine="708"/>
        <w:jc w:val="both"/>
      </w:pPr>
      <w:r>
        <w:rPr>
          <w:sz w:val="26"/>
        </w:rPr>
        <w:t xml:space="preserve"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</w:t>
      </w:r>
      <w:r>
        <w:rPr>
          <w:sz w:val="26"/>
        </w:rPr>
        <w:t>административную ответственность.</w:t>
      </w:r>
    </w:p>
    <w:p w:rsidR="00761D40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</w:t>
      </w:r>
      <w:r>
        <w:rPr>
          <w:sz w:val="26"/>
        </w:rPr>
        <w:t xml:space="preserve">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</w:t>
      </w:r>
      <w:r>
        <w:rPr>
          <w:sz w:val="26"/>
        </w:rPr>
        <w:t>отсутствии вредных последствий, учитывая полное признание вины, что мировой судья признает</w:t>
      </w:r>
      <w:r>
        <w:rPr>
          <w:sz w:val="26"/>
        </w:rPr>
        <w:t xml:space="preserve"> </w:t>
      </w:r>
      <w:r>
        <w:rPr>
          <w:sz w:val="26"/>
        </w:rPr>
        <w:t>обстоятельством, смягчающим административную ответственность, отсутствие обстоятельств, отягчающих административную ответственность, принимая во внимание данные о ли</w:t>
      </w:r>
      <w:r>
        <w:rPr>
          <w:sz w:val="26"/>
        </w:rPr>
        <w:t>чности Замша Ю.Н., а также, учитывая имущественное положение лица, привлекаемого к административной ответственности, официально не работающего, мировой судья пришел к выводу о необходимости назначения административного наказания в виде административного ар</w:t>
      </w:r>
      <w:r>
        <w:rPr>
          <w:sz w:val="26"/>
        </w:rPr>
        <w:t>еста в пределах санкции ч. 2 ст. 12.7 КоАП РФ для данного вида наказания, считая данное</w:t>
      </w:r>
      <w:r>
        <w:rPr>
          <w:sz w:val="26"/>
        </w:rPr>
        <w:t xml:space="preserve"> наказание </w:t>
      </w:r>
      <w:r>
        <w:rPr>
          <w:sz w:val="26"/>
        </w:rPr>
        <w:t>достаточным</w:t>
      </w:r>
      <w:r>
        <w:rPr>
          <w:sz w:val="26"/>
        </w:rPr>
        <w:t xml:space="preserve"> для предупреждения совершения новых правонарушений. Оснований для назначения наказания в виде штрафа не имеется, с учетом материального положения </w:t>
      </w:r>
      <w:r>
        <w:rPr>
          <w:sz w:val="26"/>
        </w:rPr>
        <w:t xml:space="preserve">лица, привлекаемого к административной ответственности, не имеющего стабильного дохода. </w:t>
      </w:r>
    </w:p>
    <w:p w:rsidR="00761D40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761D40">
      <w:pPr>
        <w:jc w:val="center"/>
      </w:pPr>
      <w:r>
        <w:rPr>
          <w:sz w:val="26"/>
        </w:rPr>
        <w:t>ПОСТАНОВИЛ</w:t>
      </w:r>
    </w:p>
    <w:p w:rsidR="00761D40">
      <w:pPr>
        <w:ind w:firstLine="708"/>
        <w:jc w:val="both"/>
      </w:pPr>
      <w:r>
        <w:rPr>
          <w:b/>
          <w:sz w:val="26"/>
        </w:rPr>
        <w:t xml:space="preserve">Замша </w:t>
      </w:r>
      <w:r>
        <w:rPr>
          <w:b/>
          <w:sz w:val="26"/>
        </w:rPr>
        <w:t>фио</w:t>
      </w:r>
      <w:r>
        <w:rPr>
          <w:sz w:val="26"/>
        </w:rPr>
        <w:t xml:space="preserve"> признать виновным в совершении административного правонарушени</w:t>
      </w:r>
      <w:r>
        <w:rPr>
          <w:sz w:val="26"/>
        </w:rPr>
        <w:t>я, ответственность за которое предусмотрена ч. 2 ст. 12.7 КоАП РФ и назначить ему наказание в виде административного ареста сроком на 5 (пять) суток.</w:t>
      </w:r>
    </w:p>
    <w:p w:rsidR="00761D40">
      <w:pPr>
        <w:ind w:firstLine="708"/>
        <w:jc w:val="both"/>
      </w:pPr>
      <w:r>
        <w:rPr>
          <w:sz w:val="26"/>
        </w:rPr>
        <w:t>Срок административного ареста исчислять с 23 сентября 2024 года с время.</w:t>
      </w:r>
    </w:p>
    <w:p w:rsidR="00761D40">
      <w:pPr>
        <w:ind w:firstLine="708"/>
        <w:jc w:val="both"/>
      </w:pPr>
      <w:r>
        <w:rPr>
          <w:sz w:val="26"/>
        </w:rPr>
        <w:t>Постановление подлежит немедленно</w:t>
      </w:r>
      <w:r>
        <w:rPr>
          <w:sz w:val="26"/>
        </w:rPr>
        <w:t xml:space="preserve">му исполнению органами внутренних дел. </w:t>
      </w:r>
    </w:p>
    <w:p w:rsidR="00761D40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судебный участок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адрес, со дня вручения и</w:t>
      </w:r>
      <w:r>
        <w:rPr>
          <w:sz w:val="26"/>
        </w:rPr>
        <w:t>ли получения копии постановления.</w:t>
      </w:r>
    </w:p>
    <w:p w:rsidR="00761D40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</w:t>
      </w:r>
      <w:r>
        <w:rPr>
          <w:sz w:val="26"/>
        </w:rPr>
        <w:t xml:space="preserve">Е.В. Костюкова </w:t>
      </w:r>
    </w:p>
    <w:p w:rsidR="00761D40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40"/>
    <w:rsid w:val="00652027"/>
    <w:rsid w:val="00761D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