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2727" w:rsidRPr="00B103E4" w:rsidP="00BE1F2F">
      <w:pPr>
        <w:tabs>
          <w:tab w:val="right" w:pos="9356"/>
        </w:tabs>
        <w:ind w:left="5103" w:right="-1"/>
        <w:jc w:val="left"/>
      </w:pPr>
      <w:r w:rsidRPr="00B103E4">
        <w:t>Дело № 05-</w:t>
      </w:r>
      <w:r w:rsidRPr="00B103E4" w:rsidR="00BE1F2F">
        <w:t>0037</w:t>
      </w:r>
      <w:r w:rsidRPr="00B103E4">
        <w:t>/80/2025</w:t>
      </w:r>
    </w:p>
    <w:p w:rsidR="000D49D7" w:rsidRPr="00B103E4" w:rsidP="00097DB3">
      <w:pPr>
        <w:pStyle w:val="Heading1"/>
      </w:pPr>
      <w:r w:rsidRPr="00B103E4">
        <w:t>ПОСТАНОВЛЕНИЕ</w:t>
      </w:r>
    </w:p>
    <w:p w:rsidR="004F531E" w:rsidRPr="00B103E4" w:rsidP="00534ABF">
      <w:pPr>
        <w:pStyle w:val="Heading1"/>
        <w:tabs>
          <w:tab w:val="right" w:pos="5954"/>
          <w:tab w:val="right" w:pos="7655"/>
          <w:tab w:val="right" w:pos="9356"/>
          <w:tab w:val="right" w:pos="9639"/>
        </w:tabs>
        <w:spacing w:before="120" w:after="120"/>
        <w:jc w:val="left"/>
        <w:rPr>
          <w:b w:val="0"/>
          <w:spacing w:val="0"/>
        </w:rPr>
      </w:pPr>
      <w:r w:rsidRPr="00B103E4">
        <w:rPr>
          <w:b w:val="0"/>
          <w:spacing w:val="0"/>
        </w:rPr>
        <w:t>31 января 2025 года</w:t>
      </w:r>
      <w:r w:rsidRPr="00B103E4" w:rsidR="00BE1F2F">
        <w:rPr>
          <w:b w:val="0"/>
          <w:spacing w:val="0"/>
        </w:rPr>
        <w:tab/>
      </w:r>
      <w:r w:rsidRPr="00B103E4" w:rsidR="00BE1F2F">
        <w:rPr>
          <w:b w:val="0"/>
          <w:spacing w:val="0"/>
        </w:rPr>
        <w:tab/>
      </w:r>
      <w:r w:rsidRPr="00B103E4">
        <w:rPr>
          <w:b w:val="0"/>
          <w:spacing w:val="0"/>
        </w:rPr>
        <w:t>.</w:t>
      </w:r>
      <w:r w:rsidRPr="00B103E4" w:rsidR="004855E1">
        <w:rPr>
          <w:b w:val="0"/>
          <w:spacing w:val="0"/>
        </w:rPr>
        <w:t>Симферополь</w:t>
      </w:r>
    </w:p>
    <w:p w:rsidR="004855E1" w:rsidRPr="00B103E4" w:rsidP="00097DB3">
      <w:r w:rsidRPr="00B103E4">
        <w:t>М</w:t>
      </w:r>
      <w:r w:rsidRPr="00B103E4" w:rsidR="00436A25">
        <w:t>ировой</w:t>
      </w:r>
      <w:r w:rsidRPr="00B103E4" w:rsidR="00383547">
        <w:t xml:space="preserve"> судья судебного участка № 80 Симферопольского судебного района (Симферопольский муниципальный район) Республики Крым Ищенко И.В.</w:t>
      </w:r>
      <w:r w:rsidRPr="00B103E4" w:rsidR="00656E93">
        <w:t>,</w:t>
      </w:r>
      <w:r w:rsidRPr="00B103E4">
        <w:t xml:space="preserve"> </w:t>
      </w:r>
      <w:r w:rsidRPr="00B103E4" w:rsidR="00505295">
        <w:t xml:space="preserve">рассмотрев в помещении </w:t>
      </w:r>
      <w:r w:rsidRPr="00B103E4" w:rsidR="00383547">
        <w:t xml:space="preserve">судебного участка № </w:t>
      </w:r>
      <w:r w:rsidRPr="00B103E4" w:rsidR="00A65C2B">
        <w:t>80</w:t>
      </w:r>
      <w:r w:rsidRPr="00B103E4" w:rsidR="00383547">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B103E4" w:rsidR="00505295">
        <w:t>административный материал в отношении</w:t>
      </w:r>
    </w:p>
    <w:p w:rsidR="00666E3A" w:rsidRPr="00B103E4" w:rsidP="00666E3A">
      <w:pPr>
        <w:rPr>
          <w:noProof/>
        </w:rPr>
      </w:pPr>
      <w:r>
        <w:rPr>
          <w:noProof/>
        </w:rPr>
        <w:t>***</w:t>
      </w:r>
      <w:r w:rsidRPr="00B103E4">
        <w:rPr>
          <w:noProof/>
        </w:rPr>
        <w:t>,</w:t>
      </w:r>
    </w:p>
    <w:p w:rsidR="004F531E" w:rsidRPr="00B103E4" w:rsidP="00666E3A">
      <w:r w:rsidRPr="00B103E4">
        <w:t xml:space="preserve">о привлечении к административной ответственности по </w:t>
      </w:r>
      <w:r w:rsidRPr="00B103E4" w:rsidR="009E0338">
        <w:t>части</w:t>
      </w:r>
      <w:r w:rsidRPr="00B103E4" w:rsidR="00647617">
        <w:t xml:space="preserve"> </w:t>
      </w:r>
      <w:r w:rsidRPr="00B103E4" w:rsidR="0057737E">
        <w:t>2</w:t>
      </w:r>
      <w:r w:rsidRPr="00B103E4" w:rsidR="009E0338">
        <w:t xml:space="preserve"> </w:t>
      </w:r>
      <w:r w:rsidRPr="00B103E4">
        <w:t>стать</w:t>
      </w:r>
      <w:r w:rsidRPr="00B103E4" w:rsidR="009E0338">
        <w:t>и</w:t>
      </w:r>
      <w:r w:rsidRPr="00B103E4">
        <w:t xml:space="preserve"> </w:t>
      </w:r>
      <w:r w:rsidRPr="00B103E4" w:rsidR="00845272">
        <w:t>12.</w:t>
      </w:r>
      <w:r w:rsidRPr="00B103E4" w:rsidR="0057737E">
        <w:t>26</w:t>
      </w:r>
      <w:r w:rsidRPr="00B103E4">
        <w:t xml:space="preserve"> </w:t>
      </w:r>
      <w:r w:rsidRPr="00B103E4" w:rsidR="00D26E08">
        <w:t>К</w:t>
      </w:r>
      <w:r w:rsidRPr="00B103E4" w:rsidR="008C3204">
        <w:t>о</w:t>
      </w:r>
      <w:r w:rsidRPr="00B103E4" w:rsidR="00D26E08">
        <w:t xml:space="preserve">АП </w:t>
      </w:r>
      <w:r w:rsidRPr="00B103E4" w:rsidR="00457090">
        <w:t>РФ</w:t>
      </w:r>
    </w:p>
    <w:p w:rsidR="000D49D7" w:rsidRPr="00B103E4" w:rsidP="00067BDC">
      <w:pPr>
        <w:pStyle w:val="Heading2"/>
        <w:rPr>
          <w:color w:val="auto"/>
        </w:rPr>
      </w:pPr>
      <w:r w:rsidRPr="00B103E4">
        <w:rPr>
          <w:color w:val="auto"/>
        </w:rPr>
        <w:t>установил:</w:t>
      </w:r>
    </w:p>
    <w:p w:rsidR="000D7A93" w:rsidRPr="00B103E4" w:rsidP="00097DB3">
      <w:pPr>
        <w:rPr>
          <w:color w:val="auto"/>
        </w:rPr>
      </w:pPr>
      <w:r w:rsidRPr="00B103E4">
        <w:rPr>
          <w:color w:val="auto"/>
        </w:rPr>
        <w:t>12.012025 в 21:10</w:t>
      </w:r>
      <w:r w:rsidRPr="00B103E4" w:rsidR="0057737E">
        <w:rPr>
          <w:color w:val="auto"/>
        </w:rPr>
        <w:t>,</w:t>
      </w:r>
      <w:r w:rsidRPr="00B103E4">
        <w:rPr>
          <w:color w:val="auto"/>
        </w:rPr>
        <w:t xml:space="preserve"> </w:t>
      </w:r>
      <w:r w:rsidRPr="00B103E4" w:rsidR="0057737E">
        <w:rPr>
          <w:color w:val="auto"/>
        </w:rPr>
        <w:t xml:space="preserve"> </w:t>
      </w:r>
      <w:r w:rsidRPr="00B103E4" w:rsidR="005C4616">
        <w:rPr>
          <w:color w:val="auto"/>
        </w:rPr>
        <w:t xml:space="preserve">в </w:t>
      </w:r>
      <w:r w:rsidRPr="00B103E4">
        <w:rPr>
          <w:noProof/>
        </w:rPr>
        <w:t>пгт.Николаевка</w:t>
      </w:r>
      <w:r w:rsidRPr="00B103E4">
        <w:rPr>
          <w:color w:val="auto"/>
        </w:rPr>
        <w:t xml:space="preserve"> на участке автодороги </w:t>
      </w:r>
      <w:r w:rsidRPr="00B103E4" w:rsidR="005C4616">
        <w:rPr>
          <w:color w:val="auto"/>
        </w:rPr>
        <w:t xml:space="preserve">районе </w:t>
      </w:r>
      <w:r w:rsidRPr="00B103E4">
        <w:rPr>
          <w:noProof/>
        </w:rPr>
        <w:t xml:space="preserve">улицы Южная, дом 40, </w:t>
      </w:r>
      <w:r w:rsidRPr="00B103E4" w:rsidR="005C4616">
        <w:rPr>
          <w:color w:val="auto"/>
        </w:rPr>
        <w:t xml:space="preserve">водитель </w:t>
      </w:r>
      <w:r w:rsidR="005A1BDC">
        <w:rPr>
          <w:color w:val="auto"/>
        </w:rPr>
        <w:t>***</w:t>
      </w:r>
      <w:r w:rsidRPr="00B103E4" w:rsidR="00CB1204">
        <w:rPr>
          <w:color w:val="auto"/>
        </w:rPr>
        <w:t xml:space="preserve"> </w:t>
      </w:r>
      <w:r w:rsidRPr="00B103E4" w:rsidR="005C4616">
        <w:rPr>
          <w:color w:val="auto"/>
        </w:rPr>
        <w:t>управлял</w:t>
      </w:r>
      <w:r w:rsidRPr="00B103E4" w:rsidR="002E4D95">
        <w:rPr>
          <w:color w:val="auto"/>
        </w:rPr>
        <w:t>а</w:t>
      </w:r>
      <w:r w:rsidRPr="00B103E4" w:rsidR="005C4616">
        <w:rPr>
          <w:color w:val="auto"/>
        </w:rPr>
        <w:t xml:space="preserve"> транспортным средством </w:t>
      </w:r>
      <w:r w:rsidRPr="00B103E4" w:rsidR="002E4D95">
        <w:rPr>
          <w:color w:val="auto"/>
        </w:rPr>
        <w:t>Mitsubishi</w:t>
      </w:r>
      <w:r w:rsidRPr="00B103E4" w:rsidR="002E4D95">
        <w:rPr>
          <w:color w:val="auto"/>
        </w:rPr>
        <w:t xml:space="preserve"> государственный регистрационный знак </w:t>
      </w:r>
      <w:r w:rsidR="005A1BDC">
        <w:rPr>
          <w:color w:val="auto"/>
        </w:rPr>
        <w:t>***</w:t>
      </w:r>
      <w:r w:rsidRPr="00B103E4" w:rsidR="005C4616">
        <w:rPr>
          <w:color w:val="auto"/>
        </w:rPr>
        <w:t xml:space="preserve">, не </w:t>
      </w:r>
      <w:r w:rsidRPr="00B103E4" w:rsidR="00CF64EB">
        <w:rPr>
          <w:color w:val="auto"/>
        </w:rPr>
        <w:t>имея права управления транспортными средствами с явными признаками алкогольного опьянения</w:t>
      </w:r>
      <w:r w:rsidRPr="00B103E4" w:rsidR="00132F92">
        <w:rPr>
          <w:color w:val="auto"/>
        </w:rPr>
        <w:t>:</w:t>
      </w:r>
      <w:r w:rsidRPr="00B103E4" w:rsidR="00CF64EB">
        <w:rPr>
          <w:color w:val="auto"/>
        </w:rPr>
        <w:t xml:space="preserve"> </w:t>
      </w:r>
      <w:r w:rsidRPr="00B103E4" w:rsidR="00E8140F">
        <w:rPr>
          <w:color w:val="auto"/>
        </w:rPr>
        <w:t>запах алкоголя изо рта</w:t>
      </w:r>
      <w:r w:rsidRPr="00B103E4" w:rsidR="00DA0775">
        <w:rPr>
          <w:color w:val="auto"/>
        </w:rPr>
        <w:t>.</w:t>
      </w:r>
      <w:r w:rsidRPr="00B103E4" w:rsidR="00132F92">
        <w:rPr>
          <w:color w:val="auto"/>
        </w:rPr>
        <w:t xml:space="preserve"> </w:t>
      </w:r>
      <w:r w:rsidR="005A1BDC">
        <w:rPr>
          <w:color w:val="auto"/>
        </w:rPr>
        <w:t>***</w:t>
      </w:r>
      <w:r w:rsidRPr="00B103E4" w:rsidR="00CB1204">
        <w:rPr>
          <w:color w:val="auto"/>
        </w:rPr>
        <w:t xml:space="preserve"> </w:t>
      </w:r>
      <w:r w:rsidRPr="00B103E4" w:rsidR="0057737E">
        <w:rPr>
          <w:color w:val="auto"/>
        </w:rPr>
        <w:t>н</w:t>
      </w:r>
      <w:r w:rsidRPr="00B103E4" w:rsidR="0057737E">
        <w:rPr>
          <w:color w:val="auto"/>
        </w:rPr>
        <w:t>е выполнил</w:t>
      </w:r>
      <w:r w:rsidRPr="00B103E4">
        <w:rPr>
          <w:color w:val="auto"/>
        </w:rPr>
        <w:t>а</w:t>
      </w:r>
      <w:r w:rsidRPr="00B103E4" w:rsidR="0057737E">
        <w:rPr>
          <w:color w:val="auto"/>
        </w:rPr>
        <w:t xml:space="preserve"> законн</w:t>
      </w:r>
      <w:r w:rsidRPr="00B103E4" w:rsidR="00E84DE6">
        <w:rPr>
          <w:color w:val="auto"/>
        </w:rPr>
        <w:t>ые</w:t>
      </w:r>
      <w:r w:rsidRPr="00B103E4" w:rsidR="0057737E">
        <w:rPr>
          <w:color w:val="auto"/>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B103E4" w:rsidR="00017E7A">
        <w:rPr>
          <w:color w:val="auto"/>
        </w:rPr>
        <w:t>признак</w:t>
      </w:r>
      <w:r w:rsidRPr="00B103E4" w:rsidR="00E84DE6">
        <w:rPr>
          <w:color w:val="auto"/>
        </w:rPr>
        <w:t>ов</w:t>
      </w:r>
      <w:r w:rsidRPr="00B103E4" w:rsidR="00017E7A">
        <w:rPr>
          <w:color w:val="auto"/>
        </w:rPr>
        <w:t xml:space="preserve"> такового</w:t>
      </w:r>
      <w:r w:rsidRPr="00B103E4" w:rsidR="0057737E">
        <w:rPr>
          <w:color w:val="auto"/>
        </w:rPr>
        <w:t xml:space="preserve">: </w:t>
      </w:r>
      <w:r w:rsidRPr="00B103E4" w:rsidR="00E8140F">
        <w:rPr>
          <w:color w:val="auto"/>
        </w:rPr>
        <w:t>запах алкоголя изо рта</w:t>
      </w:r>
      <w:r w:rsidRPr="00B103E4" w:rsidR="001F3969">
        <w:rPr>
          <w:color w:val="auto"/>
        </w:rPr>
        <w:t xml:space="preserve">. </w:t>
      </w:r>
      <w:r w:rsidR="005A1BDC">
        <w:rPr>
          <w:color w:val="auto"/>
        </w:rPr>
        <w:t>***</w:t>
      </w:r>
      <w:r w:rsidRPr="00B103E4" w:rsidR="00CB1204">
        <w:rPr>
          <w:color w:val="auto"/>
        </w:rPr>
        <w:t xml:space="preserve"> </w:t>
      </w:r>
      <w:r w:rsidRPr="00B103E4" w:rsidR="0057737E">
        <w:rPr>
          <w:color w:val="auto"/>
        </w:rPr>
        <w:t>о</w:t>
      </w:r>
      <w:r w:rsidRPr="00B103E4" w:rsidR="0057737E">
        <w:rPr>
          <w:color w:val="auto"/>
        </w:rPr>
        <w:t>тказал</w:t>
      </w:r>
      <w:r w:rsidRPr="00B103E4" w:rsidR="005E58C7">
        <w:rPr>
          <w:color w:val="auto"/>
        </w:rPr>
        <w:t>а</w:t>
      </w:r>
      <w:r w:rsidRPr="00B103E4" w:rsidR="0057737E">
        <w:rPr>
          <w:color w:val="auto"/>
        </w:rPr>
        <w:t>с</w:t>
      </w:r>
      <w:r w:rsidRPr="00B103E4" w:rsidR="005E58C7">
        <w:rPr>
          <w:color w:val="auto"/>
        </w:rPr>
        <w:t>ь</w:t>
      </w:r>
      <w:r w:rsidRPr="00B103E4" w:rsidR="0057737E">
        <w:rPr>
          <w:color w:val="auto"/>
        </w:rPr>
        <w:t xml:space="preserve"> от прохождения освидетельствования на состояние алкогольного опьянения </w:t>
      </w:r>
      <w:r w:rsidRPr="00B103E4" w:rsidR="00F0222A">
        <w:rPr>
          <w:color w:val="auto"/>
        </w:rPr>
        <w:t xml:space="preserve">на месте </w:t>
      </w:r>
      <w:r w:rsidRPr="00B103E4" w:rsidR="00642654">
        <w:rPr>
          <w:color w:val="auto"/>
        </w:rPr>
        <w:t>остановки</w:t>
      </w:r>
      <w:r w:rsidRPr="00B103E4" w:rsidR="00A26393">
        <w:rPr>
          <w:color w:val="auto"/>
        </w:rPr>
        <w:t xml:space="preserve"> и от</w:t>
      </w:r>
      <w:r w:rsidRPr="00B103E4" w:rsidR="0057737E">
        <w:rPr>
          <w:color w:val="auto"/>
        </w:rPr>
        <w:t xml:space="preserve"> </w:t>
      </w:r>
      <w:r w:rsidRPr="00B103E4" w:rsidR="003A2774">
        <w:rPr>
          <w:color w:val="auto"/>
        </w:rPr>
        <w:t>медици</w:t>
      </w:r>
      <w:r w:rsidRPr="00B103E4" w:rsidR="005B2900">
        <w:rPr>
          <w:color w:val="auto"/>
        </w:rPr>
        <w:t>нского освидетельствования</w:t>
      </w:r>
      <w:r w:rsidRPr="00B103E4" w:rsidR="00C81394">
        <w:rPr>
          <w:color w:val="auto"/>
        </w:rPr>
        <w:t xml:space="preserve"> в медицинском учреждении</w:t>
      </w:r>
      <w:r w:rsidRPr="00B103E4" w:rsidR="005B2900">
        <w:rPr>
          <w:color w:val="auto"/>
        </w:rPr>
        <w:t>.</w:t>
      </w:r>
      <w:r w:rsidRPr="00B103E4" w:rsidR="003A2774">
        <w:rPr>
          <w:color w:val="auto"/>
        </w:rPr>
        <w:t xml:space="preserve"> </w:t>
      </w:r>
      <w:r w:rsidR="005A1BDC">
        <w:rPr>
          <w:color w:val="auto"/>
        </w:rPr>
        <w:t>***</w:t>
      </w:r>
      <w:r w:rsidRPr="00B103E4" w:rsidR="00CB1204">
        <w:rPr>
          <w:color w:val="auto"/>
        </w:rPr>
        <w:t xml:space="preserve"> </w:t>
      </w:r>
      <w:r w:rsidRPr="00B103E4" w:rsidR="00017E7A">
        <w:rPr>
          <w:color w:val="auto"/>
        </w:rPr>
        <w:t>нарушил</w:t>
      </w:r>
      <w:r w:rsidRPr="00B103E4" w:rsidR="005E58C7">
        <w:rPr>
          <w:color w:val="auto"/>
        </w:rPr>
        <w:t>а</w:t>
      </w:r>
      <w:r w:rsidRPr="00B103E4" w:rsidR="0057737E">
        <w:rPr>
          <w:color w:val="auto"/>
        </w:rPr>
        <w:t xml:space="preserve"> </w:t>
      </w:r>
      <w:r w:rsidRPr="00B103E4" w:rsidR="0057737E">
        <w:rPr>
          <w:color w:val="auto"/>
        </w:rPr>
        <w:t>п.п</w:t>
      </w:r>
      <w:r w:rsidRPr="00B103E4" w:rsidR="0057737E">
        <w:rPr>
          <w:color w:val="auto"/>
        </w:rPr>
        <w:t xml:space="preserve">. </w:t>
      </w:r>
      <w:r w:rsidRPr="00B103E4" w:rsidR="00872FCA">
        <w:rPr>
          <w:color w:val="auto"/>
        </w:rPr>
        <w:t xml:space="preserve">2.1.1, </w:t>
      </w:r>
      <w:r w:rsidRPr="00B103E4" w:rsidR="00351348">
        <w:rPr>
          <w:color w:val="auto"/>
        </w:rPr>
        <w:t>2.3.2 Правил д</w:t>
      </w:r>
      <w:r w:rsidRPr="00B103E4" w:rsidR="0057737E">
        <w:rPr>
          <w:color w:val="auto"/>
        </w:rPr>
        <w:t>орожного движения</w:t>
      </w:r>
      <w:r w:rsidRPr="00B103E4" w:rsidR="00E84DE6">
        <w:rPr>
          <w:color w:val="auto"/>
        </w:rPr>
        <w:t xml:space="preserve"> РФ</w:t>
      </w:r>
      <w:r w:rsidRPr="00B103E4" w:rsidR="00CD5C1C">
        <w:rPr>
          <w:color w:val="auto"/>
        </w:rPr>
        <w:t xml:space="preserve">. Действия </w:t>
      </w:r>
      <w:r w:rsidR="005A1BDC">
        <w:rPr>
          <w:color w:val="auto"/>
        </w:rPr>
        <w:t>***</w:t>
      </w:r>
      <w:r w:rsidRPr="00B103E4" w:rsidR="00CB1204">
        <w:rPr>
          <w:color w:val="auto"/>
        </w:rPr>
        <w:t xml:space="preserve"> </w:t>
      </w:r>
      <w:r w:rsidRPr="00B103E4" w:rsidR="00CD5C1C">
        <w:rPr>
          <w:color w:val="auto"/>
        </w:rPr>
        <w:t xml:space="preserve">не содержат уголовно наказуемого деяния </w:t>
      </w:r>
      <w:r w:rsidRPr="00B103E4" w:rsidR="00C93850">
        <w:rPr>
          <w:color w:val="auto"/>
        </w:rPr>
        <w:t>и</w:t>
      </w:r>
      <w:r w:rsidRPr="00B103E4" w:rsidR="005B2900">
        <w:rPr>
          <w:color w:val="auto"/>
        </w:rPr>
        <w:t xml:space="preserve"> </w:t>
      </w:r>
      <w:r w:rsidRPr="00B103E4" w:rsidR="0057737E">
        <w:rPr>
          <w:color w:val="auto"/>
        </w:rPr>
        <w:t xml:space="preserve">квалифицированы по </w:t>
      </w:r>
      <w:r w:rsidRPr="00B103E4" w:rsidR="00AC1FB5">
        <w:rPr>
          <w:color w:val="auto"/>
        </w:rPr>
        <w:t>ч.</w:t>
      </w:r>
      <w:r w:rsidRPr="00B103E4" w:rsidR="00366DB7">
        <w:rPr>
          <w:color w:val="auto"/>
        </w:rPr>
        <w:t xml:space="preserve"> </w:t>
      </w:r>
      <w:r w:rsidRPr="00B103E4" w:rsidR="0057737E">
        <w:rPr>
          <w:color w:val="auto"/>
        </w:rPr>
        <w:t>2</w:t>
      </w:r>
      <w:r w:rsidRPr="00B103E4" w:rsidR="00AC1FB5">
        <w:rPr>
          <w:color w:val="auto"/>
        </w:rPr>
        <w:t xml:space="preserve"> </w:t>
      </w:r>
      <w:r w:rsidRPr="00B103E4">
        <w:rPr>
          <w:color w:val="auto"/>
        </w:rPr>
        <w:t>ст. 12.</w:t>
      </w:r>
      <w:r w:rsidRPr="00B103E4" w:rsidR="0057737E">
        <w:rPr>
          <w:color w:val="auto"/>
        </w:rPr>
        <w:t>26</w:t>
      </w:r>
      <w:r w:rsidRPr="00B103E4">
        <w:rPr>
          <w:color w:val="auto"/>
        </w:rPr>
        <w:t xml:space="preserve"> КоАП</w:t>
      </w:r>
      <w:r w:rsidRPr="00B103E4" w:rsidR="00AC1FB5">
        <w:rPr>
          <w:color w:val="auto"/>
        </w:rPr>
        <w:t xml:space="preserve"> </w:t>
      </w:r>
      <w:r w:rsidRPr="00B103E4">
        <w:rPr>
          <w:color w:val="auto"/>
        </w:rPr>
        <w:t>РФ.</w:t>
      </w:r>
    </w:p>
    <w:p w:rsidR="00497BDA" w:rsidRPr="00B103E4" w:rsidP="00497BDA">
      <w:pPr>
        <w:rPr>
          <w:color w:val="auto"/>
        </w:rPr>
      </w:pPr>
      <w:r>
        <w:rPr>
          <w:color w:val="auto"/>
        </w:rPr>
        <w:t>***</w:t>
      </w:r>
      <w:r w:rsidRPr="00B103E4" w:rsidR="00CB1204">
        <w:rPr>
          <w:color w:val="auto"/>
        </w:rPr>
        <w:t xml:space="preserve"> </w:t>
      </w:r>
      <w:r w:rsidRPr="00B103E4" w:rsidR="000D7A93">
        <w:rPr>
          <w:color w:val="auto"/>
        </w:rPr>
        <w:t>в судебном заседании</w:t>
      </w:r>
      <w:r w:rsidRPr="00B103E4" w:rsidR="002315D7">
        <w:rPr>
          <w:color w:val="auto"/>
        </w:rPr>
        <w:t xml:space="preserve"> свою вину признал</w:t>
      </w:r>
      <w:r w:rsidRPr="00B103E4" w:rsidR="00E8140F">
        <w:rPr>
          <w:color w:val="auto"/>
        </w:rPr>
        <w:t>а</w:t>
      </w:r>
      <w:r w:rsidRPr="00B103E4" w:rsidR="002315D7">
        <w:rPr>
          <w:color w:val="auto"/>
        </w:rPr>
        <w:t>, в содеянном раскаял</w:t>
      </w:r>
      <w:r w:rsidRPr="00B103E4" w:rsidR="00E8140F">
        <w:rPr>
          <w:color w:val="auto"/>
        </w:rPr>
        <w:t>ась</w:t>
      </w:r>
      <w:r w:rsidRPr="00B103E4" w:rsidR="002315D7">
        <w:rPr>
          <w:color w:val="auto"/>
        </w:rPr>
        <w:t>.</w:t>
      </w:r>
      <w:r w:rsidRPr="00B103E4" w:rsidR="00E8140F">
        <w:rPr>
          <w:color w:val="auto"/>
        </w:rPr>
        <w:t xml:space="preserve"> </w:t>
      </w:r>
      <w:r w:rsidRPr="00B103E4">
        <w:rPr>
          <w:color w:val="auto"/>
        </w:rPr>
        <w:t>Показала</w:t>
      </w:r>
      <w:r w:rsidRPr="00B103E4" w:rsidR="005E58C7">
        <w:rPr>
          <w:color w:val="auto"/>
        </w:rPr>
        <w:t>,</w:t>
      </w:r>
      <w:r w:rsidRPr="00B103E4">
        <w:rPr>
          <w:color w:val="auto"/>
        </w:rPr>
        <w:t xml:space="preserve"> что в настоящее время ухаживает за своей матерью инвалидом второй группы</w:t>
      </w:r>
      <w:r w:rsidRPr="00B103E4" w:rsidR="005E58C7">
        <w:rPr>
          <w:color w:val="auto"/>
        </w:rPr>
        <w:t>,</w:t>
      </w:r>
      <w:r w:rsidRPr="00B103E4">
        <w:rPr>
          <w:color w:val="auto"/>
        </w:rPr>
        <w:t xml:space="preserve"> нуждающе</w:t>
      </w:r>
      <w:r w:rsidRPr="00B103E4" w:rsidR="002D289A">
        <w:rPr>
          <w:color w:val="auto"/>
        </w:rPr>
        <w:t>й</w:t>
      </w:r>
      <w:r w:rsidRPr="00B103E4">
        <w:rPr>
          <w:color w:val="auto"/>
        </w:rPr>
        <w:t>ся в постоянном уходе</w:t>
      </w:r>
      <w:r w:rsidRPr="00B103E4" w:rsidR="005E58C7">
        <w:rPr>
          <w:color w:val="auto"/>
        </w:rPr>
        <w:t>,</w:t>
      </w:r>
      <w:r w:rsidRPr="00B103E4">
        <w:rPr>
          <w:color w:val="auto"/>
        </w:rPr>
        <w:t xml:space="preserve"> что подтверждается медицинской документацией.</w:t>
      </w:r>
    </w:p>
    <w:p w:rsidR="000D7A93" w:rsidRPr="00B103E4" w:rsidP="00097DB3">
      <w:pPr>
        <w:rPr>
          <w:color w:val="auto"/>
        </w:rPr>
      </w:pPr>
      <w:r w:rsidRPr="00B103E4">
        <w:rPr>
          <w:color w:val="auto"/>
        </w:rPr>
        <w:t xml:space="preserve">Заслушав </w:t>
      </w:r>
      <w:r w:rsidR="005A1BDC">
        <w:rPr>
          <w:color w:val="auto"/>
        </w:rPr>
        <w:t>***</w:t>
      </w:r>
      <w:r w:rsidRPr="00B103E4" w:rsidR="00696673">
        <w:rPr>
          <w:color w:val="auto"/>
        </w:rPr>
        <w:t xml:space="preserve">, </w:t>
      </w:r>
      <w:r w:rsidRPr="00B103E4">
        <w:rPr>
          <w:color w:val="auto"/>
        </w:rPr>
        <w:t xml:space="preserve">исследовав материалы дела, оценив доказательства в их совокупности, считаю, что </w:t>
      </w:r>
      <w:r w:rsidRPr="00B103E4" w:rsidR="0057737E">
        <w:rPr>
          <w:color w:val="auto"/>
        </w:rPr>
        <w:t>е</w:t>
      </w:r>
      <w:r w:rsidRPr="00B103E4" w:rsidR="005E58C7">
        <w:rPr>
          <w:color w:val="auto"/>
        </w:rPr>
        <w:t>ё</w:t>
      </w:r>
      <w:r w:rsidRPr="00B103E4">
        <w:rPr>
          <w:color w:val="auto"/>
        </w:rPr>
        <w:t xml:space="preserve"> </w:t>
      </w:r>
      <w:r w:rsidRPr="00B103E4" w:rsidR="00E84DE6">
        <w:rPr>
          <w:color w:val="auto"/>
        </w:rPr>
        <w:t xml:space="preserve">вина </w:t>
      </w:r>
      <w:r w:rsidRPr="00B103E4">
        <w:rPr>
          <w:color w:val="auto"/>
        </w:rPr>
        <w:t xml:space="preserve">в совершении административного правонарушения, предусмотренного </w:t>
      </w:r>
      <w:r w:rsidRPr="00B103E4" w:rsidR="00AC1FB5">
        <w:rPr>
          <w:color w:val="auto"/>
        </w:rPr>
        <w:t>ч.</w:t>
      </w:r>
      <w:r w:rsidRPr="00B103E4" w:rsidR="001939E0">
        <w:rPr>
          <w:color w:val="auto"/>
        </w:rPr>
        <w:t xml:space="preserve"> </w:t>
      </w:r>
      <w:r w:rsidRPr="00B103E4" w:rsidR="0057737E">
        <w:rPr>
          <w:color w:val="auto"/>
        </w:rPr>
        <w:t>2</w:t>
      </w:r>
      <w:r w:rsidRPr="00B103E4" w:rsidR="00AC1FB5">
        <w:rPr>
          <w:color w:val="auto"/>
        </w:rPr>
        <w:t xml:space="preserve"> ст. 12.</w:t>
      </w:r>
      <w:r w:rsidRPr="00B103E4" w:rsidR="0057737E">
        <w:rPr>
          <w:color w:val="auto"/>
        </w:rPr>
        <w:t>26</w:t>
      </w:r>
      <w:r w:rsidRPr="00B103E4" w:rsidR="00AC1FB5">
        <w:rPr>
          <w:color w:val="auto"/>
        </w:rPr>
        <w:t xml:space="preserve"> </w:t>
      </w:r>
      <w:r w:rsidRPr="00B103E4">
        <w:rPr>
          <w:color w:val="auto"/>
        </w:rPr>
        <w:t>КоАП</w:t>
      </w:r>
      <w:r w:rsidRPr="00B103E4" w:rsidR="00AC1FB5">
        <w:rPr>
          <w:color w:val="auto"/>
        </w:rPr>
        <w:t xml:space="preserve"> </w:t>
      </w:r>
      <w:r w:rsidRPr="00B103E4" w:rsidR="00C93850">
        <w:rPr>
          <w:color w:val="auto"/>
        </w:rPr>
        <w:t xml:space="preserve">РФ, т.е. </w:t>
      </w:r>
      <w:r w:rsidRPr="00B103E4" w:rsidR="00366DB7">
        <w:rPr>
          <w:color w:val="auto"/>
        </w:rPr>
        <w:t>н</w:t>
      </w:r>
      <w:r w:rsidRPr="00B103E4" w:rsidR="00C93850">
        <w:rPr>
          <w:color w:val="auto"/>
        </w:rPr>
        <w:t>евыполнении</w:t>
      </w:r>
      <w:r w:rsidRPr="00B103E4" w:rsidR="00366DB7">
        <w:rPr>
          <w:color w:val="auto"/>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B103E4" w:rsidR="005B2900">
        <w:rPr>
          <w:color w:val="auto"/>
        </w:rPr>
        <w:t xml:space="preserve"> если такие действия (бездействие) не содержат уголовно наказуемого деяния,</w:t>
      </w:r>
      <w:r w:rsidRPr="00B103E4" w:rsidR="00D0323C">
        <w:rPr>
          <w:color w:val="auto"/>
        </w:rPr>
        <w:t xml:space="preserve"> </w:t>
      </w:r>
      <w:r w:rsidRPr="00B103E4">
        <w:rPr>
          <w:color w:val="auto"/>
        </w:rPr>
        <w:t>доказана.</w:t>
      </w:r>
    </w:p>
    <w:p w:rsidR="000D7A93" w:rsidRPr="00B103E4" w:rsidP="00097DB3">
      <w:pPr>
        <w:rPr>
          <w:color w:val="auto"/>
        </w:rPr>
      </w:pPr>
      <w:r w:rsidRPr="00B103E4">
        <w:rPr>
          <w:color w:val="auto"/>
        </w:rPr>
        <w:t xml:space="preserve">Факт совершения </w:t>
      </w:r>
      <w:r w:rsidR="005A1BDC">
        <w:rPr>
          <w:color w:val="auto"/>
        </w:rPr>
        <w:t>***</w:t>
      </w:r>
      <w:r w:rsidRPr="00B103E4" w:rsidR="00CB1204">
        <w:rPr>
          <w:color w:val="auto"/>
        </w:rPr>
        <w:t xml:space="preserve"> </w:t>
      </w:r>
      <w:r w:rsidRPr="00B103E4">
        <w:rPr>
          <w:color w:val="auto"/>
        </w:rPr>
        <w:t>вышеуказанного правонарушения подтверждается:</w:t>
      </w:r>
    </w:p>
    <w:p w:rsidR="009E3597" w:rsidRPr="00B103E4" w:rsidP="00097DB3">
      <w:pPr>
        <w:rPr>
          <w:color w:val="auto"/>
        </w:rPr>
      </w:pPr>
      <w:r w:rsidRPr="00B103E4">
        <w:rPr>
          <w:color w:val="auto"/>
        </w:rPr>
        <w:t xml:space="preserve">- </w:t>
      </w:r>
      <w:r w:rsidRPr="00B103E4" w:rsidR="0023069B">
        <w:rPr>
          <w:color w:val="auto"/>
        </w:rPr>
        <w:t>из протокол</w:t>
      </w:r>
      <w:r w:rsidRPr="00B103E4" w:rsidR="00436A25">
        <w:rPr>
          <w:color w:val="auto"/>
        </w:rPr>
        <w:t>ов</w:t>
      </w:r>
      <w:r w:rsidRPr="00B103E4">
        <w:rPr>
          <w:color w:val="auto"/>
        </w:rPr>
        <w:t xml:space="preserve"> </w:t>
      </w:r>
      <w:r w:rsidRPr="00B103E4" w:rsidR="00436A25">
        <w:rPr>
          <w:color w:val="auto"/>
        </w:rPr>
        <w:t>от</w:t>
      </w:r>
      <w:r w:rsidRPr="00B103E4" w:rsidR="00733810">
        <w:rPr>
          <w:color w:val="auto"/>
        </w:rPr>
        <w:t xml:space="preserve"> </w:t>
      </w:r>
      <w:r w:rsidRPr="00B103E4" w:rsidR="005E58C7">
        <w:rPr>
          <w:color w:val="auto"/>
        </w:rPr>
        <w:t>12</w:t>
      </w:r>
      <w:r w:rsidRPr="00B103E4" w:rsidR="00E8140F">
        <w:rPr>
          <w:color w:val="auto"/>
        </w:rPr>
        <w:t>.01.2025</w:t>
      </w:r>
      <w:r w:rsidRPr="00B103E4" w:rsidR="00436A25">
        <w:rPr>
          <w:color w:val="auto"/>
        </w:rPr>
        <w:t xml:space="preserve">: - </w:t>
      </w:r>
      <w:r w:rsidRPr="00B103E4" w:rsidR="001939E0">
        <w:rPr>
          <w:color w:val="auto"/>
        </w:rPr>
        <w:t xml:space="preserve">82 </w:t>
      </w:r>
      <w:r w:rsidRPr="00B103E4" w:rsidR="00497BDA">
        <w:rPr>
          <w:color w:val="auto"/>
        </w:rPr>
        <w:t>КР</w:t>
      </w:r>
      <w:r w:rsidRPr="00B103E4" w:rsidR="001939E0">
        <w:rPr>
          <w:color w:val="auto"/>
        </w:rPr>
        <w:t xml:space="preserve"> №</w:t>
      </w:r>
      <w:r w:rsidRPr="00B103E4" w:rsidR="00733810">
        <w:rPr>
          <w:color w:val="auto"/>
        </w:rPr>
        <w:t xml:space="preserve"> </w:t>
      </w:r>
      <w:r w:rsidRPr="00B103E4" w:rsidR="00497BDA">
        <w:rPr>
          <w:color w:val="auto"/>
        </w:rPr>
        <w:t xml:space="preserve">022744 </w:t>
      </w:r>
      <w:r w:rsidRPr="00B103E4">
        <w:rPr>
          <w:color w:val="auto"/>
        </w:rPr>
        <w:t>об административном правонарушении</w:t>
      </w:r>
      <w:r w:rsidRPr="00B103E4" w:rsidR="00436A25">
        <w:rPr>
          <w:color w:val="auto"/>
        </w:rPr>
        <w:t>;</w:t>
      </w:r>
      <w:r w:rsidRPr="00B103E4" w:rsidR="001F3969">
        <w:rPr>
          <w:color w:val="auto"/>
        </w:rPr>
        <w:t xml:space="preserve"> </w:t>
      </w:r>
      <w:r w:rsidRPr="00B103E4" w:rsidR="00436A25">
        <w:rPr>
          <w:color w:val="auto"/>
        </w:rPr>
        <w:t xml:space="preserve">- </w:t>
      </w:r>
      <w:r w:rsidRPr="00B103E4" w:rsidR="001939E0">
        <w:rPr>
          <w:color w:val="auto"/>
        </w:rPr>
        <w:t xml:space="preserve">82 </w:t>
      </w:r>
      <w:r w:rsidRPr="00B103E4" w:rsidR="00497BDA">
        <w:rPr>
          <w:color w:val="auto"/>
        </w:rPr>
        <w:t xml:space="preserve">ОТ </w:t>
      </w:r>
      <w:r w:rsidRPr="00B103E4" w:rsidR="001939E0">
        <w:rPr>
          <w:color w:val="auto"/>
        </w:rPr>
        <w:t>№</w:t>
      </w:r>
      <w:r w:rsidRPr="00B103E4" w:rsidR="00733810">
        <w:rPr>
          <w:color w:val="auto"/>
        </w:rPr>
        <w:t xml:space="preserve"> </w:t>
      </w:r>
      <w:r w:rsidRPr="00B103E4" w:rsidR="00497BDA">
        <w:rPr>
          <w:color w:val="auto"/>
        </w:rPr>
        <w:t xml:space="preserve">070154 </w:t>
      </w:r>
      <w:r w:rsidRPr="00B103E4" w:rsidR="0023069B">
        <w:rPr>
          <w:color w:val="auto"/>
        </w:rPr>
        <w:t xml:space="preserve">об отстранении от управления транспортным средством следует, что водитель </w:t>
      </w:r>
      <w:r w:rsidR="005A1BDC">
        <w:rPr>
          <w:color w:val="auto"/>
        </w:rPr>
        <w:t>***</w:t>
      </w:r>
      <w:r w:rsidRPr="00B103E4" w:rsidR="00132F92">
        <w:rPr>
          <w:color w:val="auto"/>
        </w:rPr>
        <w:t xml:space="preserve"> </w:t>
      </w:r>
      <w:r w:rsidRPr="00B103E4" w:rsidR="0023069B">
        <w:rPr>
          <w:color w:val="auto"/>
        </w:rPr>
        <w:t>управлял</w:t>
      </w:r>
      <w:r w:rsidRPr="00B103E4" w:rsidR="00497BDA">
        <w:rPr>
          <w:color w:val="auto"/>
        </w:rPr>
        <w:t>а</w:t>
      </w:r>
      <w:r w:rsidRPr="00B103E4" w:rsidR="0023069B">
        <w:rPr>
          <w:color w:val="auto"/>
        </w:rPr>
        <w:t xml:space="preserve"> транспортным средством </w:t>
      </w:r>
      <w:r w:rsidRPr="00B103E4" w:rsidR="002E4D95">
        <w:rPr>
          <w:color w:val="auto"/>
        </w:rPr>
        <w:t>Mitsubishi</w:t>
      </w:r>
      <w:r w:rsidRPr="00B103E4" w:rsidR="002E4D95">
        <w:rPr>
          <w:color w:val="auto"/>
        </w:rPr>
        <w:t xml:space="preserve"> государственный регистрационный знак </w:t>
      </w:r>
      <w:r w:rsidR="005A1BDC">
        <w:rPr>
          <w:color w:val="auto"/>
        </w:rPr>
        <w:t>***</w:t>
      </w:r>
      <w:r w:rsidRPr="00B103E4" w:rsidR="00CB1204">
        <w:rPr>
          <w:color w:val="auto"/>
        </w:rPr>
        <w:t xml:space="preserve"> </w:t>
      </w:r>
      <w:r w:rsidRPr="00B103E4" w:rsidR="0023069B">
        <w:rPr>
          <w:color w:val="auto"/>
        </w:rPr>
        <w:t>с признаками алкогольного опьянения</w:t>
      </w:r>
      <w:r w:rsidRPr="00B103E4" w:rsidR="005918BB">
        <w:rPr>
          <w:color w:val="auto"/>
        </w:rPr>
        <w:t xml:space="preserve"> (</w:t>
      </w:r>
      <w:r w:rsidRPr="00B103E4" w:rsidR="00CF64EB">
        <w:rPr>
          <w:color w:val="auto"/>
        </w:rPr>
        <w:t>запах алкоголя изо рта</w:t>
      </w:r>
      <w:r w:rsidRPr="00B103E4" w:rsidR="005918BB">
        <w:rPr>
          <w:color w:val="auto"/>
        </w:rPr>
        <w:t>)</w:t>
      </w:r>
      <w:r w:rsidRPr="00B103E4" w:rsidR="00A30173">
        <w:rPr>
          <w:color w:val="auto"/>
        </w:rPr>
        <w:t>,</w:t>
      </w:r>
      <w:r w:rsidRPr="00B103E4" w:rsidR="005918BB">
        <w:rPr>
          <w:color w:val="auto"/>
        </w:rPr>
        <w:t xml:space="preserve"> </w:t>
      </w:r>
      <w:r w:rsidRPr="00B103E4" w:rsidR="007533F3">
        <w:rPr>
          <w:color w:val="auto"/>
        </w:rPr>
        <w:t>не имея права управления транспортными средствами</w:t>
      </w:r>
      <w:r w:rsidRPr="00B103E4" w:rsidR="0023069B">
        <w:rPr>
          <w:color w:val="auto"/>
        </w:rPr>
        <w:t xml:space="preserve"> </w:t>
      </w:r>
      <w:r w:rsidRPr="00B103E4">
        <w:rPr>
          <w:color w:val="auto"/>
        </w:rPr>
        <w:t>(</w:t>
      </w:r>
      <w:r w:rsidRPr="00B103E4">
        <w:rPr>
          <w:color w:val="auto"/>
        </w:rPr>
        <w:t>л.д</w:t>
      </w:r>
      <w:r w:rsidRPr="00B103E4">
        <w:rPr>
          <w:color w:val="auto"/>
        </w:rPr>
        <w:t>. 1</w:t>
      </w:r>
      <w:r w:rsidRPr="00B103E4" w:rsidR="0023069B">
        <w:rPr>
          <w:color w:val="auto"/>
        </w:rPr>
        <w:t xml:space="preserve">, </w:t>
      </w:r>
      <w:r w:rsidRPr="00B103E4" w:rsidR="00497BDA">
        <w:rPr>
          <w:color w:val="auto"/>
        </w:rPr>
        <w:t>3</w:t>
      </w:r>
      <w:r w:rsidRPr="00B103E4">
        <w:rPr>
          <w:color w:val="auto"/>
        </w:rPr>
        <w:t>)</w:t>
      </w:r>
      <w:r w:rsidRPr="00B103E4" w:rsidR="00107BB7">
        <w:rPr>
          <w:color w:val="auto"/>
        </w:rPr>
        <w:t xml:space="preserve">; </w:t>
      </w:r>
      <w:r w:rsidRPr="00B103E4" w:rsidR="00411AAF">
        <w:rPr>
          <w:color w:val="auto"/>
        </w:rPr>
        <w:t xml:space="preserve">- </w:t>
      </w:r>
      <w:r w:rsidRPr="00B103E4" w:rsidR="00FE0B69">
        <w:rPr>
          <w:color w:val="auto"/>
        </w:rPr>
        <w:t xml:space="preserve">из протокола </w:t>
      </w:r>
      <w:r w:rsidRPr="00B103E4" w:rsidR="0066792D">
        <w:rPr>
          <w:color w:val="auto"/>
        </w:rPr>
        <w:t xml:space="preserve">82 </w:t>
      </w:r>
      <w:r w:rsidRPr="00B103E4" w:rsidR="00497BDA">
        <w:rPr>
          <w:color w:val="auto"/>
        </w:rPr>
        <w:t xml:space="preserve">МО </w:t>
      </w:r>
      <w:r w:rsidRPr="00B103E4" w:rsidR="0023069B">
        <w:rPr>
          <w:color w:val="auto"/>
        </w:rPr>
        <w:t>№</w:t>
      </w:r>
      <w:r w:rsidRPr="00B103E4" w:rsidR="00733810">
        <w:rPr>
          <w:color w:val="auto"/>
        </w:rPr>
        <w:t xml:space="preserve"> </w:t>
      </w:r>
      <w:r w:rsidRPr="00B103E4" w:rsidR="00497BDA">
        <w:rPr>
          <w:color w:val="auto"/>
        </w:rPr>
        <w:t xml:space="preserve">019134 </w:t>
      </w:r>
      <w:r w:rsidRPr="00B103E4" w:rsidR="0023069B">
        <w:rPr>
          <w:color w:val="auto"/>
        </w:rPr>
        <w:t>о</w:t>
      </w:r>
      <w:r w:rsidRPr="00B103E4" w:rsidR="004A71BE">
        <w:rPr>
          <w:color w:val="auto"/>
        </w:rPr>
        <w:t>т</w:t>
      </w:r>
      <w:r w:rsidRPr="00B103E4" w:rsidR="00733810">
        <w:rPr>
          <w:color w:val="auto"/>
        </w:rPr>
        <w:t xml:space="preserve"> </w:t>
      </w:r>
      <w:r w:rsidRPr="00B103E4" w:rsidR="005E58C7">
        <w:rPr>
          <w:color w:val="auto"/>
        </w:rPr>
        <w:t xml:space="preserve">12.01.2025 </w:t>
      </w:r>
      <w:r w:rsidRPr="00B103E4" w:rsidR="00FE0B69">
        <w:rPr>
          <w:color w:val="auto"/>
        </w:rPr>
        <w:t>о направлении на медицинское освидетельствование</w:t>
      </w:r>
      <w:r w:rsidRPr="00B103E4">
        <w:rPr>
          <w:color w:val="auto"/>
        </w:rPr>
        <w:t xml:space="preserve">, </w:t>
      </w:r>
      <w:r w:rsidRPr="00B103E4" w:rsidR="00FE0B69">
        <w:rPr>
          <w:color w:val="auto"/>
        </w:rPr>
        <w:t xml:space="preserve">следует отказ </w:t>
      </w:r>
      <w:r w:rsidR="005A1BDC">
        <w:rPr>
          <w:color w:val="auto"/>
        </w:rPr>
        <w:t>***</w:t>
      </w:r>
      <w:r w:rsidRPr="00B103E4" w:rsidR="00CB1204">
        <w:rPr>
          <w:color w:val="auto"/>
        </w:rPr>
        <w:t xml:space="preserve"> </w:t>
      </w:r>
      <w:r w:rsidRPr="00B103E4">
        <w:rPr>
          <w:color w:val="auto"/>
        </w:rPr>
        <w:t>от прохождения освидетельствования</w:t>
      </w:r>
      <w:r w:rsidRPr="00B103E4" w:rsidR="00B83C3D">
        <w:rPr>
          <w:color w:val="auto"/>
        </w:rPr>
        <w:t>,</w:t>
      </w:r>
      <w:r w:rsidRPr="00B103E4" w:rsidR="00656E93">
        <w:rPr>
          <w:color w:val="auto"/>
        </w:rPr>
        <w:t xml:space="preserve"> </w:t>
      </w:r>
      <w:r w:rsidRPr="00B103E4" w:rsidR="00C81394">
        <w:rPr>
          <w:color w:val="auto"/>
        </w:rPr>
        <w:t xml:space="preserve">как на месте остановки, так и в медицинском учреждении, </w:t>
      </w:r>
      <w:r w:rsidRPr="00B103E4" w:rsidR="005B2900">
        <w:rPr>
          <w:color w:val="auto"/>
        </w:rPr>
        <w:t>что он</w:t>
      </w:r>
      <w:r w:rsidRPr="00B103E4" w:rsidR="00497BDA">
        <w:rPr>
          <w:color w:val="auto"/>
        </w:rPr>
        <w:t>а</w:t>
      </w:r>
      <w:r w:rsidRPr="00B103E4" w:rsidR="005B2900">
        <w:rPr>
          <w:color w:val="auto"/>
        </w:rPr>
        <w:t xml:space="preserve"> подтвердил</w:t>
      </w:r>
      <w:r w:rsidRPr="00B103E4" w:rsidR="00497BDA">
        <w:rPr>
          <w:color w:val="auto"/>
        </w:rPr>
        <w:t>а</w:t>
      </w:r>
      <w:r w:rsidRPr="00B103E4" w:rsidR="005B2900">
        <w:rPr>
          <w:color w:val="auto"/>
        </w:rPr>
        <w:t xml:space="preserve"> </w:t>
      </w:r>
      <w:r w:rsidRPr="00B103E4" w:rsidR="00C93850">
        <w:rPr>
          <w:color w:val="auto"/>
        </w:rPr>
        <w:t>на видеозаписи</w:t>
      </w:r>
      <w:r w:rsidRPr="00B103E4" w:rsidR="00A15F19">
        <w:rPr>
          <w:color w:val="auto"/>
        </w:rPr>
        <w:t xml:space="preserve"> и в суде</w:t>
      </w:r>
      <w:r w:rsidRPr="00B103E4" w:rsidR="00823E0C">
        <w:rPr>
          <w:color w:val="auto"/>
        </w:rPr>
        <w:t xml:space="preserve"> </w:t>
      </w:r>
      <w:r w:rsidRPr="00B103E4">
        <w:rPr>
          <w:color w:val="auto"/>
        </w:rPr>
        <w:t>(</w:t>
      </w:r>
      <w:r w:rsidRPr="00B103E4">
        <w:rPr>
          <w:color w:val="auto"/>
        </w:rPr>
        <w:t>л.д</w:t>
      </w:r>
      <w:r w:rsidRPr="00B103E4">
        <w:rPr>
          <w:color w:val="auto"/>
        </w:rPr>
        <w:t xml:space="preserve">. </w:t>
      </w:r>
      <w:r w:rsidRPr="00B103E4" w:rsidR="0066792D">
        <w:rPr>
          <w:color w:val="auto"/>
        </w:rPr>
        <w:t>3, 12</w:t>
      </w:r>
      <w:r w:rsidRPr="00B103E4">
        <w:rPr>
          <w:color w:val="auto"/>
        </w:rPr>
        <w:t>)</w:t>
      </w:r>
      <w:r w:rsidRPr="00B103E4" w:rsidR="00107BB7">
        <w:rPr>
          <w:color w:val="auto"/>
        </w:rPr>
        <w:t>;</w:t>
      </w:r>
      <w:r w:rsidRPr="00B103E4" w:rsidR="00E84DE6">
        <w:rPr>
          <w:color w:val="auto"/>
        </w:rPr>
        <w:t xml:space="preserve"> -</w:t>
      </w:r>
      <w:r w:rsidRPr="00B103E4" w:rsidR="00FE0B69">
        <w:rPr>
          <w:color w:val="auto"/>
        </w:rPr>
        <w:t xml:space="preserve"> </w:t>
      </w:r>
      <w:r w:rsidRPr="00B103E4" w:rsidR="005B2900">
        <w:rPr>
          <w:color w:val="auto"/>
        </w:rPr>
        <w:t xml:space="preserve">из </w:t>
      </w:r>
      <w:r w:rsidRPr="00B103E4" w:rsidR="001E528B">
        <w:rPr>
          <w:color w:val="auto"/>
        </w:rPr>
        <w:t>справк</w:t>
      </w:r>
      <w:r w:rsidRPr="00B103E4" w:rsidR="005B2900">
        <w:rPr>
          <w:color w:val="auto"/>
        </w:rPr>
        <w:t>и</w:t>
      </w:r>
      <w:r w:rsidRPr="00B103E4" w:rsidR="001E528B">
        <w:rPr>
          <w:color w:val="auto"/>
        </w:rPr>
        <w:t xml:space="preserve"> </w:t>
      </w:r>
      <w:r w:rsidRPr="00B103E4" w:rsidR="005260C2">
        <w:rPr>
          <w:color w:val="auto"/>
        </w:rPr>
        <w:t xml:space="preserve">Инспектора </w:t>
      </w:r>
      <w:r w:rsidRPr="00B103E4" w:rsidR="00497BDA">
        <w:rPr>
          <w:color w:val="auto"/>
        </w:rPr>
        <w:t>Отдельного специализированного батальона ДПС Госавтоинспекции МВД по республике Крым</w:t>
      </w:r>
      <w:r w:rsidRPr="00B103E4" w:rsidR="005B2900">
        <w:rPr>
          <w:color w:val="auto"/>
        </w:rPr>
        <w:t>, следует</w:t>
      </w:r>
      <w:r w:rsidRPr="00B103E4" w:rsidR="00152B3B">
        <w:rPr>
          <w:color w:val="auto"/>
        </w:rPr>
        <w:t>, что</w:t>
      </w:r>
      <w:r w:rsidRPr="00B103E4" w:rsidR="00BD3D72">
        <w:rPr>
          <w:color w:val="auto"/>
        </w:rPr>
        <w:t xml:space="preserve"> на</w:t>
      </w:r>
      <w:r w:rsidRPr="00B103E4" w:rsidR="00733810">
        <w:rPr>
          <w:color w:val="auto"/>
        </w:rPr>
        <w:t xml:space="preserve"> </w:t>
      </w:r>
      <w:r w:rsidRPr="00B103E4" w:rsidR="005E58C7">
        <w:rPr>
          <w:color w:val="auto"/>
        </w:rPr>
        <w:t xml:space="preserve">12.01.2025 </w:t>
      </w:r>
      <w:r w:rsidR="005A1BDC">
        <w:rPr>
          <w:color w:val="auto"/>
        </w:rPr>
        <w:t>***</w:t>
      </w:r>
      <w:r w:rsidRPr="00B103E4" w:rsidR="00CB1204">
        <w:rPr>
          <w:color w:val="auto"/>
        </w:rPr>
        <w:t xml:space="preserve"> </w:t>
      </w:r>
      <w:r w:rsidRPr="00B103E4" w:rsidR="00150A95">
        <w:rPr>
          <w:color w:val="auto"/>
        </w:rPr>
        <w:t>не подвергал</w:t>
      </w:r>
      <w:r w:rsidRPr="00B103E4" w:rsidR="00497BDA">
        <w:rPr>
          <w:color w:val="auto"/>
        </w:rPr>
        <w:t>а</w:t>
      </w:r>
      <w:r w:rsidRPr="00B103E4" w:rsidR="00150A95">
        <w:rPr>
          <w:color w:val="auto"/>
        </w:rPr>
        <w:t>с</w:t>
      </w:r>
      <w:r w:rsidRPr="00B103E4" w:rsidR="00497BDA">
        <w:rPr>
          <w:color w:val="auto"/>
        </w:rPr>
        <w:t>ь</w:t>
      </w:r>
      <w:r w:rsidRPr="00B103E4" w:rsidR="00150A95">
        <w:rPr>
          <w:color w:val="auto"/>
        </w:rPr>
        <w:t xml:space="preserve"> </w:t>
      </w:r>
      <w:r w:rsidRPr="00B103E4" w:rsidR="00CA1D36">
        <w:rPr>
          <w:color w:val="auto"/>
        </w:rPr>
        <w:t xml:space="preserve">наказаниям или не имеет административной </w:t>
      </w:r>
      <w:r w:rsidRPr="00B103E4" w:rsidR="00CA1D36">
        <w:rPr>
          <w:color w:val="auto"/>
        </w:rPr>
        <w:t>наказанности</w:t>
      </w:r>
      <w:r w:rsidRPr="00B103E4" w:rsidR="00CA1D36">
        <w:rPr>
          <w:color w:val="auto"/>
        </w:rPr>
        <w:t xml:space="preserve"> по </w:t>
      </w:r>
      <w:r w:rsidRPr="00B103E4" w:rsidR="00150A95">
        <w:rPr>
          <w:color w:val="auto"/>
        </w:rPr>
        <w:t>ст. 12.8, 12.26 КоАП РФ, ч. 2, 4, 6 ст. 264, ст. 264.1 УК РФ</w:t>
      </w:r>
      <w:r w:rsidRPr="00B103E4" w:rsidR="00152B3B">
        <w:rPr>
          <w:color w:val="auto"/>
        </w:rPr>
        <w:t xml:space="preserve">, </w:t>
      </w:r>
      <w:r w:rsidRPr="00B103E4" w:rsidR="005918BB">
        <w:rPr>
          <w:color w:val="auto"/>
        </w:rPr>
        <w:t>и не получал</w:t>
      </w:r>
      <w:r w:rsidRPr="00B103E4" w:rsidR="00323416">
        <w:rPr>
          <w:color w:val="auto"/>
        </w:rPr>
        <w:t>а</w:t>
      </w:r>
      <w:r w:rsidRPr="00B103E4" w:rsidR="00656E93">
        <w:rPr>
          <w:color w:val="auto"/>
        </w:rPr>
        <w:t xml:space="preserve"> </w:t>
      </w:r>
      <w:r w:rsidRPr="00B103E4" w:rsidR="00152B3B">
        <w:rPr>
          <w:color w:val="auto"/>
        </w:rPr>
        <w:t>водительско</w:t>
      </w:r>
      <w:r w:rsidRPr="00B103E4" w:rsidR="00901A9A">
        <w:rPr>
          <w:color w:val="auto"/>
        </w:rPr>
        <w:t>е</w:t>
      </w:r>
      <w:r w:rsidRPr="00B103E4" w:rsidR="00152B3B">
        <w:rPr>
          <w:color w:val="auto"/>
        </w:rPr>
        <w:t xml:space="preserve"> удостоверени</w:t>
      </w:r>
      <w:r w:rsidRPr="00B103E4" w:rsidR="00901A9A">
        <w:rPr>
          <w:color w:val="auto"/>
        </w:rPr>
        <w:t>е</w:t>
      </w:r>
      <w:r w:rsidRPr="00B103E4" w:rsidR="00152B3B">
        <w:rPr>
          <w:color w:val="auto"/>
        </w:rPr>
        <w:t xml:space="preserve"> </w:t>
      </w:r>
      <w:r w:rsidRPr="00B103E4" w:rsidR="001E528B">
        <w:rPr>
          <w:color w:val="auto"/>
        </w:rPr>
        <w:t>(</w:t>
      </w:r>
      <w:r w:rsidRPr="00B103E4" w:rsidR="001E528B">
        <w:rPr>
          <w:color w:val="auto"/>
        </w:rPr>
        <w:t>л.д</w:t>
      </w:r>
      <w:r w:rsidRPr="00B103E4" w:rsidR="001E528B">
        <w:rPr>
          <w:color w:val="auto"/>
        </w:rPr>
        <w:t xml:space="preserve">. </w:t>
      </w:r>
      <w:r w:rsidRPr="00B103E4" w:rsidR="00323416">
        <w:rPr>
          <w:color w:val="auto"/>
        </w:rPr>
        <w:t>9-10</w:t>
      </w:r>
      <w:r w:rsidRPr="00B103E4" w:rsidR="00383E52">
        <w:rPr>
          <w:color w:val="auto"/>
        </w:rPr>
        <w:t>).</w:t>
      </w:r>
      <w:r w:rsidRPr="00B103E4" w:rsidR="00C93850">
        <w:rPr>
          <w:color w:val="auto"/>
        </w:rPr>
        <w:t xml:space="preserve"> </w:t>
      </w:r>
    </w:p>
    <w:p w:rsidR="00C81394" w:rsidRPr="00B103E4" w:rsidP="00097DB3">
      <w:pPr>
        <w:rPr>
          <w:color w:val="auto"/>
        </w:rPr>
      </w:pPr>
      <w:r w:rsidRPr="00B103E4">
        <w:rPr>
          <w:color w:val="auto"/>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57737E" w:rsidRPr="00B103E4" w:rsidP="00097DB3">
      <w:pPr>
        <w:rPr>
          <w:color w:val="auto"/>
        </w:rPr>
      </w:pPr>
      <w:r w:rsidRPr="00B103E4">
        <w:rPr>
          <w:color w:val="auto"/>
        </w:rPr>
        <w:t>Данные, зафиксированные в указанных документах</w:t>
      </w:r>
      <w:r w:rsidRPr="00B103E4" w:rsidR="005B2900">
        <w:rPr>
          <w:color w:val="auto"/>
        </w:rPr>
        <w:t xml:space="preserve"> и видеозаписи</w:t>
      </w:r>
      <w:r w:rsidRPr="00B103E4">
        <w:rPr>
          <w:color w:val="auto"/>
        </w:rPr>
        <w:t xml:space="preserve">, </w:t>
      </w:r>
      <w:r w:rsidR="005A1BDC">
        <w:rPr>
          <w:color w:val="auto"/>
        </w:rPr>
        <w:t>***</w:t>
      </w:r>
      <w:r w:rsidRPr="00B103E4" w:rsidR="00CB1204">
        <w:rPr>
          <w:color w:val="auto"/>
        </w:rPr>
        <w:t xml:space="preserve"> </w:t>
      </w:r>
      <w:r w:rsidRPr="00B103E4">
        <w:rPr>
          <w:color w:val="auto"/>
        </w:rPr>
        <w:t xml:space="preserve">подтвердил </w:t>
      </w:r>
      <w:r w:rsidRPr="00B103E4" w:rsidR="001E32E3">
        <w:rPr>
          <w:color w:val="auto"/>
        </w:rPr>
        <w:t>мировому судье</w:t>
      </w:r>
      <w:r w:rsidRPr="00B103E4">
        <w:rPr>
          <w:color w:val="auto"/>
        </w:rPr>
        <w:t>.</w:t>
      </w:r>
    </w:p>
    <w:p w:rsidR="00EF4793" w:rsidRPr="00B103E4" w:rsidP="00097DB3">
      <w:pPr>
        <w:rPr>
          <w:color w:val="auto"/>
        </w:rPr>
      </w:pPr>
      <w:r w:rsidRPr="00B103E4">
        <w:rPr>
          <w:color w:val="auto"/>
        </w:rPr>
        <w:t xml:space="preserve">Оснований для признания, совершенного </w:t>
      </w:r>
      <w:r w:rsidR="005A1BDC">
        <w:rPr>
          <w:color w:val="auto"/>
        </w:rPr>
        <w:t>***</w:t>
      </w:r>
      <w:r w:rsidRPr="00B103E4" w:rsidR="00CB1204">
        <w:rPr>
          <w:color w:val="auto"/>
        </w:rPr>
        <w:t xml:space="preserve"> </w:t>
      </w:r>
      <w:r w:rsidRPr="00B103E4">
        <w:rPr>
          <w:color w:val="auto"/>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B103E4" w:rsidP="00097DB3">
      <w:pPr>
        <w:rPr>
          <w:color w:val="auto"/>
        </w:rPr>
      </w:pPr>
      <w:r w:rsidRPr="00B103E4">
        <w:rPr>
          <w:color w:val="auto"/>
        </w:rPr>
        <w:t>Обстоятельств</w:t>
      </w:r>
      <w:r w:rsidRPr="00B103E4" w:rsidR="00C93850">
        <w:rPr>
          <w:color w:val="auto"/>
        </w:rPr>
        <w:t>ами</w:t>
      </w:r>
      <w:r w:rsidRPr="00B103E4">
        <w:rPr>
          <w:color w:val="auto"/>
        </w:rPr>
        <w:t xml:space="preserve">, </w:t>
      </w:r>
      <w:r w:rsidRPr="00B103E4" w:rsidR="00F0222A">
        <w:rPr>
          <w:color w:val="auto"/>
        </w:rPr>
        <w:t>смягчающи</w:t>
      </w:r>
      <w:r w:rsidRPr="00B103E4">
        <w:rPr>
          <w:color w:val="auto"/>
        </w:rPr>
        <w:t>м</w:t>
      </w:r>
      <w:r w:rsidRPr="00B103E4" w:rsidR="00C93850">
        <w:rPr>
          <w:color w:val="auto"/>
        </w:rPr>
        <w:t>и</w:t>
      </w:r>
      <w:r w:rsidRPr="00B103E4">
        <w:rPr>
          <w:color w:val="auto"/>
        </w:rPr>
        <w:t xml:space="preserve"> административную ответственность</w:t>
      </w:r>
      <w:r w:rsidRPr="00B103E4" w:rsidR="00C93850">
        <w:rPr>
          <w:color w:val="auto"/>
        </w:rPr>
        <w:t xml:space="preserve"> </w:t>
      </w:r>
      <w:r w:rsidR="005A1BDC">
        <w:rPr>
          <w:color w:val="auto"/>
        </w:rPr>
        <w:t>***</w:t>
      </w:r>
      <w:r w:rsidRPr="00B103E4" w:rsidR="00CB1204">
        <w:rPr>
          <w:color w:val="auto"/>
        </w:rPr>
        <w:t xml:space="preserve"> </w:t>
      </w:r>
      <w:r w:rsidRPr="00B103E4" w:rsidR="00D0323C">
        <w:rPr>
          <w:color w:val="auto"/>
        </w:rPr>
        <w:t xml:space="preserve">является признание вины и </w:t>
      </w:r>
      <w:r w:rsidRPr="00B103E4" w:rsidR="00197430">
        <w:rPr>
          <w:color w:val="auto"/>
        </w:rPr>
        <w:t>раскаяние лица, совершившего административное правонарушение</w:t>
      </w:r>
      <w:r w:rsidRPr="00B103E4" w:rsidR="00424BE5">
        <w:rPr>
          <w:color w:val="auto"/>
        </w:rPr>
        <w:t>.</w:t>
      </w:r>
    </w:p>
    <w:p w:rsidR="0057737E" w:rsidRPr="00B103E4" w:rsidP="00097DB3">
      <w:pPr>
        <w:rPr>
          <w:color w:val="auto"/>
        </w:rPr>
      </w:pPr>
      <w:r w:rsidRPr="00B103E4">
        <w:rPr>
          <w:color w:val="auto"/>
        </w:rPr>
        <w:t>Обстоятельств,</w:t>
      </w:r>
      <w:r w:rsidRPr="00B103E4" w:rsidR="00207A63">
        <w:rPr>
          <w:color w:val="auto"/>
        </w:rPr>
        <w:t xml:space="preserve"> </w:t>
      </w:r>
      <w:r w:rsidRPr="00B103E4" w:rsidR="00F0222A">
        <w:rPr>
          <w:color w:val="auto"/>
        </w:rPr>
        <w:t>отягчающих административную ответственность</w:t>
      </w:r>
      <w:r w:rsidRPr="00B103E4" w:rsidR="00BF1909">
        <w:rPr>
          <w:color w:val="auto"/>
        </w:rPr>
        <w:t xml:space="preserve"> </w:t>
      </w:r>
      <w:r w:rsidR="005A1BDC">
        <w:rPr>
          <w:color w:val="auto"/>
        </w:rPr>
        <w:t>***</w:t>
      </w:r>
      <w:r w:rsidRPr="00B103E4" w:rsidR="00D83B6A">
        <w:rPr>
          <w:color w:val="auto"/>
        </w:rPr>
        <w:t>,</w:t>
      </w:r>
      <w:r w:rsidRPr="00B103E4" w:rsidR="00F0222A">
        <w:rPr>
          <w:color w:val="auto"/>
        </w:rPr>
        <w:t xml:space="preserve"> </w:t>
      </w:r>
      <w:r w:rsidRPr="00B103E4" w:rsidR="00BF1909">
        <w:rPr>
          <w:color w:val="auto"/>
        </w:rPr>
        <w:t xml:space="preserve">мировой </w:t>
      </w:r>
      <w:r w:rsidRPr="00B103E4" w:rsidR="00F0222A">
        <w:rPr>
          <w:color w:val="auto"/>
        </w:rPr>
        <w:t>суд</w:t>
      </w:r>
      <w:r w:rsidRPr="00B103E4" w:rsidR="00BF1909">
        <w:rPr>
          <w:color w:val="auto"/>
        </w:rPr>
        <w:t>ья</w:t>
      </w:r>
      <w:r w:rsidRPr="00B103E4" w:rsidR="00F0222A">
        <w:rPr>
          <w:color w:val="auto"/>
        </w:rPr>
        <w:t xml:space="preserve"> не усматривает</w:t>
      </w:r>
      <w:r w:rsidRPr="00B103E4">
        <w:rPr>
          <w:color w:val="auto"/>
        </w:rPr>
        <w:t>.</w:t>
      </w:r>
    </w:p>
    <w:p w:rsidR="0057737E" w:rsidRPr="00B103E4" w:rsidP="00097DB3">
      <w:pPr>
        <w:rPr>
          <w:color w:val="auto"/>
        </w:rPr>
      </w:pPr>
      <w:r w:rsidRPr="00B103E4">
        <w:rPr>
          <w:color w:val="auto"/>
        </w:rPr>
        <w:t xml:space="preserve">При определении вида и размера наказания, </w:t>
      </w:r>
      <w:r w:rsidRPr="00B103E4" w:rsidR="00323416">
        <w:rPr>
          <w:color w:val="auto"/>
        </w:rPr>
        <w:t xml:space="preserve">мировой судья учитывает, что </w:t>
      </w:r>
      <w:r w:rsidRPr="00B103E4">
        <w:rPr>
          <w:color w:val="auto"/>
        </w:rPr>
        <w:t xml:space="preserve"> </w:t>
      </w:r>
      <w:r w:rsidR="005A1BDC">
        <w:rPr>
          <w:color w:val="auto"/>
        </w:rPr>
        <w:t>***</w:t>
      </w:r>
      <w:r w:rsidRPr="00B103E4" w:rsidR="0010620F">
        <w:rPr>
          <w:color w:val="auto"/>
        </w:rPr>
        <w:t xml:space="preserve">, характеризуется положительно, </w:t>
      </w:r>
      <w:r w:rsidRPr="00B103E4" w:rsidR="00323416">
        <w:rPr>
          <w:color w:val="auto"/>
        </w:rPr>
        <w:t xml:space="preserve">ухаживает за своей матерью – инвалидом </w:t>
      </w:r>
      <w:r w:rsidRPr="00B103E4" w:rsidR="008D4550">
        <w:rPr>
          <w:color w:val="auto"/>
        </w:rPr>
        <w:t>2</w:t>
      </w:r>
      <w:r w:rsidRPr="00B103E4" w:rsidR="00323416">
        <w:rPr>
          <w:color w:val="auto"/>
        </w:rPr>
        <w:t xml:space="preserve"> группы</w:t>
      </w:r>
      <w:r w:rsidRPr="00B103E4" w:rsidR="0010620F">
        <w:rPr>
          <w:color w:val="auto"/>
        </w:rPr>
        <w:t xml:space="preserve"> нуждающ</w:t>
      </w:r>
      <w:r w:rsidRPr="00B103E4" w:rsidR="005E58C7">
        <w:rPr>
          <w:color w:val="auto"/>
        </w:rPr>
        <w:t>ей</w:t>
      </w:r>
      <w:r w:rsidRPr="00B103E4" w:rsidR="0010620F">
        <w:rPr>
          <w:color w:val="auto"/>
        </w:rPr>
        <w:t>ся в постоянном постороннем уходе</w:t>
      </w:r>
      <w:r w:rsidRPr="00B103E4" w:rsidR="00323416">
        <w:rPr>
          <w:color w:val="auto"/>
        </w:rPr>
        <w:t>, что следует из медицинской документации</w:t>
      </w:r>
      <w:r w:rsidRPr="00B103E4" w:rsidR="009A7F88">
        <w:rPr>
          <w:color w:val="auto"/>
        </w:rPr>
        <w:t xml:space="preserve">, </w:t>
      </w:r>
      <w:r w:rsidRPr="00B103E4" w:rsidR="00017E7A">
        <w:rPr>
          <w:color w:val="auto"/>
        </w:rPr>
        <w:t xml:space="preserve">а также </w:t>
      </w:r>
      <w:r w:rsidRPr="00B103E4">
        <w:rPr>
          <w:color w:val="auto"/>
        </w:rPr>
        <w:t xml:space="preserve">характер совершенного правонарушения, и полагает возможным определить наказание </w:t>
      </w:r>
      <w:r w:rsidRPr="00B103E4" w:rsidR="004F531E">
        <w:rPr>
          <w:color w:val="auto"/>
        </w:rPr>
        <w:t xml:space="preserve">в виде </w:t>
      </w:r>
      <w:r w:rsidRPr="00B103E4" w:rsidR="00323416">
        <w:rPr>
          <w:color w:val="auto"/>
        </w:rPr>
        <w:t>штрафа</w:t>
      </w:r>
      <w:r w:rsidRPr="00B103E4" w:rsidR="004F531E">
        <w:rPr>
          <w:color w:val="auto"/>
        </w:rPr>
        <w:t xml:space="preserve">, </w:t>
      </w:r>
      <w:r w:rsidRPr="00B103E4" w:rsidR="001E528B">
        <w:rPr>
          <w:color w:val="auto"/>
        </w:rPr>
        <w:t>в предел</w:t>
      </w:r>
      <w:r w:rsidRPr="00B103E4" w:rsidR="00BF1909">
        <w:rPr>
          <w:color w:val="auto"/>
        </w:rPr>
        <w:t>е</w:t>
      </w:r>
      <w:r w:rsidRPr="00B103E4" w:rsidR="001E528B">
        <w:rPr>
          <w:color w:val="auto"/>
        </w:rPr>
        <w:t xml:space="preserve"> санкции </w:t>
      </w:r>
      <w:r w:rsidRPr="00B103E4">
        <w:rPr>
          <w:color w:val="auto"/>
        </w:rPr>
        <w:t xml:space="preserve">ч. </w:t>
      </w:r>
      <w:r w:rsidRPr="00B103E4" w:rsidR="009A7F88">
        <w:rPr>
          <w:color w:val="auto"/>
        </w:rPr>
        <w:t>2</w:t>
      </w:r>
      <w:r w:rsidRPr="00B103E4">
        <w:rPr>
          <w:color w:val="auto"/>
        </w:rPr>
        <w:t xml:space="preserve"> ст. 12.26 КоАП РФ</w:t>
      </w:r>
      <w:r w:rsidRPr="00B103E4" w:rsidR="00323416">
        <w:rPr>
          <w:color w:val="auto"/>
        </w:rPr>
        <w:t xml:space="preserve"> (</w:t>
      </w:r>
      <w:r w:rsidRPr="00B103E4" w:rsidR="00323416">
        <w:rPr>
          <w:color w:val="auto"/>
        </w:rPr>
        <w:t>л.д</w:t>
      </w:r>
      <w:r w:rsidRPr="00B103E4" w:rsidR="00323416">
        <w:rPr>
          <w:color w:val="auto"/>
        </w:rPr>
        <w:t xml:space="preserve">. </w:t>
      </w:r>
      <w:r w:rsidRPr="00B103E4" w:rsidR="00F613E6">
        <w:rPr>
          <w:color w:val="auto"/>
        </w:rPr>
        <w:t>20-24</w:t>
      </w:r>
      <w:r w:rsidRPr="00B103E4" w:rsidR="00323416">
        <w:rPr>
          <w:color w:val="auto"/>
        </w:rPr>
        <w:t xml:space="preserve">). </w:t>
      </w:r>
    </w:p>
    <w:p w:rsidR="008D4550" w:rsidRPr="00B103E4" w:rsidP="008D4550">
      <w:pPr>
        <w:rPr>
          <w:color w:val="auto"/>
        </w:rPr>
      </w:pPr>
      <w:r w:rsidRPr="00B103E4">
        <w:rPr>
          <w:color w:val="auto"/>
        </w:rPr>
        <w:t xml:space="preserve">Мировой судья приходит к такому выводу исходя из правовой </w:t>
      </w:r>
      <w:r w:rsidRPr="00B103E4" w:rsidR="001051CB">
        <w:rPr>
          <w:color w:val="auto"/>
        </w:rPr>
        <w:t>позиции,</w:t>
      </w:r>
      <w:r w:rsidRPr="00B103E4">
        <w:rPr>
          <w:color w:val="auto"/>
        </w:rPr>
        <w:t xml:space="preserve"> высказанной </w:t>
      </w:r>
      <w:r w:rsidRPr="00B103E4" w:rsidR="00F613E6">
        <w:rPr>
          <w:color w:val="auto"/>
        </w:rPr>
        <w:t xml:space="preserve">Конституционным Судом РФ в </w:t>
      </w:r>
      <w:r w:rsidRPr="00B103E4">
        <w:rPr>
          <w:color w:val="auto"/>
        </w:rPr>
        <w:t>Определении от 15.10.2020 № 2375-О</w:t>
      </w:r>
      <w:r w:rsidRPr="00B103E4" w:rsidR="001051CB">
        <w:rPr>
          <w:color w:val="auto"/>
        </w:rPr>
        <w:t xml:space="preserve">, где </w:t>
      </w:r>
      <w:r w:rsidRPr="00B103E4">
        <w:rPr>
          <w:color w:val="auto"/>
        </w:rPr>
        <w:t>выявл</w:t>
      </w:r>
      <w:r w:rsidRPr="00B103E4" w:rsidR="001051CB">
        <w:rPr>
          <w:color w:val="auto"/>
        </w:rPr>
        <w:t>ен</w:t>
      </w:r>
      <w:r w:rsidRPr="00B103E4">
        <w:rPr>
          <w:color w:val="auto"/>
        </w:rPr>
        <w:t xml:space="preserve"> смысл положений части 2 статьи 3.9 Кодекса Российской Федерации об административных правонарушениях.</w:t>
      </w:r>
    </w:p>
    <w:p w:rsidR="008D4550" w:rsidRPr="00B103E4" w:rsidP="008D4550">
      <w:pPr>
        <w:rPr>
          <w:color w:val="auto"/>
        </w:rPr>
      </w:pPr>
      <w:r w:rsidRPr="00B103E4">
        <w:rPr>
          <w:color w:val="auto"/>
        </w:rPr>
        <w:t>А</w:t>
      </w:r>
      <w:r w:rsidRPr="00B103E4">
        <w:rPr>
          <w:color w:val="auto"/>
        </w:rPr>
        <w:t>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ряда органов исполнительной власти.</w:t>
      </w:r>
    </w:p>
    <w:p w:rsidR="00323416" w:rsidRPr="00B103E4" w:rsidP="008D4550">
      <w:pPr>
        <w:rPr>
          <w:color w:val="auto"/>
        </w:rPr>
      </w:pPr>
      <w:r w:rsidRPr="00B103E4">
        <w:rPr>
          <w:color w:val="auto"/>
        </w:rPr>
        <w:t>Конституционный Суд повторил ранее</w:t>
      </w:r>
      <w:r w:rsidRPr="00B103E4" w:rsidR="00F613E6">
        <w:rPr>
          <w:color w:val="auto"/>
        </w:rPr>
        <w:t xml:space="preserve"> выраженную в Определении от 13.06.</w:t>
      </w:r>
      <w:r w:rsidRPr="00B103E4">
        <w:rPr>
          <w:color w:val="auto"/>
        </w:rPr>
        <w:t xml:space="preserve">2006 года </w:t>
      </w:r>
      <w:r w:rsidRPr="00B103E4" w:rsidR="00F613E6">
        <w:rPr>
          <w:color w:val="auto"/>
        </w:rPr>
        <w:t>№</w:t>
      </w:r>
      <w:r w:rsidRPr="00B103E4">
        <w:rPr>
          <w:color w:val="auto"/>
        </w:rPr>
        <w:t xml:space="preserve"> 195-О правовую позицию о том, что, как следует из действующего правового регулирования, разрешая вопрос о назначении административного ареста мужчине, самостоятельно воспитывающему детей в возрасте до четырнадцати лет,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правонарушителя.</w:t>
      </w:r>
      <w:r w:rsidRPr="00B103E4">
        <w:rPr>
          <w:color w:val="auto"/>
        </w:rPr>
        <w:t xml:space="preserve"> </w:t>
      </w:r>
      <w:r w:rsidRPr="00B103E4" w:rsidR="003B29F4">
        <w:rPr>
          <w:color w:val="auto"/>
        </w:rPr>
        <w:t>Приведённая</w:t>
      </w:r>
      <w:r w:rsidRPr="00B103E4">
        <w:rPr>
          <w:color w:val="auto"/>
        </w:rPr>
        <w:t xml:space="preserve"> правовая позиция распространяется и на случаи, когда мужчина, имеющий </w:t>
      </w:r>
      <w:r w:rsidRPr="00B103E4" w:rsidR="003B29F4">
        <w:rPr>
          <w:color w:val="auto"/>
        </w:rPr>
        <w:t>ребёнка</w:t>
      </w:r>
      <w:r w:rsidRPr="00B103E4">
        <w:rPr>
          <w:color w:val="auto"/>
        </w:rPr>
        <w:t xml:space="preserve"> в возрасте до четырнадцати лет, хотя и воспитывает его совместно с матерью этого </w:t>
      </w:r>
      <w:r w:rsidRPr="00B103E4" w:rsidR="003B29F4">
        <w:rPr>
          <w:color w:val="auto"/>
        </w:rPr>
        <w:t>ребёнка</w:t>
      </w:r>
      <w:r w:rsidRPr="00B103E4">
        <w:rPr>
          <w:color w:val="auto"/>
        </w:rPr>
        <w:t xml:space="preserve">, но в конкретной жизненной ситуации, о которой заявлено в суде по делу об административном правонарушении, при наличии соответствующих обстоятельств, </w:t>
      </w:r>
      <w:r w:rsidRPr="00B103E4" w:rsidR="003B29F4">
        <w:rPr>
          <w:color w:val="auto"/>
        </w:rPr>
        <w:t>подтверждённых</w:t>
      </w:r>
      <w:r w:rsidRPr="00B103E4">
        <w:rPr>
          <w:color w:val="auto"/>
        </w:rPr>
        <w:t xml:space="preserve"> надлежащим образом, назначение административного наказания такому мужчине в виде административного ареста </w:t>
      </w:r>
      <w:r w:rsidRPr="00B103E4" w:rsidR="003B29F4">
        <w:rPr>
          <w:color w:val="auto"/>
        </w:rPr>
        <w:t>приведёт</w:t>
      </w:r>
      <w:r w:rsidRPr="00B103E4">
        <w:rPr>
          <w:color w:val="auto"/>
        </w:rPr>
        <w:t xml:space="preserve"> к тому, что</w:t>
      </w:r>
      <w:r w:rsidRPr="00B103E4">
        <w:rPr>
          <w:color w:val="auto"/>
        </w:rPr>
        <w:t xml:space="preserve"> </w:t>
      </w:r>
      <w:r w:rsidRPr="00B103E4" w:rsidR="003B29F4">
        <w:rPr>
          <w:color w:val="auto"/>
        </w:rPr>
        <w:t>ребёнок</w:t>
      </w:r>
      <w:r w:rsidRPr="00B103E4">
        <w:rPr>
          <w:color w:val="auto"/>
        </w:rPr>
        <w:t xml:space="preserve"> останется без родительского присмотра.</w:t>
      </w:r>
    </w:p>
    <w:p w:rsidR="0057737E" w:rsidRPr="00B103E4" w:rsidP="00097DB3">
      <w:pPr>
        <w:rPr>
          <w:color w:val="auto"/>
        </w:rPr>
      </w:pPr>
      <w:r w:rsidRPr="00B103E4">
        <w:rPr>
          <w:color w:val="auto"/>
        </w:rPr>
        <w:t xml:space="preserve">На основании </w:t>
      </w:r>
      <w:r w:rsidRPr="00B103E4">
        <w:rPr>
          <w:color w:val="auto"/>
        </w:rPr>
        <w:t>изложенного</w:t>
      </w:r>
      <w:r w:rsidRPr="00B103E4">
        <w:rPr>
          <w:color w:val="auto"/>
        </w:rPr>
        <w:t xml:space="preserve">, руководствуясь </w:t>
      </w:r>
      <w:r w:rsidRPr="00B103E4" w:rsidR="00901A9A">
        <w:rPr>
          <w:color w:val="auto"/>
        </w:rPr>
        <w:t>ч. 2 ст.</w:t>
      </w:r>
      <w:r w:rsidRPr="00B103E4">
        <w:rPr>
          <w:color w:val="auto"/>
        </w:rPr>
        <w:t xml:space="preserve">12.26, </w:t>
      </w:r>
      <w:r w:rsidRPr="00B103E4" w:rsidR="00901A9A">
        <w:rPr>
          <w:color w:val="auto"/>
        </w:rPr>
        <w:t>ст.ст</w:t>
      </w:r>
      <w:r w:rsidRPr="00B103E4" w:rsidR="00901A9A">
        <w:rPr>
          <w:color w:val="auto"/>
        </w:rPr>
        <w:t xml:space="preserve">. </w:t>
      </w:r>
      <w:r w:rsidRPr="00B103E4">
        <w:rPr>
          <w:color w:val="auto"/>
        </w:rPr>
        <w:t>29.9-29.11 КоАП РФ, судья</w:t>
      </w:r>
    </w:p>
    <w:p w:rsidR="00656E93" w:rsidRPr="00B103E4" w:rsidP="00067BDC">
      <w:pPr>
        <w:pStyle w:val="Heading2"/>
      </w:pPr>
      <w:r w:rsidRPr="00B103E4">
        <w:t>постановил</w:t>
      </w:r>
      <w:r w:rsidRPr="00B103E4" w:rsidR="000D49D7">
        <w:t>:</w:t>
      </w:r>
    </w:p>
    <w:p w:rsidR="009A7F88" w:rsidRPr="00B103E4" w:rsidP="00097DB3">
      <w:r>
        <w:rPr>
          <w:color w:val="auto"/>
        </w:rPr>
        <w:t>***</w:t>
      </w:r>
      <w:r w:rsidRPr="00B103E4" w:rsidR="00666E3A">
        <w:t>,</w:t>
      </w:r>
      <w:r w:rsidRPr="00B103E4" w:rsidR="00067BDC">
        <w:t xml:space="preserve"> </w:t>
      </w:r>
      <w:r w:rsidRPr="00B103E4" w:rsidR="00B90C5F">
        <w:fldChar w:fldCharType="begin"/>
      </w:r>
      <w:r w:rsidRPr="00B103E4" w:rsidR="00B90C5F">
        <w:instrText xml:space="preserve"> USERADDRESS  \* Caps  \* MERGEFORMAT </w:instrText>
      </w:r>
      <w:r w:rsidRPr="00B103E4" w:rsidR="00B90C5F">
        <w:fldChar w:fldCharType="separate"/>
      </w:r>
      <w:r w:rsidRPr="00B103E4" w:rsidR="00B90C5F">
        <w:fldChar w:fldCharType="end"/>
      </w:r>
      <w:r w:rsidRPr="00B103E4" w:rsidR="00B90C5F">
        <w:fldChar w:fldCharType="begin"/>
      </w:r>
      <w:r w:rsidRPr="00B103E4" w:rsidR="00B90C5F">
        <w:instrText xml:space="preserve"> USERADDRESS  \* Caps  \* MERGEFORMAT </w:instrText>
      </w:r>
      <w:r w:rsidRPr="00B103E4" w:rsidR="00B90C5F">
        <w:fldChar w:fldCharType="separate"/>
      </w:r>
      <w:r w:rsidRPr="00B103E4" w:rsidR="00B90C5F">
        <w:fldChar w:fldCharType="end"/>
      </w:r>
      <w:r w:rsidRPr="00B103E4" w:rsidR="00661D35">
        <w:t>признать виновн</w:t>
      </w:r>
      <w:r w:rsidRPr="00B103E4" w:rsidR="002D289A">
        <w:t>ой</w:t>
      </w:r>
      <w:r w:rsidRPr="00B103E4" w:rsidR="00661D35">
        <w:t xml:space="preserve"> в совершении административного правонарушения, предусмотренного ч. </w:t>
      </w:r>
      <w:r w:rsidRPr="00B103E4">
        <w:t>2</w:t>
      </w:r>
      <w:r w:rsidRPr="00B103E4" w:rsidR="00661D35">
        <w:t xml:space="preserve"> ст. 12.</w:t>
      </w:r>
      <w:r w:rsidRPr="00B103E4">
        <w:t>26</w:t>
      </w:r>
      <w:r w:rsidRPr="00B103E4" w:rsidR="00661D35">
        <w:t xml:space="preserve"> КоАП РФ, </w:t>
      </w:r>
      <w:r w:rsidRPr="00B103E4">
        <w:t>и назначить</w:t>
      </w:r>
      <w:r w:rsidRPr="00B103E4" w:rsidR="009E3597">
        <w:t xml:space="preserve"> е</w:t>
      </w:r>
      <w:r w:rsidRPr="00B103E4" w:rsidR="0043536E">
        <w:t>й</w:t>
      </w:r>
      <w:r w:rsidRPr="00B103E4">
        <w:t xml:space="preserve"> наказание в виде адм</w:t>
      </w:r>
      <w:r w:rsidRPr="00B103E4" w:rsidR="00152B3B">
        <w:t xml:space="preserve">инистративного </w:t>
      </w:r>
      <w:r w:rsidRPr="00B103E4" w:rsidR="0043536E">
        <w:t>штрафа в размере 4</w:t>
      </w:r>
      <w:r w:rsidRPr="00B103E4" w:rsidR="002D289A">
        <w:t>5</w:t>
      </w:r>
      <w:r w:rsidRPr="00B103E4" w:rsidR="0043536E">
        <w:t>000 (сорока пяти тысяч) рублей</w:t>
      </w:r>
      <w:r w:rsidRPr="00B103E4">
        <w:t xml:space="preserve">. </w:t>
      </w:r>
    </w:p>
    <w:p w:rsidR="0043536E" w:rsidRPr="00B103E4" w:rsidP="0043536E">
      <w:r w:rsidRPr="00B103E4">
        <w:t>Перечисление штрафа производить по следующим реквизитам:</w:t>
      </w:r>
    </w:p>
    <w:p w:rsidR="00E135A1" w:rsidRPr="00B103E4" w:rsidP="0043536E">
      <w:r w:rsidRPr="00B103E4">
        <w:t xml:space="preserve">Получатель: </w:t>
      </w:r>
      <w:r w:rsidRPr="00B103E4" w:rsidR="00C00B7A">
        <w:t>УФК по Республике Крым (УМВД России по г. Симферополю)</w:t>
      </w:r>
    </w:p>
    <w:p w:rsidR="00E135A1" w:rsidRPr="00B103E4" w:rsidP="00E135A1">
      <w:r w:rsidRPr="00B103E4">
        <w:t>Банк получателя</w:t>
      </w:r>
      <w:r w:rsidRPr="00B103E4" w:rsidR="00000D1E">
        <w:t xml:space="preserve">: </w:t>
      </w:r>
      <w:r w:rsidRPr="00B103E4">
        <w:t>Отделение по Республике Крым Банка России//УФК по Республике Крым г.</w:t>
      </w:r>
      <w:r w:rsidRPr="00B103E4" w:rsidR="002D289A">
        <w:t xml:space="preserve"> </w:t>
      </w:r>
      <w:r w:rsidRPr="00B103E4">
        <w:t>Симферополь, ЕКС</w:t>
      </w:r>
      <w:r w:rsidRPr="00B103E4" w:rsidR="002D289A">
        <w:t xml:space="preserve"> </w:t>
      </w:r>
      <w:r w:rsidRPr="00B103E4">
        <w:t xml:space="preserve">40102810645370000035, </w:t>
      </w:r>
      <w:r w:rsidRPr="00B103E4" w:rsidR="002D289A">
        <w:t xml:space="preserve">л/с </w:t>
      </w:r>
      <w:r w:rsidRPr="00B103E4">
        <w:t xml:space="preserve">04751А92590, </w:t>
      </w:r>
      <w:r w:rsidRPr="00B103E4" w:rsidR="002D289A">
        <w:t>к</w:t>
      </w:r>
      <w:r w:rsidRPr="00B103E4" w:rsidR="002D289A">
        <w:t xml:space="preserve">/с  </w:t>
      </w:r>
      <w:r w:rsidRPr="00B103E4">
        <w:t>03100643000000017500, БИК 013510002, ИНН 9102003230, КПП</w:t>
      </w:r>
      <w:r w:rsidRPr="00B103E4" w:rsidR="008E28B3">
        <w:t xml:space="preserve"> </w:t>
      </w:r>
      <w:r w:rsidRPr="00B103E4">
        <w:t>910201001, ОКТМО</w:t>
      </w:r>
      <w:r w:rsidRPr="00B103E4" w:rsidR="008E28B3">
        <w:t> </w:t>
      </w:r>
      <w:r w:rsidRPr="00B103E4">
        <w:t>35701000, КБК</w:t>
      </w:r>
      <w:r w:rsidRPr="00B103E4" w:rsidR="002D289A">
        <w:t xml:space="preserve"> </w:t>
      </w:r>
      <w:r w:rsidRPr="00B103E4">
        <w:t>188 116 01123 01 0001 140</w:t>
      </w:r>
      <w:r w:rsidRPr="00B103E4" w:rsidR="002D289A">
        <w:t>.</w:t>
      </w:r>
    </w:p>
    <w:p w:rsidR="002D289A" w:rsidRPr="00B103E4" w:rsidP="00E135A1">
      <w:r w:rsidRPr="00B103E4">
        <w:t>УИН: 18810491251000000523.</w:t>
      </w:r>
    </w:p>
    <w:p w:rsidR="00E135A1" w:rsidRPr="00B103E4" w:rsidP="00E135A1">
      <w:r w:rsidRPr="00B103E4">
        <w:t>Плательщик</w:t>
      </w:r>
      <w:r w:rsidRPr="00B103E4" w:rsidR="00000D1E">
        <w:t>:</w:t>
      </w:r>
      <w:r w:rsidRPr="00B103E4">
        <w:t xml:space="preserve"> </w:t>
      </w:r>
      <w:r w:rsidR="005A1BDC">
        <w:rPr>
          <w:color w:val="auto"/>
        </w:rPr>
        <w:t>***</w:t>
      </w:r>
      <w:r w:rsidRPr="00B103E4">
        <w:t xml:space="preserve">, адрес плательщика: Республика Крым 297546, </w:t>
      </w:r>
      <w:r w:rsidRPr="00B103E4" w:rsidR="00000D1E">
        <w:t xml:space="preserve">, Республика Крым, Симферопольский р-н, </w:t>
      </w:r>
      <w:r w:rsidRPr="00B103E4">
        <w:t>пгт</w:t>
      </w:r>
      <w:r w:rsidRPr="00B103E4">
        <w:t xml:space="preserve">. Николаевка, </w:t>
      </w:r>
      <w:r w:rsidRPr="00B103E4" w:rsidR="00000D1E">
        <w:t xml:space="preserve">ул. Южная, </w:t>
      </w:r>
      <w:r w:rsidRPr="00B103E4">
        <w:t>дом 40, кв.14.</w:t>
      </w:r>
    </w:p>
    <w:p w:rsidR="0043536E" w:rsidRPr="00B103E4" w:rsidP="00E135A1">
      <w:r w:rsidRPr="00B103E4">
        <w:t xml:space="preserve">Разъяснить правонарушителю, что в соответствии со ст. 32.2. КоАП РФ административный штраф должен быть уплачен лицом, </w:t>
      </w:r>
      <w:r w:rsidRPr="00B103E4" w:rsidR="00000D1E">
        <w:t>привлечённым</w:t>
      </w:r>
      <w:r w:rsidRPr="00B103E4">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3536E" w:rsidRPr="00B103E4" w:rsidP="0043536E">
      <w:r w:rsidRPr="00B103E4">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3536E" w:rsidRPr="00B103E4" w:rsidP="0043536E">
      <w:r w:rsidRPr="00B103E4">
        <w:t>Срок предъявления постановления к исполнению в течение двух лет со дня вступления постановления в законную силу.</w:t>
      </w:r>
    </w:p>
    <w:p w:rsidR="00000D1E" w:rsidRPr="00B103E4" w:rsidP="00000D1E">
      <w:r w:rsidRPr="00B103E4">
        <w:t>Оригинал квитанции об уплате штрафа предоставить в судебный участок №80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424BE5" w:rsidRPr="00B103E4" w:rsidP="00097DB3">
      <w:pPr>
        <w:rPr>
          <w:b/>
        </w:rPr>
      </w:pPr>
      <w:r w:rsidRPr="00B103E4">
        <w:t xml:space="preserve">Постановление может быть обжаловано в </w:t>
      </w:r>
      <w:r w:rsidRPr="00B103E4" w:rsidR="00C14054">
        <w:t>Симферопольский районный суд</w:t>
      </w:r>
      <w:r w:rsidRPr="00B103E4">
        <w:t xml:space="preserve"> Республики Крым в течени</w:t>
      </w:r>
      <w:r w:rsidRPr="00B103E4" w:rsidR="00C14054">
        <w:t>е</w:t>
      </w:r>
      <w:r w:rsidRPr="00B103E4">
        <w:t xml:space="preserve"> 10 суток со дня вручения или получения копии постановления.</w:t>
      </w:r>
    </w:p>
    <w:p w:rsidR="00E704D1" w:rsidRPr="00B103E4" w:rsidP="00067BDC">
      <w:pPr>
        <w:pStyle w:val="Heading1"/>
        <w:spacing w:before="360"/>
        <w:rPr>
          <w:b w:val="0"/>
          <w:bCs/>
          <w:spacing w:val="0"/>
        </w:rPr>
      </w:pPr>
      <w:r w:rsidRPr="00B103E4">
        <w:rPr>
          <w:b w:val="0"/>
          <w:spacing w:val="0"/>
        </w:rPr>
        <w:t>Мировой</w:t>
      </w:r>
      <w:r w:rsidRPr="00B103E4" w:rsidR="0083346A">
        <w:rPr>
          <w:b w:val="0"/>
          <w:spacing w:val="0"/>
        </w:rPr>
        <w:t xml:space="preserve"> судья</w:t>
      </w:r>
      <w:r w:rsidRPr="00B103E4">
        <w:rPr>
          <w:b w:val="0"/>
          <w:spacing w:val="0"/>
        </w:rPr>
        <w:t xml:space="preserve"> </w:t>
      </w:r>
      <w:r w:rsidRPr="00B103E4" w:rsidR="0083346A">
        <w:rPr>
          <w:b w:val="0"/>
          <w:spacing w:val="0"/>
        </w:rPr>
        <w:tab/>
      </w:r>
      <w:r w:rsidRPr="00B103E4" w:rsidR="0083346A">
        <w:rPr>
          <w:b w:val="0"/>
          <w:spacing w:val="0"/>
        </w:rPr>
        <w:tab/>
      </w:r>
      <w:r w:rsidRPr="00B103E4" w:rsidR="0083346A">
        <w:rPr>
          <w:b w:val="0"/>
          <w:spacing w:val="0"/>
        </w:rPr>
        <w:tab/>
      </w:r>
      <w:r w:rsidRPr="00B103E4" w:rsidR="0083346A">
        <w:rPr>
          <w:b w:val="0"/>
          <w:spacing w:val="0"/>
        </w:rPr>
        <w:tab/>
      </w:r>
      <w:r w:rsidRPr="00B103E4" w:rsidR="0083346A">
        <w:rPr>
          <w:b w:val="0"/>
          <w:spacing w:val="0"/>
        </w:rPr>
        <w:tab/>
      </w:r>
      <w:r w:rsidRPr="00B103E4" w:rsidR="0083346A">
        <w:rPr>
          <w:b w:val="0"/>
          <w:spacing w:val="0"/>
        </w:rPr>
        <w:tab/>
      </w:r>
      <w:r w:rsidRPr="00B103E4" w:rsidR="0083346A">
        <w:rPr>
          <w:b w:val="0"/>
          <w:spacing w:val="0"/>
        </w:rPr>
        <w:tab/>
      </w:r>
      <w:r w:rsidRPr="00B103E4" w:rsidR="0083346A">
        <w:rPr>
          <w:b w:val="0"/>
          <w:spacing w:val="0"/>
        </w:rPr>
        <w:tab/>
      </w:r>
      <w:r w:rsidRPr="00B103E4">
        <w:rPr>
          <w:b w:val="0"/>
          <w:spacing w:val="0"/>
        </w:rPr>
        <w:t>И.В. Ищенко</w:t>
      </w:r>
    </w:p>
    <w:sectPr w:rsidSect="00BC3ED6">
      <w:pgSz w:w="11907" w:h="16840"/>
      <w:pgMar w:top="823" w:right="851" w:bottom="1134" w:left="1701" w:header="568"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0D1E"/>
    <w:rsid w:val="00017E7A"/>
    <w:rsid w:val="0002028B"/>
    <w:rsid w:val="00035269"/>
    <w:rsid w:val="000434B8"/>
    <w:rsid w:val="000439D8"/>
    <w:rsid w:val="000654A4"/>
    <w:rsid w:val="00067BDC"/>
    <w:rsid w:val="0008049F"/>
    <w:rsid w:val="00084573"/>
    <w:rsid w:val="00086ACC"/>
    <w:rsid w:val="00097C7D"/>
    <w:rsid w:val="00097DB3"/>
    <w:rsid w:val="000A3504"/>
    <w:rsid w:val="000B5292"/>
    <w:rsid w:val="000D4055"/>
    <w:rsid w:val="000D49D7"/>
    <w:rsid w:val="000D7A93"/>
    <w:rsid w:val="000D7B2A"/>
    <w:rsid w:val="000E492E"/>
    <w:rsid w:val="000F7FEC"/>
    <w:rsid w:val="001051CB"/>
    <w:rsid w:val="0010620F"/>
    <w:rsid w:val="00107BB7"/>
    <w:rsid w:val="00132F92"/>
    <w:rsid w:val="00145644"/>
    <w:rsid w:val="0014656B"/>
    <w:rsid w:val="00147636"/>
    <w:rsid w:val="00150A95"/>
    <w:rsid w:val="00151BEB"/>
    <w:rsid w:val="00152B3B"/>
    <w:rsid w:val="00153204"/>
    <w:rsid w:val="00161713"/>
    <w:rsid w:val="001705D0"/>
    <w:rsid w:val="00176F4A"/>
    <w:rsid w:val="00177CDB"/>
    <w:rsid w:val="00183927"/>
    <w:rsid w:val="00186088"/>
    <w:rsid w:val="001939E0"/>
    <w:rsid w:val="00197430"/>
    <w:rsid w:val="001A388D"/>
    <w:rsid w:val="001B79DF"/>
    <w:rsid w:val="001D247D"/>
    <w:rsid w:val="001D3410"/>
    <w:rsid w:val="001D70E5"/>
    <w:rsid w:val="001E32E3"/>
    <w:rsid w:val="001E528B"/>
    <w:rsid w:val="001E6B16"/>
    <w:rsid w:val="001F1A7D"/>
    <w:rsid w:val="001F3969"/>
    <w:rsid w:val="001F45E5"/>
    <w:rsid w:val="00201D72"/>
    <w:rsid w:val="00202727"/>
    <w:rsid w:val="00204872"/>
    <w:rsid w:val="00206866"/>
    <w:rsid w:val="00207A63"/>
    <w:rsid w:val="0023069B"/>
    <w:rsid w:val="002315D7"/>
    <w:rsid w:val="00242AAB"/>
    <w:rsid w:val="00251FEF"/>
    <w:rsid w:val="00260921"/>
    <w:rsid w:val="002621AC"/>
    <w:rsid w:val="0028358C"/>
    <w:rsid w:val="002900A9"/>
    <w:rsid w:val="00297A04"/>
    <w:rsid w:val="002B2C47"/>
    <w:rsid w:val="002B3103"/>
    <w:rsid w:val="002B34C1"/>
    <w:rsid w:val="002D289A"/>
    <w:rsid w:val="002E4D95"/>
    <w:rsid w:val="00301B73"/>
    <w:rsid w:val="0030208E"/>
    <w:rsid w:val="00302D10"/>
    <w:rsid w:val="003048A8"/>
    <w:rsid w:val="0031310C"/>
    <w:rsid w:val="00323416"/>
    <w:rsid w:val="00332838"/>
    <w:rsid w:val="00335267"/>
    <w:rsid w:val="00337476"/>
    <w:rsid w:val="00341426"/>
    <w:rsid w:val="00351348"/>
    <w:rsid w:val="00355F6C"/>
    <w:rsid w:val="00357FBA"/>
    <w:rsid w:val="00366DB7"/>
    <w:rsid w:val="00373307"/>
    <w:rsid w:val="00383547"/>
    <w:rsid w:val="00383E52"/>
    <w:rsid w:val="003939E1"/>
    <w:rsid w:val="003A2774"/>
    <w:rsid w:val="003A4288"/>
    <w:rsid w:val="003A445F"/>
    <w:rsid w:val="003B1D5C"/>
    <w:rsid w:val="003B29F4"/>
    <w:rsid w:val="003B66F7"/>
    <w:rsid w:val="003C4FAA"/>
    <w:rsid w:val="003C64A3"/>
    <w:rsid w:val="003D017F"/>
    <w:rsid w:val="003E5A75"/>
    <w:rsid w:val="00411AAF"/>
    <w:rsid w:val="004122A6"/>
    <w:rsid w:val="00415233"/>
    <w:rsid w:val="00416FFB"/>
    <w:rsid w:val="00417EE7"/>
    <w:rsid w:val="00424BE5"/>
    <w:rsid w:val="004310F3"/>
    <w:rsid w:val="0043536E"/>
    <w:rsid w:val="00436A25"/>
    <w:rsid w:val="00456A9B"/>
    <w:rsid w:val="0045702E"/>
    <w:rsid w:val="00457090"/>
    <w:rsid w:val="00470169"/>
    <w:rsid w:val="0047258E"/>
    <w:rsid w:val="00477F73"/>
    <w:rsid w:val="00482049"/>
    <w:rsid w:val="00484071"/>
    <w:rsid w:val="004844AE"/>
    <w:rsid w:val="0048522B"/>
    <w:rsid w:val="004855E1"/>
    <w:rsid w:val="00490EC5"/>
    <w:rsid w:val="00493A1C"/>
    <w:rsid w:val="00497BDA"/>
    <w:rsid w:val="004A4496"/>
    <w:rsid w:val="004A71BE"/>
    <w:rsid w:val="004B7193"/>
    <w:rsid w:val="004B7C00"/>
    <w:rsid w:val="004C13DB"/>
    <w:rsid w:val="004C5ED9"/>
    <w:rsid w:val="004D2D7A"/>
    <w:rsid w:val="004E1BF4"/>
    <w:rsid w:val="004F531E"/>
    <w:rsid w:val="004F573B"/>
    <w:rsid w:val="00505295"/>
    <w:rsid w:val="00513AC0"/>
    <w:rsid w:val="005140A5"/>
    <w:rsid w:val="005260C2"/>
    <w:rsid w:val="005306D2"/>
    <w:rsid w:val="00530EF6"/>
    <w:rsid w:val="00534ABF"/>
    <w:rsid w:val="00547872"/>
    <w:rsid w:val="00547ABE"/>
    <w:rsid w:val="005611BD"/>
    <w:rsid w:val="0056218F"/>
    <w:rsid w:val="0056307E"/>
    <w:rsid w:val="0057737E"/>
    <w:rsid w:val="0058329D"/>
    <w:rsid w:val="005918BB"/>
    <w:rsid w:val="00592E29"/>
    <w:rsid w:val="005A1BDC"/>
    <w:rsid w:val="005A463B"/>
    <w:rsid w:val="005B2900"/>
    <w:rsid w:val="005B4F77"/>
    <w:rsid w:val="005C1C69"/>
    <w:rsid w:val="005C2821"/>
    <w:rsid w:val="005C4616"/>
    <w:rsid w:val="005D456A"/>
    <w:rsid w:val="005D568C"/>
    <w:rsid w:val="005D79AE"/>
    <w:rsid w:val="005E58C7"/>
    <w:rsid w:val="005F48DC"/>
    <w:rsid w:val="005F7B80"/>
    <w:rsid w:val="00616F77"/>
    <w:rsid w:val="00620FDC"/>
    <w:rsid w:val="00622F49"/>
    <w:rsid w:val="00642654"/>
    <w:rsid w:val="00644C45"/>
    <w:rsid w:val="006457F7"/>
    <w:rsid w:val="00646A35"/>
    <w:rsid w:val="00647617"/>
    <w:rsid w:val="00656E93"/>
    <w:rsid w:val="00661D35"/>
    <w:rsid w:val="0066623D"/>
    <w:rsid w:val="00666D8A"/>
    <w:rsid w:val="00666E3A"/>
    <w:rsid w:val="0066792D"/>
    <w:rsid w:val="00667DC3"/>
    <w:rsid w:val="00672932"/>
    <w:rsid w:val="00674912"/>
    <w:rsid w:val="00675DE4"/>
    <w:rsid w:val="00676BC3"/>
    <w:rsid w:val="00696673"/>
    <w:rsid w:val="0069793D"/>
    <w:rsid w:val="006B19AA"/>
    <w:rsid w:val="006B5CBC"/>
    <w:rsid w:val="006B6B6D"/>
    <w:rsid w:val="006C16AB"/>
    <w:rsid w:val="006C602A"/>
    <w:rsid w:val="006D31E7"/>
    <w:rsid w:val="006E2CE5"/>
    <w:rsid w:val="006F51B3"/>
    <w:rsid w:val="00702C7A"/>
    <w:rsid w:val="00707070"/>
    <w:rsid w:val="0071358D"/>
    <w:rsid w:val="00716632"/>
    <w:rsid w:val="00726498"/>
    <w:rsid w:val="00733810"/>
    <w:rsid w:val="00747642"/>
    <w:rsid w:val="0075156D"/>
    <w:rsid w:val="007533F3"/>
    <w:rsid w:val="0075631E"/>
    <w:rsid w:val="007563C7"/>
    <w:rsid w:val="007617B4"/>
    <w:rsid w:val="00764A28"/>
    <w:rsid w:val="00767CCB"/>
    <w:rsid w:val="00772030"/>
    <w:rsid w:val="00781AF8"/>
    <w:rsid w:val="00785A38"/>
    <w:rsid w:val="00787947"/>
    <w:rsid w:val="007B2396"/>
    <w:rsid w:val="007B2540"/>
    <w:rsid w:val="007D1854"/>
    <w:rsid w:val="007D2CA0"/>
    <w:rsid w:val="007D5DC3"/>
    <w:rsid w:val="007E0EC4"/>
    <w:rsid w:val="007E3D63"/>
    <w:rsid w:val="007E55CC"/>
    <w:rsid w:val="00804E16"/>
    <w:rsid w:val="00816BB3"/>
    <w:rsid w:val="00817A9C"/>
    <w:rsid w:val="00823E0C"/>
    <w:rsid w:val="0083346A"/>
    <w:rsid w:val="00845272"/>
    <w:rsid w:val="008576AE"/>
    <w:rsid w:val="00872FCA"/>
    <w:rsid w:val="008741F1"/>
    <w:rsid w:val="00876C1E"/>
    <w:rsid w:val="00883A29"/>
    <w:rsid w:val="008A1CCA"/>
    <w:rsid w:val="008B22A9"/>
    <w:rsid w:val="008C3204"/>
    <w:rsid w:val="008D3DA5"/>
    <w:rsid w:val="008D4550"/>
    <w:rsid w:val="008E28B3"/>
    <w:rsid w:val="008F6A2C"/>
    <w:rsid w:val="00901A9A"/>
    <w:rsid w:val="009076FD"/>
    <w:rsid w:val="00912F7F"/>
    <w:rsid w:val="0091359A"/>
    <w:rsid w:val="00932A3F"/>
    <w:rsid w:val="009334B0"/>
    <w:rsid w:val="009406B9"/>
    <w:rsid w:val="0094268D"/>
    <w:rsid w:val="00942B84"/>
    <w:rsid w:val="0094672B"/>
    <w:rsid w:val="009507AA"/>
    <w:rsid w:val="009709D6"/>
    <w:rsid w:val="0097634D"/>
    <w:rsid w:val="00983127"/>
    <w:rsid w:val="0099313E"/>
    <w:rsid w:val="0099332F"/>
    <w:rsid w:val="009A7F88"/>
    <w:rsid w:val="009B0447"/>
    <w:rsid w:val="009B369F"/>
    <w:rsid w:val="009C3622"/>
    <w:rsid w:val="009C6398"/>
    <w:rsid w:val="009C74D9"/>
    <w:rsid w:val="009D3EE4"/>
    <w:rsid w:val="009D4537"/>
    <w:rsid w:val="009E0338"/>
    <w:rsid w:val="009E3597"/>
    <w:rsid w:val="009E6A0E"/>
    <w:rsid w:val="009F088E"/>
    <w:rsid w:val="009F6306"/>
    <w:rsid w:val="00A0286C"/>
    <w:rsid w:val="00A15F19"/>
    <w:rsid w:val="00A26393"/>
    <w:rsid w:val="00A27ABC"/>
    <w:rsid w:val="00A30173"/>
    <w:rsid w:val="00A307A1"/>
    <w:rsid w:val="00A43CB0"/>
    <w:rsid w:val="00A52299"/>
    <w:rsid w:val="00A65C2B"/>
    <w:rsid w:val="00AB040B"/>
    <w:rsid w:val="00AB1BAB"/>
    <w:rsid w:val="00AB64AC"/>
    <w:rsid w:val="00AC1FB5"/>
    <w:rsid w:val="00AC5404"/>
    <w:rsid w:val="00AD4108"/>
    <w:rsid w:val="00AD6E01"/>
    <w:rsid w:val="00AE0D20"/>
    <w:rsid w:val="00AF04D1"/>
    <w:rsid w:val="00AF0FD6"/>
    <w:rsid w:val="00AF3FBF"/>
    <w:rsid w:val="00B07BB9"/>
    <w:rsid w:val="00B103E4"/>
    <w:rsid w:val="00B10AFC"/>
    <w:rsid w:val="00B12195"/>
    <w:rsid w:val="00B266ED"/>
    <w:rsid w:val="00B33DA1"/>
    <w:rsid w:val="00B34BF3"/>
    <w:rsid w:val="00B4076A"/>
    <w:rsid w:val="00B41F6B"/>
    <w:rsid w:val="00B479D5"/>
    <w:rsid w:val="00B551E3"/>
    <w:rsid w:val="00B5533A"/>
    <w:rsid w:val="00B559C6"/>
    <w:rsid w:val="00B816D4"/>
    <w:rsid w:val="00B821B0"/>
    <w:rsid w:val="00B83C3D"/>
    <w:rsid w:val="00B87D8F"/>
    <w:rsid w:val="00B90C5F"/>
    <w:rsid w:val="00BA0CB5"/>
    <w:rsid w:val="00BB0D55"/>
    <w:rsid w:val="00BB2784"/>
    <w:rsid w:val="00BB7C9A"/>
    <w:rsid w:val="00BC3ED6"/>
    <w:rsid w:val="00BD3D72"/>
    <w:rsid w:val="00BD653C"/>
    <w:rsid w:val="00BE1F2F"/>
    <w:rsid w:val="00BE5A1F"/>
    <w:rsid w:val="00BF1909"/>
    <w:rsid w:val="00BF3543"/>
    <w:rsid w:val="00C00B7A"/>
    <w:rsid w:val="00C056D8"/>
    <w:rsid w:val="00C14054"/>
    <w:rsid w:val="00C246F5"/>
    <w:rsid w:val="00C32ABA"/>
    <w:rsid w:val="00C32B05"/>
    <w:rsid w:val="00C36092"/>
    <w:rsid w:val="00C40E1E"/>
    <w:rsid w:val="00C444D7"/>
    <w:rsid w:val="00C50D3B"/>
    <w:rsid w:val="00C62149"/>
    <w:rsid w:val="00C65722"/>
    <w:rsid w:val="00C704E9"/>
    <w:rsid w:val="00C81394"/>
    <w:rsid w:val="00C93850"/>
    <w:rsid w:val="00CA1D36"/>
    <w:rsid w:val="00CA47E1"/>
    <w:rsid w:val="00CB1204"/>
    <w:rsid w:val="00CD0ACA"/>
    <w:rsid w:val="00CD425B"/>
    <w:rsid w:val="00CD5C1C"/>
    <w:rsid w:val="00CE4485"/>
    <w:rsid w:val="00CE481D"/>
    <w:rsid w:val="00CF64EB"/>
    <w:rsid w:val="00CF7BDB"/>
    <w:rsid w:val="00D00A6C"/>
    <w:rsid w:val="00D02BF5"/>
    <w:rsid w:val="00D0323C"/>
    <w:rsid w:val="00D203F0"/>
    <w:rsid w:val="00D2247E"/>
    <w:rsid w:val="00D26E08"/>
    <w:rsid w:val="00D30152"/>
    <w:rsid w:val="00D30B9E"/>
    <w:rsid w:val="00D360B9"/>
    <w:rsid w:val="00D37595"/>
    <w:rsid w:val="00D501BE"/>
    <w:rsid w:val="00D74C16"/>
    <w:rsid w:val="00D77BE7"/>
    <w:rsid w:val="00D83B6A"/>
    <w:rsid w:val="00D864AB"/>
    <w:rsid w:val="00D96271"/>
    <w:rsid w:val="00D9699D"/>
    <w:rsid w:val="00D97649"/>
    <w:rsid w:val="00DA0775"/>
    <w:rsid w:val="00DA156E"/>
    <w:rsid w:val="00DA6677"/>
    <w:rsid w:val="00DA6910"/>
    <w:rsid w:val="00DC3760"/>
    <w:rsid w:val="00DD23A8"/>
    <w:rsid w:val="00DF2324"/>
    <w:rsid w:val="00E135A1"/>
    <w:rsid w:val="00E228C8"/>
    <w:rsid w:val="00E263DF"/>
    <w:rsid w:val="00E33805"/>
    <w:rsid w:val="00E33869"/>
    <w:rsid w:val="00E37A10"/>
    <w:rsid w:val="00E42A9D"/>
    <w:rsid w:val="00E45F08"/>
    <w:rsid w:val="00E46E66"/>
    <w:rsid w:val="00E525C8"/>
    <w:rsid w:val="00E52BA9"/>
    <w:rsid w:val="00E704D1"/>
    <w:rsid w:val="00E74008"/>
    <w:rsid w:val="00E8140F"/>
    <w:rsid w:val="00E84DE6"/>
    <w:rsid w:val="00E92351"/>
    <w:rsid w:val="00E92DEC"/>
    <w:rsid w:val="00E9381B"/>
    <w:rsid w:val="00E975F5"/>
    <w:rsid w:val="00EB5738"/>
    <w:rsid w:val="00EC61E0"/>
    <w:rsid w:val="00EE08C4"/>
    <w:rsid w:val="00EE1929"/>
    <w:rsid w:val="00EE72CD"/>
    <w:rsid w:val="00EF4793"/>
    <w:rsid w:val="00EF71F1"/>
    <w:rsid w:val="00F0222A"/>
    <w:rsid w:val="00F32D41"/>
    <w:rsid w:val="00F613E6"/>
    <w:rsid w:val="00F63D7F"/>
    <w:rsid w:val="00F825B3"/>
    <w:rsid w:val="00F86D7F"/>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B3"/>
    <w:pPr>
      <w:ind w:firstLine="567"/>
      <w:jc w:val="both"/>
    </w:pPr>
    <w:rPr>
      <w:color w:val="000000"/>
      <w:sz w:val="24"/>
      <w:szCs w:val="24"/>
    </w:rPr>
  </w:style>
  <w:style w:type="paragraph" w:styleId="Heading1">
    <w:name w:val="heading 1"/>
    <w:basedOn w:val="Normal"/>
    <w:next w:val="Normal"/>
    <w:qFormat/>
    <w:rsid w:val="00097DB3"/>
    <w:pPr>
      <w:jc w:val="center"/>
      <w:outlineLvl w:val="0"/>
    </w:pPr>
    <w:rPr>
      <w:b/>
      <w:spacing w:val="40"/>
    </w:rPr>
  </w:style>
  <w:style w:type="paragraph" w:styleId="Heading2">
    <w:name w:val="heading 2"/>
    <w:basedOn w:val="Heading1"/>
    <w:next w:val="Normal"/>
    <w:link w:val="2"/>
    <w:unhideWhenUsed/>
    <w:qFormat/>
    <w:rsid w:val="00067BDC"/>
    <w:pPr>
      <w:spacing w:before="120" w:after="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character" w:customStyle="1" w:styleId="2">
    <w:name w:val="Заголовок 2 Знак"/>
    <w:basedOn w:val="DefaultParagraphFont"/>
    <w:link w:val="Heading2"/>
    <w:rsid w:val="00067BDC"/>
    <w:rPr>
      <w:b/>
      <w:color w:val="000000"/>
      <w:spacing w:val="40"/>
      <w:sz w:val="24"/>
      <w:szCs w:val="24"/>
    </w:rPr>
  </w:style>
  <w:style w:type="paragraph" w:styleId="Header">
    <w:name w:val="header"/>
    <w:basedOn w:val="Normal"/>
    <w:link w:val="a"/>
    <w:uiPriority w:val="99"/>
    <w:unhideWhenUsed/>
    <w:rsid w:val="00097DB3"/>
    <w:pPr>
      <w:tabs>
        <w:tab w:val="center" w:pos="4677"/>
        <w:tab w:val="right" w:pos="9355"/>
      </w:tabs>
      <w:ind w:left="5103" w:firstLine="0"/>
    </w:pPr>
  </w:style>
  <w:style w:type="character" w:customStyle="1" w:styleId="a">
    <w:name w:val="Верхний колонтитул Знак"/>
    <w:basedOn w:val="DefaultParagraphFont"/>
    <w:link w:val="Header"/>
    <w:uiPriority w:val="99"/>
    <w:rsid w:val="00097DB3"/>
    <w:rPr>
      <w:color w:val="000000"/>
      <w:sz w:val="24"/>
      <w:szCs w:val="24"/>
    </w:rPr>
  </w:style>
  <w:style w:type="paragraph" w:styleId="Footer">
    <w:name w:val="footer"/>
    <w:basedOn w:val="Normal"/>
    <w:link w:val="a0"/>
    <w:unhideWhenUsed/>
    <w:rsid w:val="0083346A"/>
    <w:pPr>
      <w:tabs>
        <w:tab w:val="center" w:pos="4677"/>
        <w:tab w:val="right" w:pos="9355"/>
      </w:tabs>
    </w:pPr>
  </w:style>
  <w:style w:type="character" w:customStyle="1" w:styleId="a0">
    <w:name w:val="Нижний колонтитул Знак"/>
    <w:basedOn w:val="DefaultParagraphFont"/>
    <w:link w:val="Footer"/>
    <w:rsid w:val="0083346A"/>
    <w:rPr>
      <w:color w:val="000000"/>
      <w:sz w:val="28"/>
    </w:rPr>
  </w:style>
  <w:style w:type="character" w:styleId="PlaceholderText">
    <w:name w:val="Placeholder Text"/>
    <w:basedOn w:val="DefaultParagraphFont"/>
    <w:uiPriority w:val="99"/>
    <w:semiHidden/>
    <w:rsid w:val="00AF3FBF"/>
    <w:rPr>
      <w:color w:val="808080"/>
    </w:rPr>
  </w:style>
  <w:style w:type="paragraph" w:styleId="NormalWeb">
    <w:name w:val="Normal (Web)"/>
    <w:basedOn w:val="Normal"/>
    <w:uiPriority w:val="99"/>
    <w:semiHidden/>
    <w:unhideWhenUsed/>
    <w:rsid w:val="00666E3A"/>
    <w:pPr>
      <w:spacing w:before="100" w:beforeAutospacing="1" w:after="100" w:afterAutospacing="1"/>
      <w:ind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C901-4060-4CEE-83C2-69DB5542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