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05-0040/9/2025</w:t>
      </w:r>
    </w:p>
    <w:p w:rsidR="00A77B3E">
      <w:r>
        <w:t xml:space="preserve">                                                                                                                   (05-0707/9/2024)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>директора наименование организации (адрес) фио, паспортные данные УССР, зарегистрированной по адресу: адрес, адрес,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исполнила обязанность по своевременному предоставлению в ОСФР по адрес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полугодие дата. 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года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выписку из ЕГРЮЛ (л.д. 9), форма ЕФС-1 (л.д. 11-12),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79791010312240477832, назначение платежа – административный штраф от фио по решению № 05-0040/9/2025, регистрационный номер 910101823991011).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