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4</w:t>
      </w:r>
    </w:p>
    <w:p w:rsidR="00A77B3E"/>
    <w:p w:rsidR="00A77B3E">
      <w:r>
        <w:t xml:space="preserve">      </w:t>
      </w:r>
    </w:p>
    <w:p w:rsidR="00A77B3E">
      <w:r>
        <w:t>УИД   91RS0001-телефон-телефон</w:t>
      </w:r>
    </w:p>
    <w:p w:rsidR="00A77B3E">
      <w:r>
        <w:t xml:space="preserve"> Дело № 5-91-476/2025</w:t>
      </w:r>
    </w:p>
    <w:p w:rsidR="00A77B3E">
      <w:r>
        <w:t xml:space="preserve">             П О С Т А Н О В Л Е Н И Е</w:t>
      </w:r>
    </w:p>
    <w:p w:rsidR="00A77B3E">
      <w:r>
        <w:t xml:space="preserve">         дата </w:t>
        <w:tab/>
        <w:t xml:space="preserve">                                                                                       адрес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 xml:space="preserve">с участием представителя лица, в отношении которого ведется производство по делу об административном правонарушении фио – фио,  </w:t>
      </w:r>
    </w:p>
    <w:p w:rsidR="00A77B3E">
      <w:r>
        <w:t>рассмотрев в открытом судебном заседании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данные, гражданин Российской Федерации, паспортные данные, дата выдачи дата, водительское удостоверение телефон, выдано дата, зарегистрированного по адресу: адрес/Полевая, дом 8/14,    </w:t>
      </w:r>
    </w:p>
    <w:p w:rsidR="00A77B3E">
      <w:r>
        <w:t xml:space="preserve">в совершении правонарушения, предусмотренного ч. 1 ст. 12.8  КоАП РФ, </w:t>
      </w:r>
    </w:p>
    <w:p w:rsidR="00A77B3E"/>
    <w:p w:rsidR="00A77B3E">
      <w:r>
        <w:t>УСТАНОВИЛ:</w:t>
      </w:r>
    </w:p>
    <w:p w:rsidR="00A77B3E"/>
    <w:p w:rsidR="00A77B3E">
      <w:r>
        <w:t>фио, на момент совершения правонарушения не являлся подвергнутым административному наказанию за совершение однородных административных правонарушений (гл. 12 КоАП РФ), не судим за совершение преступлений, предусмотренных частями 2, 4 или 6 ст. 264, ст. 264.1 УК РФ,</w:t>
      </w:r>
    </w:p>
    <w:p w:rsidR="00A77B3E">
      <w:r>
        <w:t>дата в время по адрес адрес, в нарушение п. 2.7 ПДД РФ, водитель фио,  управлял транспортным средством – марка автомобиля ВИТО г.н. Н 296 АО 82 регион, находясь в состоянии опьянения, которое установлено на основании акта медицинского освидетельствования № 486 от дата, если такие действия не содержат уголовно наказуемого деяния.</w:t>
      </w:r>
    </w:p>
    <w:p w:rsidR="00A77B3E">
      <w:r>
        <w:t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</w:t>
      </w:r>
    </w:p>
    <w:p w:rsidR="00A77B3E">
      <w:r>
        <w:t xml:space="preserve">Представитель фио – фио в судебном заседании пояснил, что не согласен с правонарушением, поскольку был нарушен порядок освидетельствования фио, поэтому производство по делу необходимо прекратить. </w:t>
      </w:r>
    </w:p>
    <w:p w:rsidR="00A77B3E">
      <w:r>
        <w:t xml:space="preserve">Исследовав материалы дела, суд пришел к следующим выводам. </w:t>
      </w:r>
    </w:p>
    <w:p w:rsidR="00A77B3E">
      <w:r>
        <w:t xml:space="preserve">Наличие события административного правонарушения, предусмотренного ч.1 ст. 12.8 КоАП РФ, и виновность фио в его совершении подтверждается признанием вины, и следующими представленными по делу доказательствами: </w:t>
      </w:r>
    </w:p>
    <w:p w:rsidR="00A77B3E">
      <w:r>
        <w:t xml:space="preserve">- протоколом об административном правонарушении  № 82 АП № 294892, составленным дата с указанием места, времени и события вменяемого фио правонарушения (управлял транспортным средством в состоянии опьянения), его квалификации по ч. 1 ст. 12.8 КоАП РФ;  </w:t>
      </w:r>
    </w:p>
    <w:p w:rsidR="00A77B3E">
      <w:r>
        <w:t xml:space="preserve">- протоколом  82 ОТ № 076090 об отстранении   от управления транспортным средством, составленным дата с применением видеозаписи, согласно которому основанием для отстранения явилось: резкое изменение окраски кожных покровов лица, поведение не соответствующее обстановке;  </w:t>
      </w:r>
    </w:p>
    <w:p w:rsidR="00A77B3E">
      <w:r>
        <w:t>- актом 82 АО № 035997   освидетельствования на состояние  алкогольного  опьянения   от  дата,</w:t>
      </w:r>
    </w:p>
    <w:p w:rsidR="00A77B3E">
      <w:r>
        <w:t xml:space="preserve">- протокол адрес  № 024013 о направлении фио на  медицинское освидетельствование, составленным дата с применением видеозаписи, в котором сделана отметка о признаках опьянения, в качестве основания для направления на медицинское освидетельствование указано: наличие достаточных оснований полагать, что водитель транспортного средства находится в состоянии опьянения, и отрицательный результат освидетельствования на состояние алкогольного опьянения; </w:t>
      </w:r>
    </w:p>
    <w:p w:rsidR="00A77B3E">
      <w:r>
        <w:t>- актом медицинского освидетельствования на состояние опьянения (алкогольного, наркотического или иного токсического № 486 от дата в отношении фио, в п. 17 указано: «установлено состояние опьянения»;</w:t>
      </w:r>
    </w:p>
    <w:p w:rsidR="00A77B3E">
      <w:r>
        <w:t xml:space="preserve">- справкой № 486 от дата; </w:t>
      </w:r>
    </w:p>
    <w:p w:rsidR="00A77B3E">
      <w:r>
        <w:t xml:space="preserve"> - протоколом 82 ПЗ № 083181 от дата о задержании транспортного средства; </w:t>
      </w:r>
    </w:p>
    <w:p w:rsidR="00A77B3E">
      <w:r>
        <w:t>- рапортами инспекторов ДПС фио и фио;</w:t>
      </w:r>
    </w:p>
    <w:p w:rsidR="00A77B3E">
      <w:r>
        <w:t>- справка ФИС ГИБДД-М в отношении фио;</w:t>
      </w:r>
    </w:p>
    <w:p w:rsidR="00A77B3E">
      <w:r>
        <w:t>- видеозаписью к протоколу об АП.</w:t>
      </w:r>
    </w:p>
    <w:p w:rsidR="00A77B3E">
      <w:r>
        <w:t xml:space="preserve">  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 xml:space="preserve"> В соответствии с частью 1 статьи 12.8 Кодекса Российской Федерации об административных правонарушениях административным правонарушением признается управление транспортным средством водителем, находящимся в состоянии опьянения.</w:t>
      </w:r>
    </w:p>
    <w:p w:rsidR="00A77B3E">
      <w:r>
        <w:t>В силу пункта 2.7 Правил дорожного движения Российской Федерации, утвержденных Постановлением Правительства Российской Федерации от дата № 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Привлечение к административной ответственности за правонарушения, перечисленные в статье 12.8 и части 3 статьи 12.27 КоАП РФ, возможно лишь при установлении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либо при наличии наркотических средств или психотропных веществ в организме человека.</w:t>
      </w:r>
    </w:p>
    <w:p w:rsidR="00A77B3E">
      <w:r>
        <w:t>Актом медицинского освидетельствования на состояние опьянения (алкогольного, наркотического или иного токсического № 486 от дата в отношении фио, в п. 17 указано: «установлено состояние опьянения»;</w:t>
      </w:r>
    </w:p>
    <w:p w:rsidR="00A77B3E">
      <w:r>
        <w:t>Исходя из положений части 1 статьи 1.6 КоАП РФ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A77B3E">
      <w:r>
        <w:t xml:space="preserve">В силу части 1.1 статьи 27.12 КоАП РФ лицо, которое управляет транспортным средством соответствующего вида подлежит направлению при наличии исчерпывающего перечня оснований к тому: при отказе от прохождения освидетельствования на состояние алкогольного опьянения; несогласии указанного лица с результатами освидетельствования, при отрицательном результате освидетельствования на состояние алкогольного опьянения и наличии достаточных оснований полагать, что лицо находится в состоянии опьянения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Кодекса. </w:t>
      </w:r>
    </w:p>
    <w:p w:rsidR="00A77B3E">
      <w:r>
        <w:t>Грубое нарушение ч.1.1. ст. 27.12 КоАП РФ, т.е. нарушение закона, влечёт в силу ч.3 ст. 26.2 КоАП РФ недопустимость использования при производстве по делу соответствующих полученных с нарушением закона доказательств.</w:t>
      </w:r>
    </w:p>
    <w:p w:rsidR="00A77B3E">
      <w:r>
        <w:t>Кроме того, по делу об административном правонарушении, предусмотренном статьей 12.8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(пункт 7 постановления Пленума Верховного Суда Российской Федерации от дата N 18 "О некоторых вопросах, возникающих у судов при применении Особенной части Кодекса Российской Федерации об административных правонарушениях").</w:t>
      </w:r>
    </w:p>
    <w:p w:rsidR="00A77B3E">
      <w:r>
        <w:t xml:space="preserve">В соответствии с частью 3 статьи 26.2 Кодекса РФ об административных правонарушениях (а также с ч. 2 ст. 50 Конституции РФ), не допускается использование доказательств по делу об административном правонарушении, полученных с нарушением закона. </w:t>
      </w:r>
    </w:p>
    <w:p w:rsidR="00A77B3E">
      <w:r>
        <w:t>Данных, свидетельствующих о нарушении инспектором ДПС порядка осуществления административных процедур, из материалов дела не усматривается.</w:t>
      </w:r>
    </w:p>
    <w:p w:rsidR="00A77B3E">
      <w:r>
        <w:t>Требование инспектора ДПС о прохождении медицинского освидетельствования являлось законным.</w:t>
      </w:r>
    </w:p>
    <w:p w:rsidR="00A77B3E">
      <w:r>
        <w:t xml:space="preserve">Доказательства, свидетельствующие о заинтересованности инспектора в исходе данного дела об административном правонарушении, в представленных материалах отсутствуют. </w:t>
      </w:r>
    </w:p>
    <w:p w:rsidR="00A77B3E">
      <w:r>
        <w:t>Таким образом, доводы представителя фио – фио о нарушении должностным лицом ГИБДД, а именно: не соблюден предусмотренный порядок освидетельствование на состояние опьянения,  направлены на избежание административной ответственности фио, предусмотренные ч. 1 ст. 12.8 КоАП РФ, и не могут быть приняты судом, в отсутствие доказательств подтверждающие данные доводы, а также опровергаются, видеозаписью, и приложенными материалами дела.</w:t>
      </w:r>
    </w:p>
    <w:p w:rsidR="00A77B3E">
      <w:r>
        <w:t>При изложенных данных и с учетом положений частей 1 и 4 статьи 1.5 КоАП РФ возможно прийти к безусловному выводу о том, что наличие состава вменяемого фио  административного правонарушения в его действиях является доказанным.</w:t>
      </w:r>
    </w:p>
    <w:p w:rsidR="00A77B3E">
      <w:r>
        <w:t>Факт управления автомобилем подтвержден изученными мировым судьёй материалами дела. фио не является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не судим за совершение преступлений, предусмотренных частями 2, 4 или 6 ст. 264, ст. 264.1 УК РФ. Следовательно, дата фио управлял транспортным средством в состоянии опьянения, если такие действия не содержат уголовно наказуемого деяния, то есть совершил административное правонарушение, предусмотренное частью 1 статьи 12.8 Кодекса Российской Федерации об административных правонарушениях.</w:t>
      </w:r>
    </w:p>
    <w:p w:rsidR="00A77B3E">
      <w:r>
        <w:t xml:space="preserve">При назначении наказания суд учитывает характер совершённого правонарушения, личность   лица, в отношении которого ведется производство по делу, отсутствие  смягчающих и отягчающих административную ответственность обстоятельств.  </w:t>
      </w:r>
    </w:p>
    <w:p w:rsidR="00A77B3E">
      <w:r>
        <w:t xml:space="preserve">            Руководствуясь ст.ст. 12.8 ч. 1,  29.9, 29.10, 29.11 КоАП РФ,-</w:t>
      </w:r>
    </w:p>
    <w:p w:rsidR="00A77B3E"/>
    <w:p w:rsidR="00A77B3E">
      <w:r>
        <w:t>ПОСТАНОВИЛ:</w:t>
      </w:r>
    </w:p>
    <w:p w:rsidR="00A77B3E"/>
    <w:p w:rsidR="00A77B3E">
      <w:r>
        <w:t xml:space="preserve">фио признать виновным в совершении правонарушения, предусмотренного ч. 1 ст. 12.8 КоАП РФ, и назначить ему наказание в виде административного штрафа в размере сумма с лишением права управления транспортными средствами сроком на 1 (один) год и 6 (шесть) месяцев. </w:t>
      </w:r>
    </w:p>
    <w:p w:rsidR="00A77B3E">
      <w:r>
        <w:t xml:space="preserve">Реквизиты для оплаты штрафа: получатель УФК по адрес (УМВД России по адрес), КПП телефон, ИНН телефон, код ОКТМО телефон, номер счета получателя платежа: 03100643000000017500 в отделении по адрес  банка России, кор./сч. 40102810645370000035, БИК телефон, УИН 18810491251000011618, КБК 18811601123010001140. </w:t>
      </w:r>
    </w:p>
    <w:p w:rsidR="00A77B3E">
      <w:r>
        <w:t>Разъяснить фио, 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>Срок лишения фио специального права исчислять с момента вступления настоящего постановления в законную силу.</w:t>
      </w:r>
    </w:p>
    <w:p w:rsidR="00A77B3E">
      <w:r>
        <w:t>Разъяснить фио,  что в силу положений ч.ч. 1.1 и 2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исполняющий этот вид административного наказания (в ОГИБДД ОМВД России по месту жительства), а в случае его утраты, заявить об этом в указанный орган в тот же срок.</w:t>
      </w:r>
    </w:p>
    <w:p w:rsidR="00A77B3E">
      <w:r>
        <w:t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77B3E">
      <w:r>
        <w:t xml:space="preserve"> Постановление может быть обжаловано в течение 10 дней со дня вручения копии  настоящего постановления в Феодосийский городской суд адрес.</w:t>
      </w:r>
    </w:p>
    <w:p w:rsidR="00A77B3E"/>
    <w:p w:rsidR="00A77B3E">
      <w:r>
        <w:t xml:space="preserve">Мировой судья                                                 /подпись/                                                    фио  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