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54FB7" w:rsidRPr="00DA25A2" w:rsidP="00DA25A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A25A2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DA25A2" w:rsidR="005C1C8B">
        <w:rPr>
          <w:rFonts w:ascii="Times New Roman" w:hAnsi="Times New Roman" w:cs="Times New Roman"/>
          <w:sz w:val="24"/>
          <w:szCs w:val="24"/>
        </w:rPr>
        <w:t>02-0</w:t>
      </w:r>
      <w:r w:rsidRPr="00DA25A2" w:rsidR="0056605B">
        <w:rPr>
          <w:rFonts w:ascii="Times New Roman" w:hAnsi="Times New Roman" w:cs="Times New Roman"/>
          <w:sz w:val="24"/>
          <w:szCs w:val="24"/>
        </w:rPr>
        <w:t>003</w:t>
      </w:r>
      <w:r w:rsidRPr="00DA25A2" w:rsidR="005C1C8B">
        <w:rPr>
          <w:rFonts w:ascii="Times New Roman" w:hAnsi="Times New Roman" w:cs="Times New Roman"/>
          <w:sz w:val="24"/>
          <w:szCs w:val="24"/>
        </w:rPr>
        <w:t>/20/201</w:t>
      </w:r>
      <w:r w:rsidRPr="00DA25A2" w:rsidR="0056605B">
        <w:rPr>
          <w:rFonts w:ascii="Times New Roman" w:hAnsi="Times New Roman" w:cs="Times New Roman"/>
          <w:sz w:val="24"/>
          <w:szCs w:val="24"/>
        </w:rPr>
        <w:t>8</w:t>
      </w:r>
    </w:p>
    <w:p w:rsidR="00954FB7" w:rsidRPr="00DA25A2" w:rsidP="00DA25A2">
      <w:pPr>
        <w:pStyle w:val="NoSpacing"/>
        <w:jc w:val="center"/>
        <w:rPr>
          <w:b/>
          <w:color w:val="auto"/>
        </w:rPr>
      </w:pPr>
      <w:r w:rsidRPr="00DA25A2">
        <w:rPr>
          <w:b/>
          <w:color w:val="auto"/>
        </w:rPr>
        <w:t>РЕШЕНИЕ</w:t>
      </w:r>
    </w:p>
    <w:p w:rsidR="005C1C8B" w:rsidRPr="00DA25A2" w:rsidP="00DA25A2">
      <w:pPr>
        <w:pStyle w:val="NoSpacing"/>
        <w:jc w:val="center"/>
        <w:rPr>
          <w:b/>
          <w:color w:val="auto"/>
        </w:rPr>
      </w:pPr>
      <w:r w:rsidRPr="00DA25A2">
        <w:rPr>
          <w:b/>
          <w:color w:val="auto"/>
        </w:rPr>
        <w:t>ИМЕНЕМ  РОССИЙСКОЙ  ФЕДЕРАЦИИ</w:t>
      </w:r>
    </w:p>
    <w:p w:rsidR="00D93D17" w:rsidRPr="00DA25A2" w:rsidP="00DA25A2">
      <w:pPr>
        <w:pStyle w:val="NoSpacing"/>
        <w:jc w:val="both"/>
        <w:rPr>
          <w:b/>
          <w:color w:val="auto"/>
        </w:rPr>
      </w:pPr>
    </w:p>
    <w:p w:rsidR="00954FB7" w:rsidRPr="00DA25A2" w:rsidP="00DA25A2">
      <w:pPr>
        <w:pStyle w:val="NoSpacing"/>
        <w:jc w:val="both"/>
        <w:rPr>
          <w:color w:val="auto"/>
        </w:rPr>
      </w:pPr>
      <w:r w:rsidRPr="00DA25A2">
        <w:rPr>
          <w:color w:val="auto"/>
        </w:rPr>
        <w:t xml:space="preserve">        </w:t>
      </w:r>
      <w:r w:rsidRPr="00DA25A2" w:rsidR="0056605B">
        <w:rPr>
          <w:color w:val="auto"/>
        </w:rPr>
        <w:t>19 января</w:t>
      </w:r>
      <w:r w:rsidRPr="00DA25A2">
        <w:rPr>
          <w:color w:val="auto"/>
        </w:rPr>
        <w:t xml:space="preserve"> 201</w:t>
      </w:r>
      <w:r w:rsidRPr="00DA25A2" w:rsidR="0056605B">
        <w:rPr>
          <w:color w:val="auto"/>
        </w:rPr>
        <w:t>8</w:t>
      </w:r>
      <w:r w:rsidRPr="00DA25A2">
        <w:rPr>
          <w:color w:val="auto"/>
        </w:rPr>
        <w:t xml:space="preserve"> года                                                                        </w:t>
      </w:r>
      <w:r w:rsidRPr="00DA25A2" w:rsidR="00B33611">
        <w:rPr>
          <w:color w:val="auto"/>
        </w:rPr>
        <w:t xml:space="preserve">       </w:t>
      </w:r>
      <w:r w:rsidRPr="00DA25A2">
        <w:rPr>
          <w:color w:val="auto"/>
        </w:rPr>
        <w:t>город Симферополь</w:t>
      </w:r>
    </w:p>
    <w:p w:rsidR="005C1C8B" w:rsidRPr="00DA25A2" w:rsidP="00DA25A2">
      <w:pPr>
        <w:pStyle w:val="NoSpacing"/>
        <w:jc w:val="both"/>
        <w:rPr>
          <w:color w:val="auto"/>
        </w:rPr>
      </w:pPr>
    </w:p>
    <w:p w:rsidR="00954FB7" w:rsidRPr="00E04E86" w:rsidP="00DA25A2">
      <w:pPr>
        <w:pStyle w:val="NoSpacing"/>
        <w:ind w:firstLine="708"/>
        <w:jc w:val="both"/>
        <w:rPr>
          <w:color w:val="auto"/>
        </w:rPr>
      </w:pPr>
      <w:r w:rsidRPr="00DA25A2">
        <w:rPr>
          <w:color w:val="auto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A25A2">
        <w:rPr>
          <w:color w:val="auto"/>
        </w:rPr>
        <w:t>Ломанов</w:t>
      </w:r>
      <w:r w:rsidRPr="00DA25A2">
        <w:rPr>
          <w:color w:val="auto"/>
        </w:rPr>
        <w:t xml:space="preserve"> С.Г.</w:t>
      </w:r>
      <w:r w:rsidRPr="00DA25A2" w:rsidR="0030563B">
        <w:rPr>
          <w:color w:val="auto"/>
        </w:rPr>
        <w:t xml:space="preserve">, </w:t>
      </w:r>
      <w:r w:rsidRPr="00DA25A2">
        <w:rPr>
          <w:color w:val="auto"/>
        </w:rPr>
        <w:t>при секретаре</w:t>
      </w:r>
      <w:r w:rsidRPr="00DA25A2" w:rsidR="0030563B">
        <w:rPr>
          <w:color w:val="auto"/>
        </w:rPr>
        <w:t xml:space="preserve"> – </w:t>
      </w:r>
      <w:r w:rsidR="00E04E86">
        <w:rPr>
          <w:color w:val="auto"/>
        </w:rPr>
        <w:t xml:space="preserve">Дмитриеве С.С., при участии представителя истца Кривошеева А.Г., представителя ответчика </w:t>
      </w:r>
      <w:r w:rsidR="00E04E86">
        <w:rPr>
          <w:color w:val="auto"/>
        </w:rPr>
        <w:t>Федорец</w:t>
      </w:r>
      <w:r w:rsidR="00E04E86">
        <w:rPr>
          <w:color w:val="auto"/>
        </w:rPr>
        <w:t xml:space="preserve"> О.С. – </w:t>
      </w:r>
      <w:r w:rsidR="00E04E86">
        <w:rPr>
          <w:color w:val="auto"/>
        </w:rPr>
        <w:t>Хартонюка</w:t>
      </w:r>
      <w:r w:rsidR="00E04E86">
        <w:rPr>
          <w:color w:val="auto"/>
        </w:rPr>
        <w:t xml:space="preserve"> В.В.,</w:t>
      </w:r>
    </w:p>
    <w:p w:rsidR="007215DA" w:rsidP="00DA25A2">
      <w:pPr>
        <w:pStyle w:val="NoSpacing"/>
        <w:jc w:val="both"/>
        <w:rPr>
          <w:color w:val="auto"/>
          <w:shd w:val="clear" w:color="auto" w:fill="FFFFFF"/>
          <w:lang w:eastAsia="ru-RU"/>
        </w:rPr>
      </w:pPr>
      <w:r w:rsidRPr="00DA25A2">
        <w:rPr>
          <w:color w:val="auto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DA25A2" w:rsidR="004E34CB">
        <w:rPr>
          <w:color w:val="auto"/>
          <w:shd w:val="clear" w:color="auto" w:fill="FFFFFF"/>
          <w:lang w:eastAsia="ru-RU"/>
        </w:rPr>
        <w:t>Государственного унитарного предприятия Республики Крым</w:t>
      </w:r>
      <w:r w:rsidRPr="00DA25A2" w:rsidR="005A4BDA">
        <w:rPr>
          <w:color w:val="auto"/>
          <w:shd w:val="clear" w:color="auto" w:fill="FFFFFF"/>
          <w:lang w:eastAsia="ru-RU"/>
        </w:rPr>
        <w:t xml:space="preserve"> «</w:t>
      </w:r>
      <w:r w:rsidRPr="00DA25A2" w:rsidR="005A4BDA">
        <w:rPr>
          <w:color w:val="auto"/>
          <w:shd w:val="clear" w:color="auto" w:fill="FFFFFF"/>
          <w:lang w:eastAsia="ru-RU"/>
        </w:rPr>
        <w:t>Крымтеплокоммунэнерго</w:t>
      </w:r>
      <w:r w:rsidRPr="00DA25A2" w:rsidR="005A4BDA">
        <w:rPr>
          <w:color w:val="auto"/>
          <w:shd w:val="clear" w:color="auto" w:fill="FFFFFF"/>
          <w:lang w:eastAsia="ru-RU"/>
        </w:rPr>
        <w:t xml:space="preserve">» к </w:t>
      </w:r>
      <w:r w:rsidRPr="00DA25A2" w:rsidR="00B33611">
        <w:rPr>
          <w:color w:val="auto"/>
          <w:shd w:val="clear" w:color="auto" w:fill="FFFFFF"/>
          <w:lang w:eastAsia="ru-RU"/>
        </w:rPr>
        <w:t xml:space="preserve">Домбровской Ирине Викторовне, </w:t>
      </w:r>
      <w:r w:rsidRPr="00DA25A2" w:rsidR="00B33611">
        <w:rPr>
          <w:color w:val="auto"/>
          <w:shd w:val="clear" w:color="auto" w:fill="FFFFFF"/>
          <w:lang w:eastAsia="ru-RU"/>
        </w:rPr>
        <w:t>Федорец</w:t>
      </w:r>
      <w:r w:rsidRPr="00DA25A2" w:rsidR="00B33611">
        <w:rPr>
          <w:color w:val="auto"/>
          <w:shd w:val="clear" w:color="auto" w:fill="FFFFFF"/>
          <w:lang w:eastAsia="ru-RU"/>
        </w:rPr>
        <w:t xml:space="preserve"> Ольге Сем</w:t>
      </w:r>
      <w:r w:rsidR="00C87888">
        <w:rPr>
          <w:color w:val="auto"/>
          <w:shd w:val="clear" w:color="auto" w:fill="FFFFFF"/>
          <w:lang w:eastAsia="ru-RU"/>
        </w:rPr>
        <w:t>ё</w:t>
      </w:r>
      <w:r w:rsidRPr="00DA25A2" w:rsidR="00B33611">
        <w:rPr>
          <w:color w:val="auto"/>
          <w:shd w:val="clear" w:color="auto" w:fill="FFFFFF"/>
          <w:lang w:eastAsia="ru-RU"/>
        </w:rPr>
        <w:t>новне</w:t>
      </w:r>
      <w:r w:rsidRPr="00DA25A2" w:rsidR="00A41CEA">
        <w:rPr>
          <w:color w:val="auto"/>
          <w:shd w:val="clear" w:color="auto" w:fill="FFFFFF"/>
          <w:lang w:eastAsia="ru-RU"/>
        </w:rPr>
        <w:t>, третье лицо</w:t>
      </w:r>
      <w:r w:rsidRPr="00DA25A2" w:rsidR="009D7EEE">
        <w:rPr>
          <w:color w:val="auto"/>
          <w:shd w:val="clear" w:color="auto" w:fill="FFFFFF"/>
          <w:lang w:eastAsia="ru-RU"/>
        </w:rPr>
        <w:t>,</w:t>
      </w:r>
      <w:r w:rsidRPr="00DA25A2" w:rsidR="00A41CEA">
        <w:rPr>
          <w:color w:val="auto"/>
          <w:shd w:val="clear" w:color="auto" w:fill="FFFFFF"/>
          <w:lang w:eastAsia="ru-RU"/>
        </w:rPr>
        <w:t xml:space="preserve"> не заявляющее самостоятельных требований </w:t>
      </w:r>
      <w:r w:rsidRPr="00DA25A2" w:rsidR="009D7EEE">
        <w:rPr>
          <w:color w:val="auto"/>
          <w:shd w:val="clear" w:color="auto" w:fill="FFFFFF"/>
          <w:lang w:eastAsia="ru-RU"/>
        </w:rPr>
        <w:t>относительно</w:t>
      </w:r>
      <w:r w:rsidRPr="00DA25A2" w:rsidR="00A41CEA">
        <w:rPr>
          <w:color w:val="auto"/>
          <w:shd w:val="clear" w:color="auto" w:fill="FFFFFF"/>
          <w:lang w:eastAsia="ru-RU"/>
        </w:rPr>
        <w:t xml:space="preserve"> предмет спора –</w:t>
      </w:r>
      <w:r w:rsidRPr="00DA25A2" w:rsidR="005A4BDA">
        <w:rPr>
          <w:color w:val="auto"/>
          <w:shd w:val="clear" w:color="auto" w:fill="FFFFFF"/>
          <w:lang w:eastAsia="ru-RU"/>
        </w:rPr>
        <w:t xml:space="preserve"> </w:t>
      </w:r>
      <w:r w:rsidRPr="00DA25A2" w:rsidR="00A41CEA">
        <w:rPr>
          <w:color w:val="auto"/>
          <w:shd w:val="clear" w:color="auto" w:fill="FFFFFF"/>
          <w:lang w:eastAsia="ru-RU"/>
        </w:rPr>
        <w:t xml:space="preserve">МКУ Департамент труда и социальной защиты населения администрации г. Симферополя </w:t>
      </w:r>
      <w:r w:rsidRPr="00DA25A2" w:rsidR="005A4BDA">
        <w:rPr>
          <w:color w:val="auto"/>
          <w:shd w:val="clear" w:color="auto" w:fill="FFFFFF"/>
          <w:lang w:eastAsia="ru-RU"/>
        </w:rPr>
        <w:t>о взыскании задолженности за потреблённую тепловую энергию</w:t>
      </w:r>
      <w:r w:rsidRPr="00DA25A2">
        <w:rPr>
          <w:color w:val="auto"/>
          <w:shd w:val="clear" w:color="auto" w:fill="FFFFFF"/>
          <w:lang w:eastAsia="ru-RU"/>
        </w:rPr>
        <w:t>,</w:t>
      </w:r>
    </w:p>
    <w:p w:rsidR="00A65907" w:rsidRPr="00DA25A2" w:rsidP="00DA25A2">
      <w:pPr>
        <w:pStyle w:val="NoSpacing"/>
        <w:jc w:val="both"/>
        <w:rPr>
          <w:color w:val="auto"/>
          <w:shd w:val="clear" w:color="auto" w:fill="FFFFFF"/>
          <w:lang w:eastAsia="ru-RU"/>
        </w:rPr>
      </w:pPr>
    </w:p>
    <w:p w:rsidR="007215DA" w:rsidRPr="00DA25A2" w:rsidP="00DA25A2">
      <w:pPr>
        <w:ind w:firstLine="851"/>
        <w:jc w:val="center"/>
        <w:rPr>
          <w:b/>
        </w:rPr>
      </w:pPr>
      <w:r w:rsidRPr="00DA25A2">
        <w:rPr>
          <w:b/>
        </w:rPr>
        <w:t>установил:</w:t>
      </w:r>
    </w:p>
    <w:p w:rsidR="004F091E" w:rsidRPr="00DA25A2" w:rsidP="00DA25A2">
      <w:pPr>
        <w:ind w:firstLine="851"/>
        <w:jc w:val="center"/>
        <w:rPr>
          <w:b/>
        </w:rPr>
      </w:pPr>
    </w:p>
    <w:p w:rsidR="007215DA" w:rsidRPr="00DA25A2" w:rsidP="00DA25A2">
      <w:pPr>
        <w:ind w:firstLine="709"/>
        <w:jc w:val="both"/>
      </w:pPr>
      <w:r w:rsidRPr="00DA25A2">
        <w:t>ГУП Республики Крым «</w:t>
      </w:r>
      <w:r w:rsidRPr="00DA25A2">
        <w:t>Крымтеплокоммунэнерго</w:t>
      </w:r>
      <w:r w:rsidRPr="00DA25A2">
        <w:t xml:space="preserve">» обратилось в суд с исковым заявлением к </w:t>
      </w:r>
      <w:r w:rsidRPr="00DA25A2" w:rsidR="00B22F13">
        <w:rPr>
          <w:shd w:val="clear" w:color="auto" w:fill="FFFFFF"/>
        </w:rPr>
        <w:t>Домбровской И.В.</w:t>
      </w:r>
      <w:r w:rsidRPr="00DA25A2">
        <w:t xml:space="preserve"> о взыскании задолженности за потребленную тепловую энергию</w:t>
      </w:r>
      <w:r w:rsidRPr="00DA25A2" w:rsidR="00B22F13">
        <w:t xml:space="preserve"> за период</w:t>
      </w:r>
      <w:r w:rsidRPr="00DA25A2">
        <w:t xml:space="preserve"> </w:t>
      </w:r>
      <w:r w:rsidRPr="00DA25A2" w:rsidR="00B22F13">
        <w:t>с 01.10.2016 года до 01.06.2017 года в размере 22528 (двадцать две тысячи пятьсот двадцать восемь) рублей 46 коп</w:t>
      </w:r>
      <w:r w:rsidRPr="00DA25A2">
        <w:t xml:space="preserve">. </w:t>
      </w:r>
    </w:p>
    <w:p w:rsidR="007215DA" w:rsidRPr="00DA25A2" w:rsidP="00DA25A2">
      <w:pPr>
        <w:ind w:firstLine="709"/>
        <w:jc w:val="both"/>
      </w:pPr>
      <w:r w:rsidRPr="00DA25A2">
        <w:t xml:space="preserve">Определением </w:t>
      </w:r>
      <w:r w:rsidRPr="00DA25A2" w:rsidR="00B22F13">
        <w:t>мирового судьи</w:t>
      </w:r>
      <w:r w:rsidRPr="00DA25A2">
        <w:t xml:space="preserve"> от </w:t>
      </w:r>
      <w:r w:rsidRPr="00DA25A2" w:rsidR="00B22F13">
        <w:t>07</w:t>
      </w:r>
      <w:r w:rsidRPr="00DA25A2">
        <w:t>.</w:t>
      </w:r>
      <w:r w:rsidRPr="00DA25A2" w:rsidR="00B22F13">
        <w:t>11</w:t>
      </w:r>
      <w:r w:rsidRPr="00DA25A2">
        <w:t>.201</w:t>
      </w:r>
      <w:r w:rsidRPr="00DA25A2" w:rsidR="00B22F13">
        <w:t xml:space="preserve">7 года </w:t>
      </w:r>
      <w:r w:rsidRPr="00DA25A2">
        <w:t xml:space="preserve"> к участию в деле привлечена в качестве соответчика </w:t>
      </w:r>
      <w:r w:rsidRPr="00DA25A2" w:rsidR="00B22F13">
        <w:rPr>
          <w:shd w:val="clear" w:color="auto" w:fill="FFFFFF"/>
        </w:rPr>
        <w:t>Федорец</w:t>
      </w:r>
      <w:r w:rsidRPr="00DA25A2" w:rsidR="00B22F13">
        <w:rPr>
          <w:shd w:val="clear" w:color="auto" w:fill="FFFFFF"/>
        </w:rPr>
        <w:t xml:space="preserve"> Ольга Семеновна (л.д. 39)</w:t>
      </w:r>
      <w:r w:rsidRPr="00DA25A2">
        <w:t>.</w:t>
      </w:r>
    </w:p>
    <w:p w:rsidR="007215DA" w:rsidRPr="00DA25A2" w:rsidP="00DA25A2">
      <w:pPr>
        <w:ind w:firstLine="709"/>
        <w:jc w:val="both"/>
      </w:pPr>
      <w:r w:rsidRPr="00DA25A2">
        <w:t xml:space="preserve">Исковые требования мотивированы тем, что ответчики, проживая по адресу: </w:t>
      </w:r>
      <w:r w:rsidR="007C61D8">
        <w:t>&lt;данные изъяты&gt;</w:t>
      </w:r>
      <w:r w:rsidRPr="00DA25A2">
        <w:t xml:space="preserve"> и, являясь потребителями тепловой энергии для обогрева жилого помещения и горячего водоснабжения, ненадлежащим образом выполняли обязанности по оплате потребленной тепловой энергии, в результате чего </w:t>
      </w:r>
      <w:r w:rsidRPr="00DA25A2" w:rsidR="00B22F13">
        <w:t xml:space="preserve">за период с 01.10.2016 года до 01.06.2017 года </w:t>
      </w:r>
      <w:r w:rsidRPr="00DA25A2">
        <w:t>сформировалась задолженность</w:t>
      </w:r>
      <w:r w:rsidRPr="00DA25A2" w:rsidR="00B22F13">
        <w:t xml:space="preserve"> в размере 22 528, 46 рублей</w:t>
      </w:r>
      <w:r w:rsidRPr="00DA25A2">
        <w:t>.</w:t>
      </w:r>
      <w:r w:rsidRPr="00DA25A2">
        <w:t xml:space="preserve"> Поскольку истец является централизованным по</w:t>
      </w:r>
      <w:r w:rsidRPr="00DA25A2" w:rsidR="005344E3">
        <w:t>ставщиком тепловой энергии в г</w:t>
      </w:r>
      <w:r w:rsidRPr="00DA25A2" w:rsidR="005344E3">
        <w:t>.</w:t>
      </w:r>
      <w:r w:rsidRPr="00DA25A2">
        <w:t>С</w:t>
      </w:r>
      <w:r w:rsidRPr="00DA25A2">
        <w:t>имферополе и осуществляет поставку тепловой энергии на нужды отопления и горячего водоснабжения населению, просит суд взыскать с ответчик</w:t>
      </w:r>
      <w:r w:rsidRPr="00DA25A2" w:rsidR="005344E3">
        <w:t>ов</w:t>
      </w:r>
      <w:r w:rsidRPr="00DA25A2">
        <w:t xml:space="preserve"> сумму задолженности за потребленную тепловую энергию и понесенные судебные расходы в виде государственной пошлины.</w:t>
      </w:r>
    </w:p>
    <w:p w:rsidR="007215DA" w:rsidRPr="00DA25A2" w:rsidP="00DA25A2">
      <w:pPr>
        <w:ind w:firstLine="709"/>
        <w:jc w:val="both"/>
      </w:pPr>
      <w:r w:rsidRPr="00DA25A2">
        <w:t>Представитель истца ГУП Республики Крым «</w:t>
      </w:r>
      <w:r w:rsidRPr="00DA25A2">
        <w:t>Крымтеплокоммунэнерго</w:t>
      </w:r>
      <w:r w:rsidRPr="00DA25A2">
        <w:t xml:space="preserve">» </w:t>
      </w:r>
      <w:r w:rsidRPr="00DA25A2" w:rsidR="005344E3">
        <w:t xml:space="preserve">Кривошеев А.Г. </w:t>
      </w:r>
      <w:r w:rsidRPr="00DA25A2">
        <w:t>в судебно</w:t>
      </w:r>
      <w:r w:rsidRPr="00DA25A2" w:rsidR="006A07AF">
        <w:t>м</w:t>
      </w:r>
      <w:r w:rsidRPr="00DA25A2">
        <w:t xml:space="preserve"> заседани</w:t>
      </w:r>
      <w:r w:rsidRPr="00DA25A2" w:rsidR="006A07AF">
        <w:t>и</w:t>
      </w:r>
      <w:r w:rsidRPr="00DA25A2">
        <w:t xml:space="preserve"> исковые требования поддержал в полном объеме</w:t>
      </w:r>
      <w:r w:rsidRPr="00DA25A2" w:rsidR="006A07AF">
        <w:t xml:space="preserve"> по основаниям, изложенным в иске</w:t>
      </w:r>
      <w:r w:rsidRPr="00DA25A2">
        <w:t>.</w:t>
      </w:r>
    </w:p>
    <w:p w:rsidR="00BF187D" w:rsidRPr="00DA25A2" w:rsidP="00DA25A2">
      <w:pPr>
        <w:ind w:firstLine="709"/>
        <w:jc w:val="both"/>
      </w:pPr>
      <w:r w:rsidRPr="00DA25A2">
        <w:t>Ответчи</w:t>
      </w:r>
      <w:r w:rsidRPr="00DA25A2">
        <w:t>к</w:t>
      </w:r>
      <w:r w:rsidRPr="00DA25A2">
        <w:t xml:space="preserve"> </w:t>
      </w:r>
      <w:r w:rsidRPr="00DA25A2">
        <w:rPr>
          <w:shd w:val="clear" w:color="auto" w:fill="FFFFFF"/>
        </w:rPr>
        <w:t>Домбровская И.В.</w:t>
      </w:r>
      <w:r w:rsidRPr="00DA25A2">
        <w:t xml:space="preserve"> </w:t>
      </w:r>
      <w:r w:rsidRPr="00DA25A2">
        <w:t>в судебное заседание не явилась,</w:t>
      </w:r>
      <w:r w:rsidRPr="00DA25A2" w:rsidR="006A07AF">
        <w:t xml:space="preserve"> о дне, времени и месте судебного заседания </w:t>
      </w:r>
      <w:r w:rsidRPr="00DA25A2" w:rsidR="006A07AF">
        <w:rPr>
          <w:shd w:val="clear" w:color="auto" w:fill="FFFFFF"/>
        </w:rPr>
        <w:t>извещена надлежащим образом.</w:t>
      </w:r>
      <w:r w:rsidRPr="00DA25A2">
        <w:t xml:space="preserve"> </w:t>
      </w:r>
      <w:r w:rsidRPr="00DA25A2" w:rsidR="006A07AF">
        <w:t>В</w:t>
      </w:r>
      <w:r w:rsidRPr="00DA25A2">
        <w:t xml:space="preserve"> возражени</w:t>
      </w:r>
      <w:r w:rsidRPr="00DA25A2" w:rsidR="006A07AF">
        <w:t>ях</w:t>
      </w:r>
      <w:r w:rsidRPr="00DA25A2">
        <w:t xml:space="preserve"> </w:t>
      </w:r>
      <w:r w:rsidRPr="00DA25A2" w:rsidR="006A07AF">
        <w:rPr>
          <w:shd w:val="clear" w:color="auto" w:fill="FFFFFF"/>
        </w:rPr>
        <w:t xml:space="preserve">Домбровской И.В. </w:t>
      </w:r>
      <w:r w:rsidRPr="00DA25A2">
        <w:t>на иск</w:t>
      </w:r>
      <w:r w:rsidRPr="00DA25A2" w:rsidR="006A07AF">
        <w:t>, имеющихся в материалах дела</w:t>
      </w:r>
      <w:r w:rsidRPr="00DA25A2" w:rsidR="00B57E75">
        <w:t xml:space="preserve"> (л.д. 49-50)</w:t>
      </w:r>
      <w:r w:rsidRPr="00DA25A2">
        <w:t xml:space="preserve">, </w:t>
      </w:r>
      <w:r w:rsidRPr="00DA25A2" w:rsidR="00261B7D">
        <w:t>она</w:t>
      </w:r>
      <w:r w:rsidRPr="00DA25A2" w:rsidR="006A07AF">
        <w:t xml:space="preserve"> просит</w:t>
      </w:r>
      <w:r w:rsidRPr="00DA25A2">
        <w:t xml:space="preserve"> рассмотреть дело в её отсутствие, указ</w:t>
      </w:r>
      <w:r w:rsidRPr="00DA25A2" w:rsidR="006A07AF">
        <w:t>ывая</w:t>
      </w:r>
      <w:r w:rsidRPr="00DA25A2">
        <w:t xml:space="preserve"> при этом, </w:t>
      </w:r>
      <w:r w:rsidRPr="00DA25A2">
        <w:t xml:space="preserve">что </w:t>
      </w:r>
      <w:r w:rsidRPr="00DA25A2">
        <w:t xml:space="preserve">действительно ранее являлась собственником квартиры № </w:t>
      </w:r>
      <w:r w:rsidR="007C61D8">
        <w:t>&lt;данные изъяты&gt;</w:t>
      </w:r>
      <w:r w:rsidRPr="00DA25A2">
        <w:t xml:space="preserve">, расположенной по адресу: </w:t>
      </w:r>
      <w:r w:rsidR="007C61D8">
        <w:t>&lt;данные изъяты&gt;</w:t>
      </w:r>
      <w:r w:rsidRPr="00DA25A2">
        <w:t xml:space="preserve">, однако 24.04.2015 года продала указанную квартиру </w:t>
      </w:r>
      <w:r w:rsidRPr="00DA25A2">
        <w:t>Федорец</w:t>
      </w:r>
      <w:r w:rsidRPr="00DA25A2">
        <w:t xml:space="preserve"> О.С., оформив договор купли-продажи</w:t>
      </w:r>
      <w:r w:rsidRPr="00DA25A2" w:rsidR="004F091E">
        <w:t xml:space="preserve"> от 24.04.2015 года</w:t>
      </w:r>
      <w:r w:rsidRPr="00DA25A2">
        <w:t>, о чем в ЕГРП на недвижимое имущество и</w:t>
      </w:r>
      <w:r w:rsidRPr="00DA25A2">
        <w:t xml:space="preserve"> сделок с ним 15.06.2015 года была сделана соответствующая запись, в </w:t>
      </w:r>
      <w:r w:rsidRPr="00DA25A2">
        <w:t>связи</w:t>
      </w:r>
      <w:r w:rsidRPr="00DA25A2">
        <w:t xml:space="preserve"> с чем считает, что взыскание с неё задолженности за потребленную тепловую энергию </w:t>
      </w:r>
      <w:r w:rsidRPr="00DA25A2" w:rsidR="00B57E75">
        <w:t xml:space="preserve">в квартире </w:t>
      </w:r>
      <w:r w:rsidRPr="00DA25A2">
        <w:t xml:space="preserve">в период, указанный в </w:t>
      </w:r>
      <w:r w:rsidRPr="00DA25A2" w:rsidR="00261B7D">
        <w:t>иске</w:t>
      </w:r>
      <w:r w:rsidRPr="00DA25A2" w:rsidR="00B57E75">
        <w:t xml:space="preserve"> необоснованно.</w:t>
      </w:r>
      <w:r w:rsidRPr="00DA25A2">
        <w:t xml:space="preserve"> </w:t>
      </w:r>
    </w:p>
    <w:p w:rsidR="007215DA" w:rsidRPr="00DA25A2" w:rsidP="00DA25A2">
      <w:pPr>
        <w:ind w:firstLine="709"/>
        <w:jc w:val="both"/>
      </w:pPr>
      <w:r w:rsidRPr="00DA25A2">
        <w:t>Ответчи</w:t>
      </w:r>
      <w:r w:rsidRPr="00DA25A2" w:rsidR="00B57E75">
        <w:t xml:space="preserve">к </w:t>
      </w:r>
      <w:r w:rsidRPr="00DA25A2" w:rsidR="00B57E75">
        <w:rPr>
          <w:shd w:val="clear" w:color="auto" w:fill="FFFFFF"/>
        </w:rPr>
        <w:t>Федорец</w:t>
      </w:r>
      <w:r w:rsidRPr="00DA25A2" w:rsidR="00B57E75">
        <w:rPr>
          <w:shd w:val="clear" w:color="auto" w:fill="FFFFFF"/>
        </w:rPr>
        <w:t xml:space="preserve"> О.С.</w:t>
      </w:r>
      <w:r w:rsidRPr="00DA25A2">
        <w:t xml:space="preserve">  в судебное заседание не явилась, о дне, времени и месте судебного заседания </w:t>
      </w:r>
      <w:r w:rsidRPr="00DA25A2">
        <w:rPr>
          <w:shd w:val="clear" w:color="auto" w:fill="FFFFFF"/>
        </w:rPr>
        <w:t>извещ</w:t>
      </w:r>
      <w:r w:rsidRPr="00DA25A2" w:rsidR="00B57E75">
        <w:rPr>
          <w:shd w:val="clear" w:color="auto" w:fill="FFFFFF"/>
        </w:rPr>
        <w:t>ена</w:t>
      </w:r>
      <w:r w:rsidRPr="00DA25A2">
        <w:rPr>
          <w:shd w:val="clear" w:color="auto" w:fill="FFFFFF"/>
        </w:rPr>
        <w:t xml:space="preserve"> надлежащим образом по месту  регистрации</w:t>
      </w:r>
      <w:r w:rsidRPr="00DA25A2" w:rsidR="00C71C8E">
        <w:rPr>
          <w:shd w:val="clear" w:color="auto" w:fill="FFFFFF"/>
        </w:rPr>
        <w:t>.</w:t>
      </w:r>
      <w:r w:rsidRPr="00DA25A2">
        <w:rPr>
          <w:shd w:val="clear" w:color="auto" w:fill="FFFFFF"/>
        </w:rPr>
        <w:t xml:space="preserve"> </w:t>
      </w:r>
      <w:r w:rsidRPr="00DA25A2" w:rsidR="00964B74">
        <w:t xml:space="preserve">Представитель ответчика </w:t>
      </w:r>
      <w:r w:rsidRPr="00DA25A2" w:rsidR="00964B74">
        <w:t>Федорец</w:t>
      </w:r>
      <w:r w:rsidRPr="00DA25A2" w:rsidR="00964B74">
        <w:t xml:space="preserve"> О.С. – </w:t>
      </w:r>
      <w:r w:rsidRPr="00DA25A2" w:rsidR="00964B74">
        <w:t>Хартонюк</w:t>
      </w:r>
      <w:r w:rsidRPr="00DA25A2" w:rsidR="00964B74">
        <w:t xml:space="preserve"> В.В. </w:t>
      </w:r>
      <w:r w:rsidRPr="00DA25A2" w:rsidR="00964B74">
        <w:rPr>
          <w:shd w:val="clear" w:color="auto" w:fill="FFFFFF"/>
        </w:rPr>
        <w:t xml:space="preserve">предоставил суду заявление </w:t>
      </w:r>
      <w:r w:rsidRPr="00DA25A2" w:rsidR="00964B74">
        <w:rPr>
          <w:shd w:val="clear" w:color="auto" w:fill="FFFFFF"/>
        </w:rPr>
        <w:t>Федорец</w:t>
      </w:r>
      <w:r w:rsidRPr="00DA25A2" w:rsidR="00964B74">
        <w:rPr>
          <w:shd w:val="clear" w:color="auto" w:fill="FFFFFF"/>
        </w:rPr>
        <w:t xml:space="preserve"> О.С., в котором она просит рассмотреть гражданское дело в её отсутствие</w:t>
      </w:r>
      <w:r w:rsidRPr="00DA25A2" w:rsidR="00964B74">
        <w:t>.</w:t>
      </w:r>
    </w:p>
    <w:p w:rsidR="00F16F6A" w:rsidRPr="00DA25A2" w:rsidP="00DA25A2">
      <w:pPr>
        <w:autoSpaceDE w:val="0"/>
        <w:autoSpaceDN w:val="0"/>
        <w:adjustRightInd w:val="0"/>
        <w:jc w:val="both"/>
      </w:pPr>
      <w:r w:rsidRPr="00DA25A2">
        <w:t xml:space="preserve">         </w:t>
      </w:r>
      <w:r w:rsidRPr="00DA25A2" w:rsidR="00D473F5">
        <w:t xml:space="preserve">   </w:t>
      </w:r>
      <w:r w:rsidR="00A65907">
        <w:t>П</w:t>
      </w:r>
      <w:r w:rsidRPr="00DA25A2" w:rsidR="00C71C8E">
        <w:t xml:space="preserve">редставитель ответчика </w:t>
      </w:r>
      <w:r w:rsidRPr="00DA25A2" w:rsidR="00A65907">
        <w:t>Федорец</w:t>
      </w:r>
      <w:r w:rsidRPr="00DA25A2" w:rsidR="00A65907">
        <w:t xml:space="preserve"> О.С. – </w:t>
      </w:r>
      <w:r w:rsidRPr="00DA25A2" w:rsidR="00C71C8E">
        <w:t>Хартонюк</w:t>
      </w:r>
      <w:r w:rsidRPr="00DA25A2" w:rsidR="00C71C8E">
        <w:t xml:space="preserve"> В.В. </w:t>
      </w:r>
      <w:r w:rsidRPr="00DA25A2" w:rsidR="00964B74">
        <w:t>в судебном заседании</w:t>
      </w:r>
      <w:r w:rsidRPr="00DA25A2" w:rsidR="00964B74">
        <w:rPr>
          <w:shd w:val="clear" w:color="auto" w:fill="FFFFFF"/>
        </w:rPr>
        <w:t xml:space="preserve"> </w:t>
      </w:r>
      <w:r w:rsidRPr="00DA25A2" w:rsidR="00C71C8E">
        <w:t xml:space="preserve">исковые требования признал частично, пояснив, что </w:t>
      </w:r>
      <w:r w:rsidRPr="00DA25A2" w:rsidR="001E4D21">
        <w:t xml:space="preserve">фактически </w:t>
      </w:r>
      <w:r w:rsidRPr="00DA25A2" w:rsidR="001E4D21">
        <w:t>Федорец</w:t>
      </w:r>
      <w:r w:rsidRPr="00DA25A2" w:rsidR="001E4D21">
        <w:t xml:space="preserve"> О.С. проживает по месту своей регистрации по адресу: </w:t>
      </w:r>
      <w:r w:rsidR="007C61D8">
        <w:t>&lt;данные изъяты&gt;</w:t>
      </w:r>
      <w:r w:rsidRPr="00DA25A2" w:rsidR="001E4D21">
        <w:t xml:space="preserve">, и </w:t>
      </w:r>
      <w:r w:rsidRPr="00DA25A2" w:rsidR="00C71C8E">
        <w:t xml:space="preserve">имеет льготу на оплату коммунальных услуг в размере 25%, которая не была учтена истцом при расчете задолженности по </w:t>
      </w:r>
      <w:r w:rsidR="00B015F3">
        <w:t xml:space="preserve">принадлежащей ей </w:t>
      </w:r>
      <w:r w:rsidRPr="00DA25A2" w:rsidR="00C71C8E">
        <w:t xml:space="preserve">квартире № </w:t>
      </w:r>
      <w:r w:rsidR="007C61D8">
        <w:t>&lt;данные изъяты&gt;</w:t>
      </w:r>
      <w:r w:rsidRPr="00DA25A2" w:rsidR="00C71C8E">
        <w:t xml:space="preserve">, расположенной по адресу: </w:t>
      </w:r>
      <w:r w:rsidR="007C61D8">
        <w:t>&lt;данные изъяты&gt;</w:t>
      </w:r>
      <w:r w:rsidRPr="00DA25A2" w:rsidR="00C71C8E">
        <w:t xml:space="preserve">. </w:t>
      </w:r>
      <w:r w:rsidRPr="00DA25A2" w:rsidR="00964B74">
        <w:t>Кроме</w:t>
      </w:r>
      <w:r w:rsidRPr="00DA25A2" w:rsidR="00964B74">
        <w:t xml:space="preserve"> этого</w:t>
      </w:r>
      <w:r w:rsidRPr="00DA25A2" w:rsidR="00C71C8E">
        <w:t xml:space="preserve"> представитель отв</w:t>
      </w:r>
      <w:r w:rsidRPr="00DA25A2" w:rsidR="001E4D21">
        <w:t xml:space="preserve">етчика указал на то, что истцом </w:t>
      </w:r>
      <w:r w:rsidRPr="00DA25A2" w:rsidR="001E4D21">
        <w:t xml:space="preserve">не было подано заявление об уточнении исковых требований в отношении </w:t>
      </w:r>
      <w:r w:rsidRPr="00DA25A2" w:rsidR="001E4D21">
        <w:t>Федорец</w:t>
      </w:r>
      <w:r w:rsidRPr="00DA25A2" w:rsidR="001E4D21">
        <w:t xml:space="preserve"> О.С., </w:t>
      </w:r>
      <w:r w:rsidRPr="00DA25A2" w:rsidR="00964B74">
        <w:t>и</w:t>
      </w:r>
      <w:r w:rsidRPr="00DA25A2" w:rsidR="001E4D21">
        <w:t xml:space="preserve"> просил учесть </w:t>
      </w:r>
      <w:r w:rsidRPr="00DA25A2" w:rsidR="00964B74">
        <w:t xml:space="preserve">это </w:t>
      </w:r>
      <w:r w:rsidRPr="00DA25A2" w:rsidR="001E4D21">
        <w:t>при вынесении решения.</w:t>
      </w:r>
    </w:p>
    <w:p w:rsidR="00546955" w:rsidRPr="00DA25A2" w:rsidP="00DA25A2">
      <w:pPr>
        <w:autoSpaceDE w:val="0"/>
        <w:autoSpaceDN w:val="0"/>
        <w:adjustRightInd w:val="0"/>
        <w:jc w:val="both"/>
        <w:rPr>
          <w:rFonts w:eastAsiaTheme="minorEastAsia"/>
          <w:shd w:val="clear" w:color="auto" w:fill="FFFFFF"/>
        </w:rPr>
      </w:pPr>
      <w:r w:rsidRPr="00DA25A2">
        <w:rPr>
          <w:shd w:val="clear" w:color="auto" w:fill="FFFFFF"/>
        </w:rPr>
        <w:t xml:space="preserve">            </w:t>
      </w:r>
      <w:r w:rsidRPr="00DA25A2">
        <w:rPr>
          <w:shd w:val="clear" w:color="auto" w:fill="FFFFFF"/>
        </w:rPr>
        <w:t>Представитель третьего лица, не заявляюще</w:t>
      </w:r>
      <w:r w:rsidRPr="00DA25A2" w:rsidR="00262F77">
        <w:rPr>
          <w:shd w:val="clear" w:color="auto" w:fill="FFFFFF"/>
        </w:rPr>
        <w:t>го</w:t>
      </w:r>
      <w:r w:rsidRPr="00DA25A2">
        <w:rPr>
          <w:shd w:val="clear" w:color="auto" w:fill="FFFFFF"/>
        </w:rPr>
        <w:t xml:space="preserve"> самостоятельных требований относительно предмета спора – МКУ Департамент труда и социальной защиты населения администрации г. Симферополя </w:t>
      </w:r>
      <w:r w:rsidRPr="00DA25A2">
        <w:t xml:space="preserve">в судебное заседание не явился, о дне, времени и месте судебного заседания третье лицо </w:t>
      </w:r>
      <w:r w:rsidRPr="00DA25A2">
        <w:rPr>
          <w:shd w:val="clear" w:color="auto" w:fill="FFFFFF"/>
        </w:rPr>
        <w:t>извещено надлежащим образом</w:t>
      </w:r>
      <w:r w:rsidR="00E6344D">
        <w:rPr>
          <w:shd w:val="clear" w:color="auto" w:fill="FFFFFF"/>
        </w:rPr>
        <w:t xml:space="preserve">, </w:t>
      </w:r>
      <w:r w:rsidR="00A66364">
        <w:rPr>
          <w:shd w:val="clear" w:color="auto" w:fill="FFFFFF"/>
        </w:rPr>
        <w:t xml:space="preserve">в адрес суда от представителя третьего лица – </w:t>
      </w:r>
      <w:r w:rsidR="00A66364">
        <w:rPr>
          <w:shd w:val="clear" w:color="auto" w:fill="FFFFFF"/>
        </w:rPr>
        <w:t>Зенидиновой</w:t>
      </w:r>
      <w:r w:rsidR="00A66364">
        <w:rPr>
          <w:shd w:val="clear" w:color="auto" w:fill="FFFFFF"/>
        </w:rPr>
        <w:t xml:space="preserve"> Н.Н. поступило заявление </w:t>
      </w:r>
      <w:r w:rsidR="00E6344D">
        <w:rPr>
          <w:shd w:val="clear" w:color="auto" w:fill="FFFFFF"/>
        </w:rPr>
        <w:t xml:space="preserve">о рассмотрении дела в </w:t>
      </w:r>
      <w:r w:rsidR="00A66364">
        <w:rPr>
          <w:shd w:val="clear" w:color="auto" w:fill="FFFFFF"/>
        </w:rPr>
        <w:t xml:space="preserve">её </w:t>
      </w:r>
      <w:r w:rsidR="00E6344D">
        <w:rPr>
          <w:shd w:val="clear" w:color="auto" w:fill="FFFFFF"/>
        </w:rPr>
        <w:t>отсутствие</w:t>
      </w:r>
      <w:r w:rsidRPr="00DA25A2">
        <w:rPr>
          <w:shd w:val="clear" w:color="auto" w:fill="FFFFFF"/>
        </w:rPr>
        <w:t>.</w:t>
      </w:r>
      <w:r w:rsidRPr="00DA25A2" w:rsidR="006E2D1F">
        <w:rPr>
          <w:shd w:val="clear" w:color="auto" w:fill="FFFFFF"/>
        </w:rPr>
        <w:t xml:space="preserve"> </w:t>
      </w:r>
      <w:r w:rsidRPr="00DA25A2" w:rsidR="006E2D1F">
        <w:rPr>
          <w:shd w:val="clear" w:color="auto" w:fill="FFFFFF"/>
        </w:rPr>
        <w:t>При этом третьим лицом суду предоставлена информация, согласно которой</w:t>
      </w:r>
      <w:r w:rsidRPr="00DA25A2" w:rsidR="006E2D1F">
        <w:t xml:space="preserve"> </w:t>
      </w:r>
      <w:r w:rsidRPr="00DA25A2" w:rsidR="006E2D1F">
        <w:t>Федорец</w:t>
      </w:r>
      <w:r w:rsidRPr="00DA25A2" w:rsidR="006E2D1F">
        <w:t xml:space="preserve"> О.С. пользуется мерой социальной поддержки в виде «Ежемесячной скидки на оплату занимаемой общей площади жилых помещений и коммунальных услуг» на основании льготной категории «Граждане из числа лиц, которым на время окончания (2 сентября 1945 года) Второй мировой войны было не менее 18 лет в размере 25 % от норм потребления</w:t>
      </w:r>
      <w:r w:rsidRPr="00DA25A2" w:rsidR="006E2D1F">
        <w:t xml:space="preserve">» по месту своего жительства по адресу: </w:t>
      </w:r>
      <w:r w:rsidR="007C61D8">
        <w:t>&lt;данные изъяты&gt;</w:t>
      </w:r>
      <w:r w:rsidRPr="00DA25A2" w:rsidR="006E2D1F">
        <w:t>,</w:t>
      </w:r>
      <w:r w:rsidRPr="00DA25A2" w:rsidR="006E2D1F">
        <w:rPr>
          <w:rStyle w:val="1"/>
        </w:rPr>
        <w:t xml:space="preserve"> </w:t>
      </w:r>
      <w:r w:rsidRPr="00DA25A2" w:rsidR="006E2D1F">
        <w:t xml:space="preserve">мерами социальной поддержки по адресу: </w:t>
      </w:r>
      <w:r w:rsidR="007C61D8">
        <w:t>&lt;данные изъяты&gt;</w:t>
      </w:r>
      <w:r w:rsidRPr="00DA25A2" w:rsidR="006E2D1F">
        <w:t xml:space="preserve">, </w:t>
      </w:r>
      <w:r w:rsidRPr="00DA25A2" w:rsidR="006E2D1F">
        <w:t>Федорец</w:t>
      </w:r>
      <w:r w:rsidRPr="00DA25A2" w:rsidR="006E2D1F">
        <w:t xml:space="preserve"> О.С. не пользуется.</w:t>
      </w:r>
    </w:p>
    <w:p w:rsidR="00036FD7" w:rsidRPr="00DA25A2" w:rsidP="00DA25A2">
      <w:pPr>
        <w:pStyle w:val="NoSpacing"/>
        <w:ind w:firstLine="1134"/>
        <w:jc w:val="both"/>
        <w:rPr>
          <w:color w:val="auto"/>
        </w:rPr>
      </w:pPr>
      <w:r w:rsidRPr="00DA25A2">
        <w:rPr>
          <w:color w:val="auto"/>
          <w:lang w:eastAsia="ru-RU"/>
        </w:rPr>
        <w:t>В соответствии со ст. 167 ГПК РФ суд считает возможным рассмотреть дело в отсутствие неявившихся лиц</w:t>
      </w:r>
      <w:r w:rsidRPr="00DA25A2">
        <w:rPr>
          <w:color w:val="auto"/>
        </w:rPr>
        <w:t>.</w:t>
      </w:r>
    </w:p>
    <w:p w:rsidR="00036FD7" w:rsidRPr="00DA25A2" w:rsidP="00DA25A2">
      <w:pPr>
        <w:ind w:firstLine="1080"/>
        <w:jc w:val="both"/>
      </w:pPr>
      <w:r w:rsidRPr="00DA25A2">
        <w:t>Выслушав представителя истца и представителя ответчика</w:t>
      </w:r>
      <w:r w:rsidRPr="00DA25A2" w:rsidR="00BC7C31">
        <w:t xml:space="preserve"> </w:t>
      </w:r>
      <w:r w:rsidRPr="00DA25A2" w:rsidR="00BC7C31">
        <w:t>Федорец</w:t>
      </w:r>
      <w:r w:rsidRPr="00DA25A2" w:rsidR="00BC7C31">
        <w:t xml:space="preserve"> О.С.</w:t>
      </w:r>
      <w:r w:rsidRPr="00DA25A2">
        <w:t>, исследовав материалы дела в их совокупности, суд приходит к следующим выводам.</w:t>
      </w:r>
    </w:p>
    <w:p w:rsidR="007215DA" w:rsidRPr="00DA25A2" w:rsidP="00DA25A2">
      <w:pPr>
        <w:ind w:firstLine="709"/>
        <w:jc w:val="both"/>
      </w:pPr>
      <w:r w:rsidRPr="00DA25A2">
        <w:t xml:space="preserve"> </w:t>
      </w:r>
      <w:r w:rsidRPr="00DA25A2">
        <w:t>Согласно Уставу,  утвержденного приказом Министерства жилищно-коммунального хозяйства Республики Крым от 08.08.2014 года №1-А, ГУП Республики Крым «</w:t>
      </w:r>
      <w:r w:rsidRPr="00DA25A2">
        <w:t>Крымтеплокоммунэнерго</w:t>
      </w:r>
      <w:r w:rsidRPr="00DA25A2">
        <w:t>» создано с целью обеспечения эффективного управления собственностью Республики Крым, осуществления производства, транспортировки и поставки тепловой энергии всем категориям потребителей, повышения качества предоставления жилищно-коммунальных услуг.</w:t>
      </w:r>
    </w:p>
    <w:p w:rsidR="00112859" w:rsidRPr="00DA25A2" w:rsidP="00DA25A2">
      <w:pPr>
        <w:ind w:firstLine="709"/>
        <w:jc w:val="both"/>
      </w:pPr>
      <w:r w:rsidRPr="00DA25A2">
        <w:t xml:space="preserve">Согласно </w:t>
      </w:r>
      <w:r w:rsidRPr="00DA25A2">
        <w:t>выписки из Единого государственного реестра недвижимости о переходе прав на объект недвижимости от 31.10.2017 года переход права собственности на квартиру №</w:t>
      </w:r>
      <w:r w:rsidR="007C61D8">
        <w:t>&lt;данные изъяты&gt;</w:t>
      </w:r>
      <w:r w:rsidRPr="00DA25A2">
        <w:t xml:space="preserve">, расположенную по адресу: </w:t>
      </w:r>
      <w:r w:rsidR="007C61D8">
        <w:t>&lt;данные изъяты&gt;</w:t>
      </w:r>
      <w:r w:rsidRPr="00DA25A2">
        <w:t xml:space="preserve">, от Домбровской И.В. к </w:t>
      </w:r>
      <w:r w:rsidRPr="00DA25A2">
        <w:t>Федорец</w:t>
      </w:r>
      <w:r w:rsidRPr="00DA25A2">
        <w:t xml:space="preserve"> О.С. зарегистрирован Государственным комитетом по государственной регистрации и кадастру Республики Крым 15 июня 2015 года (л.д.29).</w:t>
      </w:r>
    </w:p>
    <w:p w:rsidR="00112859" w:rsidRPr="00DA25A2" w:rsidP="00DA25A2">
      <w:pPr>
        <w:ind w:firstLine="709"/>
        <w:jc w:val="both"/>
      </w:pPr>
      <w:r w:rsidRPr="00DA25A2">
        <w:t xml:space="preserve">Согласно лицевого счета на </w:t>
      </w:r>
      <w:r w:rsidRPr="00DA25A2" w:rsidR="004E384E">
        <w:t>выше</w:t>
      </w:r>
      <w:r w:rsidRPr="00DA25A2">
        <w:t>указанную квартиру Домбровская И.В. 24.12.2014  года</w:t>
      </w:r>
      <w:r w:rsidRPr="00DA25A2" w:rsidR="004E384E">
        <w:t xml:space="preserve"> выбыла (выписана) из неё</w:t>
      </w:r>
      <w:r w:rsidRPr="00DA25A2" w:rsidR="00271DBD">
        <w:t xml:space="preserve"> (</w:t>
      </w:r>
      <w:r w:rsidRPr="00DA25A2" w:rsidR="00271DBD">
        <w:t>л</w:t>
      </w:r>
      <w:r w:rsidRPr="00DA25A2" w:rsidR="00271DBD">
        <w:t>.д. 54)</w:t>
      </w:r>
      <w:r w:rsidRPr="00DA25A2" w:rsidR="004E384E">
        <w:t>.</w:t>
      </w:r>
    </w:p>
    <w:p w:rsidR="004F091E" w:rsidRPr="00DA25A2" w:rsidP="00DA25A2">
      <w:pPr>
        <w:ind w:firstLine="709"/>
        <w:jc w:val="both"/>
      </w:pPr>
      <w:r w:rsidRPr="00DA25A2">
        <w:t>Согласно  Акта готовности системы теплоснабжения (отопление, ГВС, вентиляция) от 30.08.2016</w:t>
      </w:r>
      <w:r w:rsidRPr="00DA25A2" w:rsidR="001F2B1C">
        <w:t xml:space="preserve"> года</w:t>
      </w:r>
      <w:r w:rsidRPr="00DA25A2">
        <w:t xml:space="preserve"> система теплопотребления дома №</w:t>
      </w:r>
      <w:r w:rsidR="007C61D8">
        <w:t>&lt;данные изъяты&gt;</w:t>
      </w:r>
      <w:r w:rsidRPr="00DA25A2">
        <w:t xml:space="preserve">, расположенного по адресу: </w:t>
      </w:r>
      <w:r w:rsidR="007C61D8">
        <w:t>&lt;данные изъяты&gt;</w:t>
      </w:r>
      <w:r w:rsidRPr="00DA25A2">
        <w:t>, готова к эксплуатации (</w:t>
      </w:r>
      <w:r w:rsidRPr="00DA25A2">
        <w:t>л</w:t>
      </w:r>
      <w:r w:rsidRPr="00DA25A2">
        <w:t xml:space="preserve">.д. 5). </w:t>
      </w:r>
    </w:p>
    <w:p w:rsidR="007215DA" w:rsidRPr="00DA25A2" w:rsidP="00DA25A2">
      <w:pPr>
        <w:ind w:firstLine="709"/>
        <w:jc w:val="both"/>
      </w:pPr>
      <w:r w:rsidRPr="00DA25A2">
        <w:t xml:space="preserve">Согласно </w:t>
      </w:r>
      <w:r w:rsidRPr="00DA25A2">
        <w:t>справке-лицевому</w:t>
      </w:r>
      <w:r w:rsidRPr="00DA25A2">
        <w:t xml:space="preserve"> счету за потребленную тепловую энергию</w:t>
      </w:r>
      <w:r w:rsidRPr="00DA25A2" w:rsidR="004F091E">
        <w:t xml:space="preserve"> в квартире №</w:t>
      </w:r>
      <w:r w:rsidR="007C61D8">
        <w:t>&lt;данные изъяты&gt;</w:t>
      </w:r>
      <w:r w:rsidRPr="00DA25A2" w:rsidR="004F091E">
        <w:t xml:space="preserve">, расположенной по адресу: </w:t>
      </w:r>
      <w:r w:rsidR="007C61D8">
        <w:t>&lt;данные изъяты&gt;</w:t>
      </w:r>
      <w:r w:rsidRPr="00DA25A2" w:rsidR="004F091E">
        <w:t>,</w:t>
      </w:r>
      <w:r w:rsidRPr="00DA25A2">
        <w:t xml:space="preserve"> образовалась задолженность за период </w:t>
      </w:r>
      <w:r w:rsidRPr="00DA25A2" w:rsidR="00271DBD">
        <w:t>с 01.10.2016 года до 01.06.2017 года в размере 22 528, 46 рублей (л.д. 4)</w:t>
      </w:r>
      <w:r w:rsidRPr="00DA25A2">
        <w:t>.</w:t>
      </w:r>
    </w:p>
    <w:p w:rsidR="007215DA" w:rsidRPr="00DA25A2" w:rsidP="00DA25A2">
      <w:pPr>
        <w:ind w:firstLine="709"/>
        <w:jc w:val="both"/>
      </w:pPr>
      <w:r w:rsidRPr="00DA25A2">
        <w:t>В соответствии с п.9 ст.15 Федерального закона от 27.07.2010 № 190-ФЗ (ред. от 29.12.2014) «О теплоснабжении» (с изм</w:t>
      </w:r>
      <w:r w:rsidRPr="00DA25A2" w:rsidR="00271DBD">
        <w:t>енениями</w:t>
      </w:r>
      <w:r w:rsidRPr="00DA25A2">
        <w:t xml:space="preserve"> и доп</w:t>
      </w:r>
      <w:r w:rsidRPr="00DA25A2" w:rsidR="00271DBD">
        <w:t>олнениями</w:t>
      </w:r>
      <w:r w:rsidRPr="00DA25A2">
        <w:t>) оплата тепловой энергии (мощности) и (или) теплоносителя осуществляется в соответствии с тарифами, установленными органом регулирования, или ценами, определяемыми соглашением сторон, в случаях, предусмотренных настоящим Федеральным законом.</w:t>
      </w:r>
    </w:p>
    <w:p w:rsidR="007215DA" w:rsidRPr="00DA25A2" w:rsidP="00DA25A2">
      <w:pPr>
        <w:ind w:firstLine="709"/>
        <w:jc w:val="both"/>
      </w:pPr>
      <w:r w:rsidRPr="00DA25A2">
        <w:t>На протяжении 201</w:t>
      </w:r>
      <w:r w:rsidRPr="00DA25A2" w:rsidR="00271DBD">
        <w:t>6</w:t>
      </w:r>
      <w:r w:rsidRPr="00DA25A2">
        <w:t>-201</w:t>
      </w:r>
      <w:r w:rsidRPr="00DA25A2" w:rsidR="00271DBD">
        <w:t>7</w:t>
      </w:r>
      <w:r w:rsidRPr="00DA25A2">
        <w:t xml:space="preserve"> годов были утверждены следующие тарифы за потребление тепловой энергии: в соответствии с приказом Государственного комитета по ценам и тарифам Республики Крым от </w:t>
      </w:r>
      <w:r w:rsidRPr="00DA25A2" w:rsidR="00271DBD">
        <w:t>17</w:t>
      </w:r>
      <w:r w:rsidRPr="00DA25A2">
        <w:t>.1</w:t>
      </w:r>
      <w:r w:rsidRPr="00DA25A2" w:rsidR="00271DBD">
        <w:t>2</w:t>
      </w:r>
      <w:r w:rsidRPr="00DA25A2">
        <w:t>.201</w:t>
      </w:r>
      <w:r w:rsidRPr="00DA25A2" w:rsidR="00271DBD">
        <w:t>5</w:t>
      </w:r>
      <w:r w:rsidRPr="00DA25A2">
        <w:t xml:space="preserve"> года № </w:t>
      </w:r>
      <w:r w:rsidRPr="00DA25A2" w:rsidR="00271DBD">
        <w:t>78</w:t>
      </w:r>
      <w:r w:rsidRPr="00DA25A2">
        <w:t xml:space="preserve">/1 с 01 </w:t>
      </w:r>
      <w:r w:rsidRPr="00DA25A2" w:rsidR="00271DBD">
        <w:t>июля</w:t>
      </w:r>
      <w:r w:rsidRPr="00DA25A2">
        <w:t xml:space="preserve"> 201</w:t>
      </w:r>
      <w:r w:rsidRPr="00DA25A2" w:rsidR="00271DBD">
        <w:t>6</w:t>
      </w:r>
      <w:r w:rsidRPr="00DA25A2">
        <w:t xml:space="preserve"> года по 31 декабря 201</w:t>
      </w:r>
      <w:r w:rsidRPr="00DA25A2" w:rsidR="00271DBD">
        <w:t>6</w:t>
      </w:r>
      <w:r w:rsidRPr="00DA25A2">
        <w:t xml:space="preserve"> года: тепловая энергия – 1</w:t>
      </w:r>
      <w:r w:rsidRPr="00DA25A2" w:rsidR="00271DBD">
        <w:t xml:space="preserve">805,96 </w:t>
      </w:r>
      <w:r w:rsidRPr="00DA25A2">
        <w:t>руб./Гкал</w:t>
      </w:r>
      <w:r w:rsidRPr="00DA25A2" w:rsidR="00271DBD">
        <w:t>, горячая вода –1805,96 руб./Гкал</w:t>
      </w:r>
      <w:r w:rsidRPr="00DA25A2">
        <w:t xml:space="preserve">; в соответствии с приказом Государственного комитета по ценам и тарифам Республики Крым от </w:t>
      </w:r>
      <w:r w:rsidRPr="00DA25A2" w:rsidR="00271DBD">
        <w:t>20.</w:t>
      </w:r>
      <w:r w:rsidRPr="00DA25A2">
        <w:t>1</w:t>
      </w:r>
      <w:r w:rsidRPr="00DA25A2" w:rsidR="00271DBD">
        <w:t>2</w:t>
      </w:r>
      <w:r w:rsidRPr="00DA25A2">
        <w:t>.201</w:t>
      </w:r>
      <w:r w:rsidRPr="00DA25A2" w:rsidR="00271DBD">
        <w:t>6</w:t>
      </w:r>
      <w:r w:rsidRPr="00DA25A2">
        <w:t xml:space="preserve"> года № </w:t>
      </w:r>
      <w:r w:rsidRPr="00DA25A2" w:rsidR="00271DBD">
        <w:t>52</w:t>
      </w:r>
      <w:r w:rsidRPr="00DA25A2">
        <w:t>/</w:t>
      </w:r>
      <w:r w:rsidRPr="00DA25A2" w:rsidR="00271DBD">
        <w:t>40</w:t>
      </w:r>
      <w:r w:rsidRPr="00DA25A2">
        <w:t xml:space="preserve"> с 01 </w:t>
      </w:r>
      <w:r w:rsidRPr="00DA25A2" w:rsidR="00271DBD">
        <w:t>января</w:t>
      </w:r>
      <w:r w:rsidRPr="00DA25A2">
        <w:t xml:space="preserve"> 201</w:t>
      </w:r>
      <w:r w:rsidRPr="00DA25A2" w:rsidR="00271DBD">
        <w:t>7</w:t>
      </w:r>
      <w:r w:rsidRPr="00DA25A2">
        <w:t xml:space="preserve"> года по 3</w:t>
      </w:r>
      <w:r w:rsidRPr="00DA25A2" w:rsidR="00EE5151">
        <w:t>0</w:t>
      </w:r>
      <w:r w:rsidRPr="00DA25A2">
        <w:t xml:space="preserve"> </w:t>
      </w:r>
      <w:r w:rsidRPr="00DA25A2" w:rsidR="00EE5151">
        <w:t>июня</w:t>
      </w:r>
      <w:r w:rsidRPr="00DA25A2">
        <w:t xml:space="preserve"> 201</w:t>
      </w:r>
      <w:r w:rsidRPr="00DA25A2" w:rsidR="00EE5151">
        <w:t>7</w:t>
      </w:r>
      <w:r w:rsidRPr="00DA25A2">
        <w:t xml:space="preserve"> года: горячая вода – </w:t>
      </w:r>
      <w:r w:rsidRPr="00DA25A2" w:rsidR="00EE5151">
        <w:t>1986,56</w:t>
      </w:r>
      <w:r w:rsidRPr="00DA25A2">
        <w:t xml:space="preserve"> руб./Гкал</w:t>
      </w:r>
      <w:r w:rsidRPr="00DA25A2" w:rsidR="00EE5151">
        <w:t>, горячая вода – 1986,56 руб./Гкал</w:t>
      </w:r>
      <w:r w:rsidRPr="00DA25A2">
        <w:t>.</w:t>
      </w:r>
    </w:p>
    <w:p w:rsidR="007215DA" w:rsidRPr="00DA25A2" w:rsidP="00DA25A2">
      <w:pPr>
        <w:ind w:firstLine="709"/>
        <w:jc w:val="both"/>
      </w:pPr>
      <w:r w:rsidRPr="00DA25A2">
        <w:t xml:space="preserve">В силу п. 34 Правил предоставления коммунальных услуг собственникам и пользователям помещений в многоквартирных домах и </w:t>
      </w:r>
      <w:r w:rsidRPr="00DA25A2">
        <w:t>жилых дом</w:t>
      </w:r>
      <w:r w:rsidRPr="00DA25A2" w:rsidR="001F2B1C">
        <w:t>ов</w:t>
      </w:r>
      <w:r w:rsidRPr="00DA25A2">
        <w:t>, утвержденных Постановлением Правительства РФ 06.05.2011 года № 354 потребитель обязан</w:t>
      </w:r>
      <w:r w:rsidRPr="00DA25A2">
        <w:t xml:space="preserve"> своевременно и в полном объеме вносить плату за коммунальные услуги, если иное не установлено договором, содержащим положения о предоставлении коммунальных услуг.</w:t>
      </w:r>
    </w:p>
    <w:p w:rsidR="007215DA" w:rsidRPr="00DA25A2" w:rsidP="00DA25A2">
      <w:pPr>
        <w:ind w:firstLine="709"/>
        <w:jc w:val="both"/>
      </w:pPr>
      <w:r w:rsidRPr="00DA25A2">
        <w:t xml:space="preserve">В соответствии с ч. 1 </w:t>
      </w:r>
      <w:r>
        <w:fldChar w:fldCharType="begin"/>
      </w:r>
      <w:r>
        <w:instrText xml:space="preserve"> HYPERLINK "http://sudact.ru/law/doc/fuo68Rqdy8Qo/001/001/?marker=fdoctlaw" \l "GDwGUfNgUbrT" \o "Статья 539. Договор энергоснабжения" \t "_blank" </w:instrText>
      </w:r>
      <w:r>
        <w:fldChar w:fldCharType="separate"/>
      </w:r>
      <w:r w:rsidRPr="00DA25A2">
        <w:rPr>
          <w:rStyle w:val="Hyperlink"/>
          <w:color w:val="auto"/>
          <w:u w:val="none"/>
        </w:rPr>
        <w:t>ст. 539</w:t>
      </w:r>
      <w:r>
        <w:fldChar w:fldCharType="end"/>
      </w:r>
      <w:r w:rsidRPr="00DA25A2">
        <w:t xml:space="preserve"> Гражданского кодекса РФ по договору энергоснабжения </w:t>
      </w:r>
      <w:r w:rsidRPr="00DA25A2">
        <w:t>энергоснабжающая</w:t>
      </w:r>
      <w:r w:rsidRPr="00DA25A2">
        <w:t xml:space="preserve"> организация обязуется подавать абоненту через присоединенную сеть энергию, а абонент обязуется оплачивать принятую энергию.</w:t>
      </w:r>
    </w:p>
    <w:p w:rsidR="00420B3D" w:rsidRPr="00DA25A2" w:rsidP="00DA25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5A2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DA25A2" w:rsidR="00875485">
        <w:rPr>
          <w:rFonts w:ascii="Times New Roman" w:hAnsi="Times New Roman" w:cs="Times New Roman"/>
          <w:sz w:val="24"/>
          <w:szCs w:val="24"/>
        </w:rPr>
        <w:t xml:space="preserve">ч.3 ст. 30 Жилищного кодекса РФ и </w:t>
      </w:r>
      <w:r w:rsidRPr="00DA25A2">
        <w:rPr>
          <w:rFonts w:ascii="Times New Roman" w:hAnsi="Times New Roman" w:cs="Times New Roman"/>
          <w:sz w:val="24"/>
          <w:szCs w:val="24"/>
        </w:rPr>
        <w:t>ст.</w:t>
      </w:r>
      <w:r w:rsidRPr="00DA25A2" w:rsidR="001F2B1C">
        <w:rPr>
          <w:rFonts w:ascii="Times New Roman" w:hAnsi="Times New Roman" w:cs="Times New Roman"/>
          <w:sz w:val="24"/>
          <w:szCs w:val="24"/>
        </w:rPr>
        <w:t xml:space="preserve"> </w:t>
      </w:r>
      <w:r w:rsidRPr="00DA25A2">
        <w:rPr>
          <w:rFonts w:ascii="Times New Roman" w:hAnsi="Times New Roman" w:cs="Times New Roman"/>
          <w:sz w:val="24"/>
          <w:szCs w:val="24"/>
        </w:rPr>
        <w:t xml:space="preserve">210 </w:t>
      </w:r>
      <w:r w:rsidRPr="00DA25A2" w:rsidR="001F2B1C">
        <w:rPr>
          <w:rFonts w:ascii="Times New Roman" w:hAnsi="Times New Roman" w:cs="Times New Roman"/>
          <w:sz w:val="24"/>
          <w:szCs w:val="24"/>
        </w:rPr>
        <w:t>Гражданского кодекса</w:t>
      </w:r>
      <w:r w:rsidRPr="00DA25A2">
        <w:rPr>
          <w:rFonts w:ascii="Times New Roman" w:hAnsi="Times New Roman" w:cs="Times New Roman"/>
          <w:sz w:val="24"/>
          <w:szCs w:val="24"/>
        </w:rPr>
        <w:t xml:space="preserve"> РФ собственник несет бремя содержания принадлежащего ему имущества.</w:t>
      </w:r>
    </w:p>
    <w:p w:rsidR="00420B3D" w:rsidRPr="00DA25A2" w:rsidP="00DA25A2">
      <w:pPr>
        <w:ind w:firstLine="567"/>
        <w:jc w:val="both"/>
      </w:pPr>
      <w:r w:rsidRPr="00DA25A2">
        <w:t xml:space="preserve">В силу ч.1 </w:t>
      </w:r>
      <w:r>
        <w:fldChar w:fldCharType="begin"/>
      </w:r>
      <w:r>
        <w:instrText xml:space="preserve"> HYPERLINK "http://sudact.ru/law/doc/fuo68Rqdy8Qo/001/001/?marker=fdoctlaw" \l "ckFQqUi2HF1K" \o "Статья 540. Заключение и продление договора энергоснабжения" \t "_blank" </w:instrText>
      </w:r>
      <w:r>
        <w:fldChar w:fldCharType="separate"/>
      </w:r>
      <w:r w:rsidRPr="00DA25A2">
        <w:rPr>
          <w:rStyle w:val="Hyperlink"/>
          <w:color w:val="auto"/>
          <w:u w:val="none"/>
        </w:rPr>
        <w:t>ст. 540</w:t>
      </w:r>
      <w:r>
        <w:fldChar w:fldCharType="end"/>
      </w:r>
      <w:r w:rsidRPr="00DA25A2">
        <w:t xml:space="preserve"> Гражданского кодекса РФ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420B3D" w:rsidRPr="00DA25A2" w:rsidP="00DA25A2">
      <w:pPr>
        <w:ind w:firstLine="567"/>
        <w:jc w:val="both"/>
      </w:pPr>
      <w:r w:rsidRPr="00DA25A2">
        <w:t>В соответствии с</w:t>
      </w:r>
      <w:r w:rsidRPr="00DA25A2">
        <w:t xml:space="preserve"> ч.1 </w:t>
      </w:r>
      <w:r>
        <w:fldChar w:fldCharType="begin"/>
      </w:r>
      <w:r>
        <w:instrText xml:space="preserve"> HYPERLINK "http://sudact.ru/law/doc/VUA9V5pxMgmd/009/001/?marker=fdoctlaw" \l "5fwU1eyxtjVO" \o "Статья 153. Обязанность по внесению платы за жилое помещение и коммунальные услуги" \t "_blank" </w:instrText>
      </w:r>
      <w:r>
        <w:fldChar w:fldCharType="separate"/>
      </w:r>
      <w:r w:rsidRPr="00DA25A2">
        <w:rPr>
          <w:rStyle w:val="Hyperlink"/>
          <w:color w:val="auto"/>
          <w:u w:val="none"/>
        </w:rPr>
        <w:t>ст. 153</w:t>
      </w:r>
      <w:r>
        <w:fldChar w:fldCharType="end"/>
      </w:r>
      <w:r w:rsidRPr="00DA25A2">
        <w:t xml:space="preserve"> Жилищного кодекса РФ граждане обязаны своевременно и полностью вносить плату за жилое помещение и коммунальные услуги.</w:t>
      </w:r>
    </w:p>
    <w:p w:rsidR="00420B3D" w:rsidRPr="00DA25A2" w:rsidP="00DA25A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A25A2">
        <w:t xml:space="preserve">Согласно </w:t>
      </w:r>
      <w:r w:rsidRPr="00DA25A2" w:rsidR="006B3359">
        <w:t xml:space="preserve">ч.4 </w:t>
      </w:r>
      <w:r>
        <w:fldChar w:fldCharType="begin"/>
      </w:r>
      <w:r>
        <w:instrText xml:space="preserve"> HYPERLINK "http://sudact.ru/law/doc/VUA9V5pxMgmd/009/002/?marker=fdoctlaw" \l "NtNnnpWhLg51" \o "Статья 154. Структура платы за жилое помещение и коммунальные услуги" \t "_blank" </w:instrText>
      </w:r>
      <w:r>
        <w:fldChar w:fldCharType="separate"/>
      </w:r>
      <w:r w:rsidRPr="00DA25A2">
        <w:rPr>
          <w:rStyle w:val="Hyperlink"/>
          <w:color w:val="auto"/>
          <w:u w:val="none"/>
        </w:rPr>
        <w:t>ст. 154</w:t>
      </w:r>
      <w:r>
        <w:fldChar w:fldCharType="end"/>
      </w:r>
      <w:r w:rsidRPr="00DA25A2">
        <w:t xml:space="preserve"> Жилищного кодекса </w:t>
      </w:r>
      <w:r w:rsidRPr="00DA25A2" w:rsidR="00875485">
        <w:t>РФ</w:t>
      </w:r>
      <w:r w:rsidRPr="00DA25A2">
        <w:t xml:space="preserve"> </w:t>
      </w:r>
      <w:r w:rsidRPr="00DA25A2" w:rsidR="006B3359">
        <w:rPr>
          <w:rFonts w:eastAsiaTheme="minorHAnsi"/>
          <w:lang w:eastAsia="en-US"/>
        </w:rPr>
        <w:t>плата за 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</w:t>
      </w:r>
      <w:r w:rsidRPr="00DA25A2">
        <w:t>.</w:t>
      </w:r>
    </w:p>
    <w:p w:rsidR="00420B3D" w:rsidRPr="00DA25A2" w:rsidP="00DA25A2">
      <w:pPr>
        <w:ind w:firstLine="567"/>
        <w:jc w:val="both"/>
      </w:pPr>
      <w:r w:rsidRPr="00DA25A2">
        <w:t>Статьей 309 ГК РФ установлено, что обязательства должны исполняться надлежащим образом в соответствии с условиями обязательства и требованиями закона, иных правовых актов.</w:t>
      </w:r>
    </w:p>
    <w:p w:rsidR="00420B3D" w:rsidRPr="00DA25A2" w:rsidP="00DA25A2">
      <w:pPr>
        <w:ind w:firstLine="567"/>
        <w:jc w:val="both"/>
      </w:pPr>
      <w:r w:rsidRPr="00DA25A2">
        <w:t xml:space="preserve">В соответствии со </w:t>
      </w:r>
      <w:r>
        <w:fldChar w:fldCharType="begin"/>
      </w:r>
      <w:r>
        <w:instrText xml:space="preserve"> HYPERLINK "http://sudact.ru/law/doc/Klnlpmib4PHt/003/001/?marker=fdoctlaw" \l "vXffobYHhGWR" \o "Статья 310. Недопустимость одностороннего отказа от исполнения обязательства" \t "_blank" </w:instrText>
      </w:r>
      <w:r>
        <w:fldChar w:fldCharType="separate"/>
      </w:r>
      <w:r w:rsidRPr="00DA25A2">
        <w:rPr>
          <w:rStyle w:val="Hyperlink"/>
          <w:color w:val="auto"/>
          <w:u w:val="none"/>
        </w:rPr>
        <w:t>ст. 310</w:t>
      </w:r>
      <w:r>
        <w:fldChar w:fldCharType="end"/>
      </w:r>
      <w:r w:rsidRPr="00DA25A2">
        <w:t xml:space="preserve"> ГК РФ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</w:t>
      </w:r>
    </w:p>
    <w:p w:rsidR="00420B3D" w:rsidRPr="00DA25A2" w:rsidP="00DA25A2">
      <w:pPr>
        <w:ind w:firstLine="567"/>
        <w:jc w:val="both"/>
      </w:pPr>
      <w:r w:rsidRPr="00DA25A2">
        <w:t xml:space="preserve">В соответствии с ч.1 </w:t>
      </w:r>
      <w:r>
        <w:fldChar w:fldCharType="begin"/>
      </w:r>
      <w:r>
        <w:instrText xml:space="preserve"> HYPERLINK "http://sudact.ru/law/doc/VUA9V5pxMgmd/009/003/?marker=fdoctlaw" \l "ZEJpDQUaFgd8" \o "Статья 155. Внесение платы за жилое помещение и коммунальные услуги" \t "_blank" </w:instrText>
      </w:r>
      <w:r>
        <w:fldChar w:fldCharType="separate"/>
      </w:r>
      <w:r w:rsidRPr="00DA25A2">
        <w:rPr>
          <w:rStyle w:val="Hyperlink"/>
          <w:color w:val="auto"/>
          <w:u w:val="none"/>
        </w:rPr>
        <w:t>ст. 155</w:t>
      </w:r>
      <w:r>
        <w:fldChar w:fldCharType="end"/>
      </w:r>
      <w:r w:rsidRPr="00DA25A2">
        <w:t xml:space="preserve"> Жилищного кодекса РФ плата за жилое помещение и коммунальные услуги вносится ежемесячно до десятого числа, следующего за истекшим месяцем, если иной срок не установлен договором управления многоквартирным домом.</w:t>
      </w:r>
    </w:p>
    <w:p w:rsidR="00953755" w:rsidRPr="00DA25A2" w:rsidP="00DA25A2">
      <w:pPr>
        <w:ind w:firstLine="709"/>
        <w:jc w:val="both"/>
      </w:pPr>
      <w:r w:rsidRPr="00DA25A2">
        <w:t xml:space="preserve">Учитывая то, что собственником квартиры в период с 01.10.2016 года до 01.06.2017 года являлась </w:t>
      </w:r>
      <w:r w:rsidRPr="00DA25A2">
        <w:t>Федорец</w:t>
      </w:r>
      <w:r w:rsidRPr="00DA25A2">
        <w:t xml:space="preserve"> О.С., а Домбровская И.В. из указанной квартиры была выписана</w:t>
      </w:r>
      <w:r w:rsidRPr="00DA25A2" w:rsidR="006B3359">
        <w:t xml:space="preserve"> (выбыла)</w:t>
      </w:r>
      <w:r w:rsidRPr="00DA25A2">
        <w:t xml:space="preserve"> 24.12.2014  года, то суд приходит к выводу об отсутствии оснований для удовлетворения исковых требований в отношении Домбровской И.В., в </w:t>
      </w:r>
      <w:r w:rsidRPr="00DA25A2">
        <w:t>связи</w:t>
      </w:r>
      <w:r w:rsidRPr="00DA25A2">
        <w:t xml:space="preserve"> с чем в удовлетворении части иска в отношении последней надлежит отказать.</w:t>
      </w:r>
    </w:p>
    <w:p w:rsidR="007215DA" w:rsidRPr="00DA25A2" w:rsidP="00DA25A2">
      <w:pPr>
        <w:autoSpaceDE w:val="0"/>
        <w:autoSpaceDN w:val="0"/>
        <w:adjustRightInd w:val="0"/>
        <w:ind w:firstLine="709"/>
        <w:jc w:val="both"/>
      </w:pPr>
      <w:r w:rsidRPr="00DA25A2">
        <w:t>Таким образом, ответчик</w:t>
      </w:r>
      <w:r w:rsidRPr="00DA25A2" w:rsidR="00875485">
        <w:t xml:space="preserve"> </w:t>
      </w:r>
      <w:r w:rsidRPr="00DA25A2" w:rsidR="00875485">
        <w:t>Федорец</w:t>
      </w:r>
      <w:r w:rsidRPr="00DA25A2" w:rsidR="00875485">
        <w:t xml:space="preserve"> О.С.</w:t>
      </w:r>
      <w:r w:rsidRPr="00DA25A2">
        <w:t xml:space="preserve"> обязан</w:t>
      </w:r>
      <w:r w:rsidRPr="00DA25A2" w:rsidR="00875485">
        <w:t>а</w:t>
      </w:r>
      <w:r w:rsidRPr="00DA25A2">
        <w:t xml:space="preserve"> </w:t>
      </w:r>
      <w:r w:rsidRPr="00DA25A2" w:rsidR="00875485">
        <w:t xml:space="preserve">была </w:t>
      </w:r>
      <w:r w:rsidRPr="00DA25A2">
        <w:t>вносить плату за предоставленные услуги по теплоснабжению</w:t>
      </w:r>
      <w:r w:rsidRPr="00DA25A2" w:rsidR="00875485">
        <w:t xml:space="preserve"> в период с 01.10.2016 года до 01.06.2017 года</w:t>
      </w:r>
      <w:r w:rsidRPr="00DA25A2">
        <w:t>.</w:t>
      </w:r>
    </w:p>
    <w:p w:rsidR="007215DA" w:rsidRPr="00DA25A2" w:rsidP="00DA25A2">
      <w:pPr>
        <w:ind w:firstLine="709"/>
        <w:jc w:val="both"/>
      </w:pPr>
      <w:r w:rsidRPr="00DA25A2">
        <w:t xml:space="preserve">Учитывая, что обязательства по оплате за потребленную тепловую энергию ответчиком </w:t>
      </w:r>
      <w:r w:rsidRPr="00DA25A2" w:rsidR="004F091E">
        <w:t>Федорец</w:t>
      </w:r>
      <w:r w:rsidRPr="00DA25A2" w:rsidR="004F091E">
        <w:t xml:space="preserve"> О.С.  </w:t>
      </w:r>
      <w:r w:rsidRPr="00DA25A2">
        <w:t xml:space="preserve">выполнялись ненадлежащим образом, образовавшаяся задолженность </w:t>
      </w:r>
      <w:r w:rsidR="000B1BD5">
        <w:t xml:space="preserve">в полном объёме </w:t>
      </w:r>
      <w:r w:rsidRPr="00DA25A2">
        <w:t xml:space="preserve">подлежит взысканию с </w:t>
      </w:r>
      <w:r w:rsidRPr="00DA25A2" w:rsidR="004F091E">
        <w:t xml:space="preserve">указанного </w:t>
      </w:r>
      <w:r w:rsidRPr="00DA25A2">
        <w:t>ответчик</w:t>
      </w:r>
      <w:r w:rsidRPr="00DA25A2" w:rsidR="004F091E">
        <w:t>а</w:t>
      </w:r>
      <w:r w:rsidRPr="00DA25A2">
        <w:t xml:space="preserve"> в пользу истца.</w:t>
      </w:r>
    </w:p>
    <w:p w:rsidR="0035092A" w:rsidRPr="00DA25A2" w:rsidP="00DA25A2">
      <w:pPr>
        <w:ind w:firstLine="709"/>
        <w:jc w:val="both"/>
      </w:pPr>
      <w:r w:rsidRPr="00DA25A2">
        <w:t>Каки</w:t>
      </w:r>
      <w:r w:rsidRPr="00DA25A2" w:rsidR="00BC7C31">
        <w:t>х</w:t>
      </w:r>
      <w:r w:rsidRPr="00DA25A2">
        <w:t xml:space="preserve">-либо льгот </w:t>
      </w:r>
      <w:r w:rsidRPr="00DA25A2" w:rsidR="00BC7C31">
        <w:t>на</w:t>
      </w:r>
      <w:r w:rsidRPr="00DA25A2">
        <w:t xml:space="preserve"> оплат</w:t>
      </w:r>
      <w:r w:rsidRPr="00DA25A2" w:rsidR="00BC7C31">
        <w:t>у</w:t>
      </w:r>
      <w:r w:rsidRPr="00DA25A2">
        <w:t xml:space="preserve"> коммунальных услуг</w:t>
      </w:r>
      <w:r w:rsidRPr="00DA25A2" w:rsidR="00BC7C31">
        <w:t xml:space="preserve"> по квартире, расположенной по адресу: </w:t>
      </w:r>
      <w:r w:rsidR="00FF3BA4">
        <w:t>&lt;данные изъяты&gt;</w:t>
      </w:r>
      <w:r w:rsidRPr="00DA25A2" w:rsidR="00BC7C31">
        <w:t xml:space="preserve">, </w:t>
      </w:r>
      <w:r w:rsidRPr="00DA25A2" w:rsidR="00BC7C31">
        <w:t>Федорец</w:t>
      </w:r>
      <w:r w:rsidRPr="00DA25A2" w:rsidR="00BC7C31">
        <w:t xml:space="preserve"> О.С. не имеет </w:t>
      </w:r>
      <w:r w:rsidRPr="00DA25A2" w:rsidR="00262F77">
        <w:t>в связи с нижеследующим</w:t>
      </w:r>
      <w:r w:rsidRPr="00DA25A2" w:rsidR="00BC7C31">
        <w:t xml:space="preserve">. </w:t>
      </w:r>
    </w:p>
    <w:p w:rsidR="0035092A" w:rsidRPr="00DA25A2" w:rsidP="00DA25A2">
      <w:pPr>
        <w:ind w:firstLine="709"/>
        <w:jc w:val="both"/>
      </w:pPr>
      <w:r w:rsidRPr="00DA25A2">
        <w:t xml:space="preserve"> </w:t>
      </w:r>
      <w:r w:rsidRPr="00DA25A2">
        <w:t>Федорец</w:t>
      </w:r>
      <w:r w:rsidRPr="00DA25A2">
        <w:t xml:space="preserve"> О.С. </w:t>
      </w:r>
      <w:r w:rsidRPr="00DA25A2" w:rsidR="00AA003D">
        <w:t>действительно</w:t>
      </w:r>
      <w:r w:rsidRPr="00DA25A2" w:rsidR="003A7E2A">
        <w:t xml:space="preserve"> в соответствии с Законом Республики Крым от 17.12.2014 N 35-ЗРК/2014  "О мерах социальной поддержки отдельных категорий граждан и лиц, проживающих на территории Республики Крым" </w:t>
      </w:r>
      <w:r w:rsidRPr="00DA25A2" w:rsidR="00AA003D">
        <w:t xml:space="preserve"> </w:t>
      </w:r>
      <w:r w:rsidRPr="00DA25A2" w:rsidR="005D4A42">
        <w:t xml:space="preserve">(далее по тексту - Закон Республики Крым от 17.12.2014 N 35-ЗРК/2014) </w:t>
      </w:r>
      <w:r w:rsidRPr="00DA25A2">
        <w:t>пользуется мерой социальной поддержки в виде «Ежемесячной скидки на оплату занимаемой общей площади жилых помещений и коммунальных услуг» на основании</w:t>
      </w:r>
      <w:r w:rsidRPr="00DA25A2">
        <w:t xml:space="preserve"> льготной категории «Граждане из числа лиц, которым</w:t>
      </w:r>
      <w:r w:rsidRPr="00DA25A2" w:rsidR="00AA003D">
        <w:t xml:space="preserve"> на время окончания (2 сентября 1945 года) Второй мировой войны было не менее 18 лет в размере 25 % от норм потребления</w:t>
      </w:r>
      <w:r w:rsidRPr="00DA25A2">
        <w:t>»</w:t>
      </w:r>
      <w:r w:rsidRPr="00DA25A2" w:rsidR="00AA003D">
        <w:t>, что подтверждается ответом Департамента труда и социальной защиты населения</w:t>
      </w:r>
      <w:r w:rsidRPr="00DA25A2" w:rsidR="003A7E2A">
        <w:t xml:space="preserve"> от 11.01.2018 года №161-05/01-03 на соответствующий судебный запрос</w:t>
      </w:r>
      <w:r w:rsidRPr="00DA25A2" w:rsidR="00AA003D">
        <w:t>.</w:t>
      </w:r>
    </w:p>
    <w:p w:rsidR="005D4A42" w:rsidRPr="00DA25A2" w:rsidP="00DA25A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A25A2">
        <w:t>Из части 1 статьи  7 Закон Республики К</w:t>
      </w:r>
      <w:r w:rsidRPr="00DA25A2" w:rsidR="00EC26A5">
        <w:t xml:space="preserve">рым от 17.12.2014 N 35-ЗРК </w:t>
      </w:r>
      <w:r w:rsidRPr="00DA25A2">
        <w:t xml:space="preserve">следует, что </w:t>
      </w:r>
      <w:r w:rsidRPr="00DA25A2">
        <w:rPr>
          <w:rFonts w:eastAsiaTheme="minorHAnsi"/>
          <w:lang w:eastAsia="en-US"/>
        </w:rPr>
        <w:t>гражданам из числа лиц, которым на время окончания</w:t>
      </w:r>
      <w:r w:rsidRPr="00DA25A2">
        <w:rPr>
          <w:rFonts w:eastAsiaTheme="minorHAnsi"/>
          <w:lang w:eastAsia="en-US"/>
        </w:rPr>
        <w:t xml:space="preserve"> В</w:t>
      </w:r>
      <w:r w:rsidRPr="00DA25A2">
        <w:rPr>
          <w:rFonts w:eastAsiaTheme="minorHAnsi"/>
          <w:lang w:eastAsia="en-US"/>
        </w:rPr>
        <w:t>торой мировой войны (2 сентября 1945 года) было менее 18 лет</w:t>
      </w:r>
      <w:r w:rsidRPr="00DA25A2" w:rsidR="00EC26A5">
        <w:rPr>
          <w:rFonts w:eastAsiaTheme="minorHAnsi"/>
          <w:lang w:eastAsia="en-US"/>
        </w:rPr>
        <w:t xml:space="preserve"> </w:t>
      </w:r>
      <w:r w:rsidRPr="00DA25A2">
        <w:rPr>
          <w:rFonts w:eastAsiaTheme="minorHAnsi"/>
          <w:lang w:eastAsia="en-US"/>
        </w:rPr>
        <w:t>предоставляются следующие меры социальной поддержки:</w:t>
      </w:r>
    </w:p>
    <w:p w:rsidR="005D4A42" w:rsidRPr="00DA25A2" w:rsidP="00DA25A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A25A2">
        <w:rPr>
          <w:rFonts w:eastAsiaTheme="minorHAnsi"/>
          <w:lang w:eastAsia="en-US"/>
        </w:rPr>
        <w:t>1) компенсация расходов на оплату коммунальных услуг в размере 25 процентов:</w:t>
      </w:r>
    </w:p>
    <w:p w:rsidR="005D4A42" w:rsidRPr="00DA25A2" w:rsidP="00DA25A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A25A2">
        <w:rPr>
          <w:rFonts w:eastAsiaTheme="minorHAnsi"/>
          <w:lang w:eastAsia="en-US"/>
        </w:rPr>
        <w:t>а) 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потребления, утверждаемых в установленном законодательством Российской Федерации порядке. При отсутствии указанных приборов учета плата за коммунальные услуги рассчитывается исходя из нормативов потребления коммунальных услуг, утверждаемых в установленном законодательством Российской Федерации порядке;</w:t>
      </w:r>
    </w:p>
    <w:p w:rsidR="005D4A42" w:rsidRPr="00DA25A2" w:rsidP="00DA25A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A25A2">
        <w:rPr>
          <w:rFonts w:eastAsiaTheme="minorHAnsi"/>
          <w:lang w:eastAsia="en-US"/>
        </w:rPr>
        <w:t>б) оплаты стоимости топлива, приобретаемого в пределах норм, установленных для продажи населению, - при проживании в домах, не имеющих центрального отопления.</w:t>
      </w:r>
    </w:p>
    <w:p w:rsidR="005D4A42" w:rsidRPr="00DA25A2" w:rsidP="00DA25A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A25A2">
        <w:t>Согласно части 2 статьи  7 Закон Республики Крым от 17.12.2014 N 35-ЗРК</w:t>
      </w:r>
      <w:r w:rsidRPr="00DA25A2">
        <w:rPr>
          <w:rFonts w:eastAsiaTheme="minorHAnsi"/>
          <w:lang w:eastAsia="en-US"/>
        </w:rPr>
        <w:t xml:space="preserve"> м</w:t>
      </w:r>
      <w:r w:rsidRPr="00DA25A2">
        <w:rPr>
          <w:rFonts w:eastAsiaTheme="minorHAnsi"/>
          <w:lang w:eastAsia="en-US"/>
        </w:rPr>
        <w:t xml:space="preserve">еры социальной поддержки по оплате коммунальных услуг предоставляются лицам, проживающим в жилых помещениях независимо от вида жилищного фонда, и не распространяются на установленные Правительством Российской Федерации случаи применения повышающих коэффициентов к нормативам </w:t>
      </w:r>
      <w:r w:rsidRPr="00DA25A2" w:rsidR="004B6494">
        <w:rPr>
          <w:rFonts w:eastAsiaTheme="minorHAnsi"/>
          <w:lang w:eastAsia="en-US"/>
        </w:rPr>
        <w:t>потребления коммунальных услуг.</w:t>
      </w:r>
    </w:p>
    <w:p w:rsidR="00F53249" w:rsidRPr="00DA25A2" w:rsidP="00DA25A2">
      <w:pPr>
        <w:pStyle w:val="10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DA25A2">
        <w:rPr>
          <w:sz w:val="24"/>
          <w:szCs w:val="24"/>
        </w:rPr>
        <w:t xml:space="preserve">Постановлением Совета министров Республики Крым от 23 декабря 2014 г. </w:t>
      </w:r>
      <w:r w:rsidRPr="00DA25A2">
        <w:rPr>
          <w:sz w:val="24"/>
          <w:szCs w:val="24"/>
          <w:lang w:val="en-US"/>
        </w:rPr>
        <w:t>N</w:t>
      </w:r>
      <w:r w:rsidRPr="00DA25A2">
        <w:rPr>
          <w:sz w:val="24"/>
          <w:szCs w:val="24"/>
        </w:rPr>
        <w:t xml:space="preserve"> 578 утвержден Порядок предоставления отдельным категориям граждан Российской Федерации, проживающим на территории Республики Крым, мер социальной поддержки по оплате жилого помещения, коммунальных услуг и взноса на капитальный ремонт общего имущества многоквартирных домов, на приобретение твердого топлива и сжиженного газа (далее - Приложение №1) и Порядок возмещения расходов, связанных с предоставлением</w:t>
      </w:r>
      <w:r w:rsidRPr="00DA25A2">
        <w:rPr>
          <w:sz w:val="24"/>
          <w:szCs w:val="24"/>
        </w:rPr>
        <w:t xml:space="preserve"> мер социальной поддержки по оплате жилого помещения, коммунальных услуг и взноса на капитальный ремонт общего имущества многоквартирных домов гражданам Российской Федерации, проживающим в Республике Крым (далее - Приложение №2).</w:t>
      </w:r>
    </w:p>
    <w:p w:rsidR="00F53249" w:rsidRPr="00DA25A2" w:rsidP="00DA25A2">
      <w:pPr>
        <w:pStyle w:val="10"/>
        <w:shd w:val="clear" w:color="auto" w:fill="auto"/>
        <w:spacing w:line="240" w:lineRule="auto"/>
        <w:ind w:firstLine="500"/>
        <w:rPr>
          <w:sz w:val="24"/>
          <w:szCs w:val="24"/>
        </w:rPr>
      </w:pPr>
      <w:r w:rsidRPr="00DA25A2">
        <w:rPr>
          <w:sz w:val="24"/>
          <w:szCs w:val="24"/>
        </w:rPr>
        <w:t>Пунктом 2 Приложения №1 определено, что меры социальной поддержки предоставляются организациями по обслуживанию и ремонту жилищного фонда, специализированными некоммерческими организациями, которые осуществляют деятельность, направленную на обеспечение проведения капитального ремонта общего имущества в многоквартирных домах, организациями коммунального комплекса (</w:t>
      </w:r>
      <w:r w:rsidRPr="00DA25A2">
        <w:rPr>
          <w:sz w:val="24"/>
          <w:szCs w:val="24"/>
        </w:rPr>
        <w:t>ресурсоснабжающими</w:t>
      </w:r>
      <w:r w:rsidRPr="00DA25A2">
        <w:rPr>
          <w:sz w:val="24"/>
          <w:szCs w:val="24"/>
        </w:rPr>
        <w:t>), многоотраслевыми организациями жилищно-коммунального хозяйства, управляющими организациями, жилищными кооперативами, товариществами собственников жилья (недвижимости) (далее - организации), непосредственно гражданам по месту их жительства в натуральном</w:t>
      </w:r>
      <w:r w:rsidRPr="00DA25A2">
        <w:rPr>
          <w:sz w:val="24"/>
          <w:szCs w:val="24"/>
        </w:rPr>
        <w:t xml:space="preserve"> </w:t>
      </w:r>
      <w:r w:rsidRPr="00DA25A2">
        <w:rPr>
          <w:sz w:val="24"/>
          <w:szCs w:val="24"/>
        </w:rPr>
        <w:t>выражении</w:t>
      </w:r>
      <w:r w:rsidRPr="00DA25A2">
        <w:rPr>
          <w:sz w:val="24"/>
          <w:szCs w:val="24"/>
        </w:rPr>
        <w:t>.</w:t>
      </w:r>
    </w:p>
    <w:p w:rsidR="004B6494" w:rsidRPr="00DA25A2" w:rsidP="00DA25A2">
      <w:pPr>
        <w:pStyle w:val="2"/>
        <w:shd w:val="clear" w:color="auto" w:fill="auto"/>
        <w:spacing w:line="240" w:lineRule="auto"/>
        <w:ind w:firstLine="420"/>
        <w:rPr>
          <w:color w:val="auto"/>
          <w:sz w:val="24"/>
          <w:szCs w:val="24"/>
        </w:rPr>
      </w:pPr>
      <w:r w:rsidRPr="00DA25A2">
        <w:rPr>
          <w:color w:val="auto"/>
          <w:sz w:val="24"/>
          <w:szCs w:val="24"/>
        </w:rPr>
        <w:t>Согласно пункта</w:t>
      </w:r>
      <w:r w:rsidRPr="00DA25A2">
        <w:rPr>
          <w:color w:val="auto"/>
          <w:sz w:val="24"/>
          <w:szCs w:val="24"/>
        </w:rPr>
        <w:t xml:space="preserve"> 7 Приложения №1 в случае наступления обстоятельств, влекущих изменение условий предоставления мер социальной поддержки (изменение места жительства, состава семьи гражданина и т.д.), граждане обязаны сообщить о таких обстоятельствах в течение 14 дней с момента их наступления в органы труда и социальной защиты населения по месту проживания.</w:t>
      </w:r>
    </w:p>
    <w:p w:rsidR="004B6494" w:rsidRPr="00DA25A2" w:rsidP="00DA25A2">
      <w:pPr>
        <w:pStyle w:val="10"/>
        <w:shd w:val="clear" w:color="auto" w:fill="auto"/>
        <w:spacing w:line="240" w:lineRule="auto"/>
        <w:ind w:firstLine="500"/>
        <w:rPr>
          <w:sz w:val="24"/>
          <w:szCs w:val="24"/>
        </w:rPr>
      </w:pPr>
      <w:r w:rsidRPr="00DA25A2">
        <w:rPr>
          <w:sz w:val="24"/>
          <w:szCs w:val="24"/>
        </w:rPr>
        <w:t>Таким образом, на основании</w:t>
      </w:r>
      <w:r w:rsidRPr="00DA25A2">
        <w:rPr>
          <w:sz w:val="24"/>
          <w:szCs w:val="24"/>
        </w:rPr>
        <w:t xml:space="preserve"> анализа</w:t>
      </w:r>
      <w:r w:rsidRPr="00DA25A2">
        <w:rPr>
          <w:sz w:val="24"/>
          <w:szCs w:val="24"/>
        </w:rPr>
        <w:t xml:space="preserve"> вышеизложенных положений правовых норм, </w:t>
      </w:r>
      <w:r w:rsidRPr="00DA25A2">
        <w:rPr>
          <w:sz w:val="24"/>
          <w:szCs w:val="24"/>
        </w:rPr>
        <w:t xml:space="preserve">суд приходит к выводу, что </w:t>
      </w:r>
      <w:r w:rsidRPr="00DA25A2">
        <w:rPr>
          <w:sz w:val="24"/>
          <w:szCs w:val="24"/>
        </w:rPr>
        <w:t>мера социальной поддержки по</w:t>
      </w:r>
      <w:r w:rsidRPr="00DA25A2">
        <w:rPr>
          <w:rFonts w:eastAsiaTheme="minorHAnsi"/>
          <w:sz w:val="24"/>
          <w:szCs w:val="24"/>
        </w:rPr>
        <w:t xml:space="preserve"> компенсации расходов на оплату коммунальных услуг в размере 25 процентов</w:t>
      </w:r>
      <w:r w:rsidRPr="00DA25A2">
        <w:rPr>
          <w:sz w:val="24"/>
          <w:szCs w:val="24"/>
        </w:rPr>
        <w:t xml:space="preserve"> предоставля</w:t>
      </w:r>
      <w:r w:rsidRPr="00DA25A2">
        <w:rPr>
          <w:sz w:val="24"/>
          <w:szCs w:val="24"/>
        </w:rPr>
        <w:t>е</w:t>
      </w:r>
      <w:r w:rsidRPr="00DA25A2">
        <w:rPr>
          <w:sz w:val="24"/>
          <w:szCs w:val="24"/>
        </w:rPr>
        <w:t>тся гражданам, имеющим право на её получение, по месту их жительства и не распространяются на все жилые помещения, имеющиеся в собственности получателя указанной меры социальной поддержки.</w:t>
      </w:r>
    </w:p>
    <w:p w:rsidR="00F53249" w:rsidRPr="00DA25A2" w:rsidP="00DA25A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A25A2">
        <w:rPr>
          <w:rFonts w:eastAsiaTheme="minorHAnsi"/>
          <w:lang w:eastAsia="en-US"/>
        </w:rPr>
        <w:t xml:space="preserve">Согласно </w:t>
      </w:r>
      <w:r w:rsidRPr="00DA25A2">
        <w:t>Пункта</w:t>
      </w:r>
      <w:r w:rsidRPr="00DA25A2">
        <w:t xml:space="preserve"> 11 Приложения №1</w:t>
      </w:r>
      <w:r w:rsidR="00C87888">
        <w:t xml:space="preserve"> </w:t>
      </w:r>
      <w:r w:rsidR="00C87888">
        <w:rPr>
          <w:rFonts w:eastAsiaTheme="minorHAnsi"/>
          <w:lang w:eastAsia="en-US"/>
        </w:rPr>
        <w:t>о</w:t>
      </w:r>
      <w:r w:rsidRPr="00DA25A2">
        <w:rPr>
          <w:rFonts w:eastAsiaTheme="minorHAnsi"/>
          <w:lang w:eastAsia="en-US"/>
        </w:rPr>
        <w:t>рганы труда и социальной защиты населения на основании заявлений граждан, впервые обратившихся за мерами социальной поддержки, производят проверку документов, свидетельствующих о принадлежности заявителя к числу граждан, имеющих право на такие меры, формируют личное дело, а также вносят изменения в существующую базу данных.</w:t>
      </w:r>
    </w:p>
    <w:p w:rsidR="00F53249" w:rsidRPr="00DA25A2" w:rsidP="00DA25A2">
      <w:pPr>
        <w:pStyle w:val="10"/>
        <w:shd w:val="clear" w:color="auto" w:fill="auto"/>
        <w:spacing w:line="240" w:lineRule="auto"/>
        <w:ind w:firstLine="500"/>
        <w:rPr>
          <w:sz w:val="24"/>
          <w:szCs w:val="24"/>
        </w:rPr>
      </w:pPr>
      <w:r w:rsidRPr="00DA25A2">
        <w:rPr>
          <w:sz w:val="24"/>
          <w:szCs w:val="24"/>
        </w:rPr>
        <w:t xml:space="preserve">В соответствии с Постановлением Совета министров Республики Крым от 30.07.2015 года №438 «Об утверждении Порядка электронного обмена информацией с предприятиями - поставщиками жилищно-коммунальных услуг» Департамент труда и социальной защиты населения ежемесячно предоставляет «Реестр граждан, имеющих право на скидки на оплату коммунальных услуг» с указанием льготной категории, процента указанной скидки и места проживания в </w:t>
      </w:r>
      <w:r w:rsidRPr="00DA25A2">
        <w:rPr>
          <w:sz w:val="24"/>
          <w:szCs w:val="24"/>
        </w:rPr>
        <w:t>ресурсоснабжающие</w:t>
      </w:r>
      <w:r w:rsidRPr="00DA25A2">
        <w:rPr>
          <w:sz w:val="24"/>
          <w:szCs w:val="24"/>
        </w:rPr>
        <w:t xml:space="preserve"> организации.</w:t>
      </w:r>
    </w:p>
    <w:p w:rsidR="00A41CEA" w:rsidRPr="00DA25A2" w:rsidP="00DA25A2">
      <w:pPr>
        <w:ind w:firstLine="709"/>
        <w:jc w:val="both"/>
      </w:pPr>
      <w:r w:rsidRPr="00DA25A2">
        <w:t>Учитывая вышеизложенное суд приходит к выводу, что вышеуказанная мера социальной поддержки на основании части 2 статьи  7 Закон</w:t>
      </w:r>
      <w:r w:rsidRPr="00DA25A2" w:rsidR="00A26F65">
        <w:t>а</w:t>
      </w:r>
      <w:r w:rsidRPr="00DA25A2">
        <w:t xml:space="preserve"> Республики Крым от 17.12.2014 N 35-ЗРК   реализована </w:t>
      </w:r>
      <w:r w:rsidRPr="00DA25A2">
        <w:t>Федорец</w:t>
      </w:r>
      <w:r w:rsidRPr="00DA25A2">
        <w:t xml:space="preserve"> О.С. по месту жительства по адресу: </w:t>
      </w:r>
      <w:r w:rsidR="00FF3BA4">
        <w:t>&lt;данные изъяты&gt;</w:t>
      </w:r>
      <w:r w:rsidRPr="00DA25A2">
        <w:t xml:space="preserve"> и не распространяется на</w:t>
      </w:r>
      <w:r w:rsidRPr="00DA25A2" w:rsidR="00BC7C31">
        <w:t xml:space="preserve"> </w:t>
      </w:r>
      <w:r w:rsidRPr="00DA25A2" w:rsidR="0063437D">
        <w:t>компенсаци</w:t>
      </w:r>
      <w:r w:rsidRPr="00DA25A2" w:rsidR="00A26F65">
        <w:t>ю</w:t>
      </w:r>
      <w:r w:rsidRPr="00DA25A2" w:rsidR="0063437D">
        <w:t xml:space="preserve"> </w:t>
      </w:r>
      <w:r w:rsidRPr="00DA25A2" w:rsidR="00BC7C31">
        <w:t>расход</w:t>
      </w:r>
      <w:r w:rsidRPr="00DA25A2" w:rsidR="0063437D">
        <w:t>ов на коммунальные услуги</w:t>
      </w:r>
      <w:r w:rsidRPr="00DA25A2" w:rsidR="00BC7C31">
        <w:t xml:space="preserve"> по</w:t>
      </w:r>
      <w:r w:rsidRPr="00DA25A2">
        <w:t xml:space="preserve"> квартир</w:t>
      </w:r>
      <w:r w:rsidRPr="00DA25A2" w:rsidR="00BC7C31">
        <w:t>е</w:t>
      </w:r>
      <w:r w:rsidRPr="00DA25A2">
        <w:t>, находящ</w:t>
      </w:r>
      <w:r w:rsidRPr="00DA25A2" w:rsidR="00BC7C31">
        <w:t>ей</w:t>
      </w:r>
      <w:r w:rsidRPr="00DA25A2">
        <w:t xml:space="preserve">ся в собственности </w:t>
      </w:r>
      <w:r w:rsidRPr="00DA25A2">
        <w:t>Федорец</w:t>
      </w:r>
      <w:r w:rsidRPr="00DA25A2">
        <w:t xml:space="preserve"> О.С.. и расположенн</w:t>
      </w:r>
      <w:r w:rsidRPr="00DA25A2" w:rsidR="00BC7C31">
        <w:t>ой</w:t>
      </w:r>
      <w:r w:rsidRPr="00DA25A2">
        <w:t xml:space="preserve"> по адресу: </w:t>
      </w:r>
      <w:r w:rsidR="00FF3BA4">
        <w:t>&lt;данные изъяты&gt;</w:t>
      </w:r>
      <w:r w:rsidRPr="00DA25A2">
        <w:t>, что также</w:t>
      </w:r>
      <w:r w:rsidRPr="00DA25A2">
        <w:t xml:space="preserve"> подтверждается</w:t>
      </w:r>
      <w:r w:rsidRPr="00DA25A2" w:rsidR="00BC7C31">
        <w:rPr>
          <w:shd w:val="clear" w:color="auto" w:fill="FFFFFF"/>
        </w:rPr>
        <w:t xml:space="preserve"> </w:t>
      </w:r>
      <w:r w:rsidRPr="00DA25A2" w:rsidR="007C1954">
        <w:rPr>
          <w:shd w:val="clear" w:color="auto" w:fill="FFFFFF"/>
        </w:rPr>
        <w:t xml:space="preserve">ответом от 11.01.2018 года </w:t>
      </w:r>
      <w:r w:rsidRPr="00DA25A2" w:rsidR="00BC7C31">
        <w:rPr>
          <w:shd w:val="clear" w:color="auto" w:fill="FFFFFF"/>
        </w:rPr>
        <w:t>Департамент</w:t>
      </w:r>
      <w:r w:rsidRPr="00DA25A2" w:rsidR="007C1954">
        <w:rPr>
          <w:shd w:val="clear" w:color="auto" w:fill="FFFFFF"/>
        </w:rPr>
        <w:t>а</w:t>
      </w:r>
      <w:r w:rsidRPr="00DA25A2" w:rsidR="00BC7C31">
        <w:rPr>
          <w:shd w:val="clear" w:color="auto" w:fill="FFFFFF"/>
        </w:rPr>
        <w:t xml:space="preserve"> труда и социальной защиты населения администрации </w:t>
      </w:r>
      <w:r w:rsidRPr="00DA25A2" w:rsidR="00BC7C31">
        <w:rPr>
          <w:shd w:val="clear" w:color="auto" w:fill="FFFFFF"/>
        </w:rPr>
        <w:t>г</w:t>
      </w:r>
      <w:r w:rsidRPr="00DA25A2" w:rsidR="00BC7C31">
        <w:rPr>
          <w:shd w:val="clear" w:color="auto" w:fill="FFFFFF"/>
        </w:rPr>
        <w:t>. Симферополя,</w:t>
      </w:r>
      <w:r w:rsidRPr="00DA25A2" w:rsidR="007C1954">
        <w:rPr>
          <w:shd w:val="clear" w:color="auto" w:fill="FFFFFF"/>
        </w:rPr>
        <w:t xml:space="preserve"> являющегося уполномоченным учреждением на ведение </w:t>
      </w:r>
      <w:r w:rsidRPr="00DA25A2" w:rsidR="007C1954">
        <w:t xml:space="preserve">Реестра граждан, имеющих право на скидки на оплату коммунальных услуг и его ежемесячное предоставление в </w:t>
      </w:r>
      <w:r w:rsidRPr="00DA25A2" w:rsidR="007C1954">
        <w:t>ресурсоснабжающие</w:t>
      </w:r>
      <w:r w:rsidRPr="00DA25A2" w:rsidR="007C1954">
        <w:t xml:space="preserve"> организации.</w:t>
      </w:r>
    </w:p>
    <w:p w:rsidR="00A41CEA" w:rsidRPr="00DA25A2" w:rsidP="00DA25A2">
      <w:pPr>
        <w:ind w:firstLine="709"/>
        <w:jc w:val="both"/>
      </w:pPr>
      <w:r w:rsidRPr="00DA25A2">
        <w:t xml:space="preserve">Доводы представителя ответчика </w:t>
      </w:r>
      <w:r w:rsidRPr="00DA25A2" w:rsidR="001A6033">
        <w:t xml:space="preserve">о том, что истцом не было подано заявление об уточнении исковых требований в отношении </w:t>
      </w:r>
      <w:r w:rsidRPr="00DA25A2" w:rsidR="001A6033">
        <w:t>Федорец</w:t>
      </w:r>
      <w:r w:rsidRPr="00DA25A2" w:rsidR="001A6033">
        <w:t xml:space="preserve"> О.С., </w:t>
      </w:r>
      <w:r w:rsidRPr="00DA25A2">
        <w:t>не могут быть учтены судом</w:t>
      </w:r>
      <w:r w:rsidRPr="00DA25A2" w:rsidR="001A6033">
        <w:t xml:space="preserve">, так как </w:t>
      </w:r>
      <w:r w:rsidRPr="00DA25A2" w:rsidR="001A6033">
        <w:t>Федорец</w:t>
      </w:r>
      <w:r w:rsidRPr="00DA25A2" w:rsidR="001A6033">
        <w:t xml:space="preserve"> О.С. была привлечена к участию в деле в качестве соответчика определением мирового судьи от 07.11.2017 года, о чём была уведомлена надлежащим образом</w:t>
      </w:r>
      <w:r w:rsidRPr="00DA25A2">
        <w:t>.</w:t>
      </w:r>
    </w:p>
    <w:p w:rsidR="001A6033" w:rsidRPr="00DA25A2" w:rsidP="00DA25A2">
      <w:pPr>
        <w:ind w:firstLine="709"/>
        <w:jc w:val="both"/>
      </w:pPr>
      <w:r w:rsidRPr="00DA25A2">
        <w:t>Учитывая вышеизложенное суд приходит</w:t>
      </w:r>
      <w:r w:rsidRPr="00DA25A2">
        <w:t xml:space="preserve"> к выводу о том, что требования истца в отношении ответчика </w:t>
      </w:r>
      <w:r w:rsidRPr="00DA25A2">
        <w:t>Федорец</w:t>
      </w:r>
      <w:r w:rsidRPr="00DA25A2">
        <w:t xml:space="preserve"> О.С. обоснованы и подлежат удовлетворению.</w:t>
      </w:r>
    </w:p>
    <w:p w:rsidR="007215DA" w:rsidRPr="00DA25A2" w:rsidP="00DA25A2">
      <w:pPr>
        <w:ind w:firstLine="709"/>
        <w:jc w:val="both"/>
      </w:pPr>
      <w:r w:rsidRPr="00DA25A2">
        <w:t xml:space="preserve">В соответствии со </w:t>
      </w:r>
      <w:r>
        <w:fldChar w:fldCharType="begin"/>
      </w:r>
      <w:r>
        <w:instrText xml:space="preserve"> HYPERLINK "http://sudact.ru/law/doc/lXxzXgsTzl5/001/007/?marker=fdoctlaw" \l "LkLOwCRCsU55" \o "Статья 98. Распределение судебных расходов между сторонами" \t "_blank" </w:instrText>
      </w:r>
      <w:r>
        <w:fldChar w:fldCharType="separate"/>
      </w:r>
      <w:r w:rsidRPr="00DA25A2">
        <w:rPr>
          <w:rStyle w:val="Hyperlink"/>
          <w:color w:val="auto"/>
          <w:u w:val="none"/>
        </w:rPr>
        <w:t>ст.98</w:t>
      </w:r>
      <w:r>
        <w:fldChar w:fldCharType="end"/>
      </w:r>
      <w:r w:rsidRPr="00DA25A2">
        <w:t xml:space="preserve"> ч.1 ГПК РФ, с ответчик</w:t>
      </w:r>
      <w:r w:rsidRPr="00DA25A2" w:rsidR="004F091E">
        <w:t>а</w:t>
      </w:r>
      <w:r w:rsidRPr="00DA25A2">
        <w:t xml:space="preserve"> в пользу истца подлежат взысканию расходы по оплате госпошлины в сумме </w:t>
      </w:r>
      <w:r w:rsidRPr="00DA25A2" w:rsidR="004F091E">
        <w:t>438</w:t>
      </w:r>
      <w:r w:rsidRPr="00DA25A2">
        <w:t xml:space="preserve"> руб</w:t>
      </w:r>
      <w:r w:rsidRPr="00DA25A2" w:rsidR="004F091E">
        <w:t>лей</w:t>
      </w:r>
      <w:r w:rsidRPr="00DA25A2">
        <w:t>.</w:t>
      </w:r>
    </w:p>
    <w:p w:rsidR="00F45D97" w:rsidRPr="00DA25A2" w:rsidP="00DA25A2">
      <w:pPr>
        <w:pStyle w:val="NoSpacing"/>
        <w:ind w:firstLine="708"/>
        <w:jc w:val="both"/>
        <w:rPr>
          <w:color w:val="auto"/>
        </w:rPr>
      </w:pPr>
      <w:r w:rsidRPr="00DA25A2">
        <w:rPr>
          <w:color w:val="auto"/>
        </w:rPr>
        <w:t>Р</w:t>
      </w:r>
      <w:r w:rsidRPr="00DA25A2" w:rsidR="00954FB7">
        <w:rPr>
          <w:color w:val="auto"/>
        </w:rPr>
        <w:t xml:space="preserve">уководствуясь </w:t>
      </w:r>
      <w:r w:rsidRPr="00DA25A2" w:rsidR="00954FB7">
        <w:rPr>
          <w:color w:val="auto"/>
        </w:rPr>
        <w:t>ст</w:t>
      </w:r>
      <w:r w:rsidRPr="00DA25A2" w:rsidR="00954FB7">
        <w:rPr>
          <w:color w:val="auto"/>
        </w:rPr>
        <w:t>.с</w:t>
      </w:r>
      <w:r w:rsidRPr="00DA25A2" w:rsidR="00954FB7">
        <w:rPr>
          <w:color w:val="auto"/>
        </w:rPr>
        <w:t>т</w:t>
      </w:r>
      <w:r w:rsidRPr="00DA25A2" w:rsidR="00DD37E7">
        <w:rPr>
          <w:color w:val="auto"/>
        </w:rPr>
        <w:t xml:space="preserve"> </w:t>
      </w:r>
      <w:r w:rsidRPr="00DA25A2" w:rsidR="00954FB7">
        <w:rPr>
          <w:color w:val="auto"/>
        </w:rPr>
        <w:t>194-19</w:t>
      </w:r>
      <w:r w:rsidRPr="00DA25A2" w:rsidR="00392FED">
        <w:rPr>
          <w:color w:val="auto"/>
        </w:rPr>
        <w:t>9</w:t>
      </w:r>
      <w:r w:rsidRPr="00DA25A2" w:rsidR="0056605B">
        <w:rPr>
          <w:color w:val="auto"/>
        </w:rPr>
        <w:t xml:space="preserve"> </w:t>
      </w:r>
      <w:r w:rsidRPr="00DA25A2" w:rsidR="00924DA3">
        <w:rPr>
          <w:color w:val="auto"/>
        </w:rPr>
        <w:t>Гражданского процессуального кодекса Российской Федерации</w:t>
      </w:r>
      <w:r w:rsidRPr="00DA25A2" w:rsidR="00954FB7">
        <w:rPr>
          <w:color w:val="auto"/>
        </w:rPr>
        <w:t xml:space="preserve">, </w:t>
      </w:r>
      <w:r w:rsidRPr="00DA25A2" w:rsidR="00924DA3">
        <w:rPr>
          <w:color w:val="auto"/>
        </w:rPr>
        <w:t xml:space="preserve">мировой </w:t>
      </w:r>
      <w:r w:rsidRPr="00DA25A2" w:rsidR="00954FB7">
        <w:rPr>
          <w:color w:val="auto"/>
        </w:rPr>
        <w:t>суд</w:t>
      </w:r>
      <w:r w:rsidRPr="00DA25A2" w:rsidR="00924DA3">
        <w:rPr>
          <w:color w:val="auto"/>
        </w:rPr>
        <w:t>ья</w:t>
      </w:r>
      <w:r w:rsidRPr="00DA25A2" w:rsidR="00954FB7">
        <w:rPr>
          <w:color w:val="auto"/>
        </w:rPr>
        <w:t>,</w:t>
      </w:r>
    </w:p>
    <w:p w:rsidR="00F45D97" w:rsidRPr="004A321D" w:rsidP="00707818">
      <w:pPr>
        <w:pStyle w:val="NoSpacing"/>
        <w:jc w:val="center"/>
        <w:rPr>
          <w:b/>
          <w:sz w:val="23"/>
          <w:szCs w:val="23"/>
        </w:rPr>
      </w:pPr>
      <w:r w:rsidRPr="004A321D">
        <w:rPr>
          <w:b/>
          <w:sz w:val="23"/>
          <w:szCs w:val="23"/>
        </w:rPr>
        <w:t>решил:</w:t>
      </w:r>
    </w:p>
    <w:p w:rsidR="00707818" w:rsidRPr="004A321D" w:rsidP="00707818">
      <w:pPr>
        <w:pStyle w:val="NoSpacing"/>
        <w:jc w:val="center"/>
        <w:rPr>
          <w:b/>
          <w:sz w:val="23"/>
          <w:szCs w:val="23"/>
        </w:rPr>
      </w:pPr>
    </w:p>
    <w:p w:rsidR="00B72FE4" w:rsidRPr="00DA25A2" w:rsidP="00075B7C">
      <w:pPr>
        <w:pStyle w:val="NoSpacing"/>
        <w:jc w:val="both"/>
        <w:rPr>
          <w:highlight w:val="white"/>
        </w:rPr>
      </w:pPr>
      <w:r w:rsidRPr="00DA25A2">
        <w:rPr>
          <w:bdr w:val="none" w:sz="0" w:space="0" w:color="auto" w:frame="1"/>
          <w:lang w:eastAsia="ru-RU"/>
        </w:rPr>
        <w:t xml:space="preserve">         </w:t>
      </w:r>
      <w:r w:rsidRPr="00DA25A2">
        <w:rPr>
          <w:shd w:val="clear" w:color="auto" w:fill="FFFFFF"/>
          <w:lang w:eastAsia="ru-RU"/>
        </w:rPr>
        <w:t xml:space="preserve">Исковые требования </w:t>
      </w:r>
      <w:r w:rsidRPr="00DA25A2" w:rsidR="004E34CB">
        <w:rPr>
          <w:shd w:val="clear" w:color="auto" w:fill="FFFFFF"/>
          <w:lang w:eastAsia="ru-RU"/>
        </w:rPr>
        <w:t>Государственного унитарного предприятия Республики Крым «</w:t>
      </w:r>
      <w:r w:rsidRPr="00DA25A2" w:rsidR="004E34CB">
        <w:rPr>
          <w:shd w:val="clear" w:color="auto" w:fill="FFFFFF"/>
          <w:lang w:eastAsia="ru-RU"/>
        </w:rPr>
        <w:t>Крымтеплокоммунэнерго</w:t>
      </w:r>
      <w:r w:rsidRPr="00DA25A2" w:rsidR="004E34CB">
        <w:rPr>
          <w:shd w:val="clear" w:color="auto" w:fill="FFFFFF"/>
          <w:lang w:eastAsia="ru-RU"/>
        </w:rPr>
        <w:t>»</w:t>
      </w:r>
      <w:r w:rsidRPr="00DA25A2" w:rsidR="005A4BDA">
        <w:rPr>
          <w:shd w:val="clear" w:color="auto" w:fill="FFFFFF"/>
          <w:lang w:eastAsia="ru-RU"/>
        </w:rPr>
        <w:t xml:space="preserve"> к </w:t>
      </w:r>
      <w:r w:rsidRPr="00DA25A2" w:rsidR="00B33611">
        <w:rPr>
          <w:shd w:val="clear" w:color="auto" w:fill="FFFFFF"/>
          <w:lang w:eastAsia="ru-RU"/>
        </w:rPr>
        <w:t xml:space="preserve">Домбровской Ирине Викторовне, </w:t>
      </w:r>
      <w:r w:rsidRPr="00DA25A2" w:rsidR="00B33611">
        <w:rPr>
          <w:shd w:val="clear" w:color="auto" w:fill="FFFFFF"/>
          <w:lang w:eastAsia="ru-RU"/>
        </w:rPr>
        <w:t>Федорец</w:t>
      </w:r>
      <w:r w:rsidRPr="00DA25A2" w:rsidR="00B33611">
        <w:rPr>
          <w:shd w:val="clear" w:color="auto" w:fill="FFFFFF"/>
          <w:lang w:eastAsia="ru-RU"/>
        </w:rPr>
        <w:t xml:space="preserve"> Ольге Сем</w:t>
      </w:r>
      <w:r w:rsidR="00C87888">
        <w:rPr>
          <w:shd w:val="clear" w:color="auto" w:fill="FFFFFF"/>
          <w:lang w:eastAsia="ru-RU"/>
        </w:rPr>
        <w:t>ё</w:t>
      </w:r>
      <w:r w:rsidRPr="00DA25A2" w:rsidR="00B33611">
        <w:rPr>
          <w:shd w:val="clear" w:color="auto" w:fill="FFFFFF"/>
          <w:lang w:eastAsia="ru-RU"/>
        </w:rPr>
        <w:t>новне</w:t>
      </w:r>
      <w:r w:rsidRPr="00DA25A2" w:rsidR="005A4BDA">
        <w:rPr>
          <w:shd w:val="clear" w:color="auto" w:fill="FFFFFF"/>
          <w:lang w:eastAsia="ru-RU"/>
        </w:rPr>
        <w:t xml:space="preserve"> о взыскании задолженности за потреблённую тепловую энергию</w:t>
      </w:r>
      <w:r w:rsidRPr="00DA25A2">
        <w:rPr>
          <w:shd w:val="clear" w:color="auto" w:fill="FFFFFF"/>
          <w:lang w:eastAsia="ru-RU"/>
        </w:rPr>
        <w:t xml:space="preserve"> </w:t>
      </w:r>
      <w:r w:rsidRPr="00DA25A2">
        <w:rPr>
          <w:shd w:val="clear" w:color="auto" w:fill="FFFFFF"/>
          <w:lang w:eastAsia="fr-FR"/>
        </w:rPr>
        <w:t>– удовлет</w:t>
      </w:r>
      <w:r w:rsidRPr="00DA25A2" w:rsidR="005A4BDA">
        <w:rPr>
          <w:shd w:val="clear" w:color="auto" w:fill="FFFFFF"/>
          <w:lang w:eastAsia="fr-FR"/>
        </w:rPr>
        <w:t>ворить</w:t>
      </w:r>
      <w:r w:rsidRPr="00DA25A2" w:rsidR="00B33611">
        <w:rPr>
          <w:shd w:val="clear" w:color="auto" w:fill="FFFFFF"/>
          <w:lang w:eastAsia="fr-FR"/>
        </w:rPr>
        <w:t xml:space="preserve"> частично</w:t>
      </w:r>
      <w:r w:rsidRPr="00DA25A2" w:rsidR="00E63807">
        <w:rPr>
          <w:shd w:val="clear" w:color="auto" w:fill="FFFFFF"/>
          <w:lang w:eastAsia="fr-FR"/>
        </w:rPr>
        <w:t>.</w:t>
      </w:r>
      <w:r w:rsidRPr="00DA25A2">
        <w:rPr>
          <w:highlight w:val="none"/>
        </w:rPr>
        <w:t xml:space="preserve"> </w:t>
      </w:r>
    </w:p>
    <w:p w:rsidR="0096552A" w:rsidRPr="00DA25A2" w:rsidP="0096552A">
      <w:pPr>
        <w:ind w:right="43" w:firstLine="567"/>
        <w:jc w:val="both"/>
        <w:mirrorIndents/>
      </w:pPr>
      <w:r w:rsidRPr="00DA25A2">
        <w:t xml:space="preserve">Взыскать с </w:t>
      </w:r>
      <w:r w:rsidRPr="00DA25A2" w:rsidR="00974490">
        <w:rPr>
          <w:shd w:val="clear" w:color="auto" w:fill="FFFFFF"/>
        </w:rPr>
        <w:t>Федорец</w:t>
      </w:r>
      <w:r w:rsidRPr="00DA25A2" w:rsidR="00974490">
        <w:rPr>
          <w:shd w:val="clear" w:color="auto" w:fill="FFFFFF"/>
        </w:rPr>
        <w:t xml:space="preserve"> Ольги Сем</w:t>
      </w:r>
      <w:r w:rsidR="00C87888">
        <w:rPr>
          <w:shd w:val="clear" w:color="auto" w:fill="FFFFFF"/>
        </w:rPr>
        <w:t>ё</w:t>
      </w:r>
      <w:r w:rsidRPr="00DA25A2" w:rsidR="00974490">
        <w:rPr>
          <w:shd w:val="clear" w:color="auto" w:fill="FFFFFF"/>
        </w:rPr>
        <w:t>новны</w:t>
      </w:r>
      <w:r w:rsidRPr="00DA25A2">
        <w:t xml:space="preserve"> в пользу Государственного унитарного предприятия Республики Крым «</w:t>
      </w:r>
      <w:r w:rsidRPr="00DA25A2">
        <w:t>Крымтеплокоммунэнерго</w:t>
      </w:r>
      <w:r w:rsidRPr="00DA25A2">
        <w:t>»</w:t>
      </w:r>
      <w:r w:rsidRPr="00DA25A2" w:rsidR="004E34CB">
        <w:t xml:space="preserve"> </w:t>
      </w:r>
      <w:r w:rsidRPr="00DA25A2">
        <w:t>задолженность за потреблённую тепловую энергию за период с 01.1</w:t>
      </w:r>
      <w:r w:rsidRPr="00DA25A2" w:rsidR="00974490">
        <w:t>0</w:t>
      </w:r>
      <w:r w:rsidRPr="00DA25A2">
        <w:t>.201</w:t>
      </w:r>
      <w:r w:rsidRPr="00DA25A2" w:rsidR="00974490">
        <w:t>6</w:t>
      </w:r>
      <w:r w:rsidRPr="00DA25A2">
        <w:t xml:space="preserve"> </w:t>
      </w:r>
      <w:r w:rsidRPr="00DA25A2" w:rsidR="00974490">
        <w:t>д</w:t>
      </w:r>
      <w:r w:rsidRPr="00DA25A2">
        <w:t>о 01.0</w:t>
      </w:r>
      <w:r w:rsidRPr="00DA25A2" w:rsidR="00974490">
        <w:t>6</w:t>
      </w:r>
      <w:r w:rsidRPr="00DA25A2">
        <w:t>.201</w:t>
      </w:r>
      <w:r w:rsidRPr="00DA25A2" w:rsidR="00974490">
        <w:t>7</w:t>
      </w:r>
      <w:r w:rsidRPr="00DA25A2">
        <w:t xml:space="preserve"> в размере </w:t>
      </w:r>
      <w:r w:rsidRPr="00DA25A2" w:rsidR="00974490">
        <w:t>22528</w:t>
      </w:r>
      <w:r w:rsidRPr="00DA25A2">
        <w:t xml:space="preserve"> </w:t>
      </w:r>
      <w:r w:rsidRPr="00DA25A2" w:rsidR="004A321D">
        <w:t>(</w:t>
      </w:r>
      <w:r w:rsidRPr="00DA25A2" w:rsidR="00974490">
        <w:t>двадцать две тысячи пятьсот двадцать восемь</w:t>
      </w:r>
      <w:r w:rsidRPr="00DA25A2" w:rsidR="004A321D">
        <w:t xml:space="preserve">) </w:t>
      </w:r>
      <w:r w:rsidRPr="00DA25A2">
        <w:t xml:space="preserve">рублей </w:t>
      </w:r>
      <w:r w:rsidRPr="00DA25A2" w:rsidR="00974490">
        <w:t>46</w:t>
      </w:r>
      <w:r w:rsidRPr="00DA25A2">
        <w:t xml:space="preserve"> коп. </w:t>
      </w:r>
    </w:p>
    <w:p w:rsidR="00E63807" w:rsidRPr="00C87888" w:rsidP="0096552A">
      <w:pPr>
        <w:pStyle w:val="NoSpacing"/>
        <w:ind w:firstLine="567"/>
        <w:jc w:val="both"/>
        <w:rPr>
          <w:color w:val="auto"/>
        </w:rPr>
      </w:pPr>
      <w:r w:rsidRPr="00C87888">
        <w:rPr>
          <w:color w:val="auto"/>
        </w:rPr>
        <w:t xml:space="preserve">Взыскать с </w:t>
      </w:r>
      <w:r w:rsidRPr="00C87888" w:rsidR="00974490">
        <w:rPr>
          <w:color w:val="auto"/>
          <w:shd w:val="clear" w:color="auto" w:fill="FFFFFF"/>
          <w:lang w:eastAsia="ru-RU"/>
        </w:rPr>
        <w:t>Федорец</w:t>
      </w:r>
      <w:r w:rsidRPr="00C87888" w:rsidR="00974490">
        <w:rPr>
          <w:color w:val="auto"/>
          <w:shd w:val="clear" w:color="auto" w:fill="FFFFFF"/>
          <w:lang w:eastAsia="ru-RU"/>
        </w:rPr>
        <w:t xml:space="preserve"> Ольг</w:t>
      </w:r>
      <w:r w:rsidRPr="00C87888" w:rsidR="00974490">
        <w:rPr>
          <w:color w:val="auto"/>
          <w:shd w:val="clear" w:color="auto" w:fill="FFFFFF"/>
        </w:rPr>
        <w:t>и</w:t>
      </w:r>
      <w:r w:rsidRPr="00C87888" w:rsidR="00974490">
        <w:rPr>
          <w:color w:val="auto"/>
          <w:shd w:val="clear" w:color="auto" w:fill="FFFFFF"/>
          <w:lang w:eastAsia="ru-RU"/>
        </w:rPr>
        <w:t xml:space="preserve"> Сем</w:t>
      </w:r>
      <w:r w:rsidR="00C87888">
        <w:rPr>
          <w:color w:val="auto"/>
          <w:shd w:val="clear" w:color="auto" w:fill="FFFFFF"/>
          <w:lang w:eastAsia="ru-RU"/>
        </w:rPr>
        <w:t>ё</w:t>
      </w:r>
      <w:r w:rsidRPr="00C87888" w:rsidR="00974490">
        <w:rPr>
          <w:color w:val="auto"/>
          <w:shd w:val="clear" w:color="auto" w:fill="FFFFFF"/>
          <w:lang w:eastAsia="ru-RU"/>
        </w:rPr>
        <w:t>новн</w:t>
      </w:r>
      <w:r w:rsidRPr="00C87888" w:rsidR="00974490">
        <w:rPr>
          <w:color w:val="auto"/>
          <w:shd w:val="clear" w:color="auto" w:fill="FFFFFF"/>
        </w:rPr>
        <w:t>ы</w:t>
      </w:r>
      <w:r w:rsidRPr="00C87888" w:rsidR="001E06BD">
        <w:rPr>
          <w:color w:val="auto"/>
        </w:rPr>
        <w:t xml:space="preserve"> в пользу Государственного унитарного предприятия Республики Крым «</w:t>
      </w:r>
      <w:r w:rsidRPr="00C87888" w:rsidR="001E06BD">
        <w:rPr>
          <w:color w:val="auto"/>
        </w:rPr>
        <w:t>Крымтеплокоммунэнерго</w:t>
      </w:r>
      <w:r w:rsidRPr="00C87888" w:rsidR="001E06BD">
        <w:rPr>
          <w:color w:val="auto"/>
        </w:rPr>
        <w:t>»</w:t>
      </w:r>
      <w:r w:rsidRPr="00C87888">
        <w:rPr>
          <w:color w:val="auto"/>
        </w:rPr>
        <w:t xml:space="preserve"> расходы по оплате государственной пошлины в размере </w:t>
      </w:r>
      <w:r w:rsidRPr="00C87888" w:rsidR="00974490">
        <w:rPr>
          <w:color w:val="auto"/>
        </w:rPr>
        <w:t>438</w:t>
      </w:r>
      <w:r w:rsidRPr="00C87888">
        <w:rPr>
          <w:color w:val="auto"/>
        </w:rPr>
        <w:t xml:space="preserve"> </w:t>
      </w:r>
      <w:r w:rsidRPr="00C87888" w:rsidR="004A321D">
        <w:rPr>
          <w:color w:val="auto"/>
        </w:rPr>
        <w:t>(</w:t>
      </w:r>
      <w:r w:rsidRPr="00C87888" w:rsidR="00974490">
        <w:rPr>
          <w:color w:val="auto"/>
        </w:rPr>
        <w:t>четыреста тридцать восемь</w:t>
      </w:r>
      <w:r w:rsidRPr="00C87888" w:rsidR="004A321D">
        <w:rPr>
          <w:color w:val="auto"/>
        </w:rPr>
        <w:t xml:space="preserve">) </w:t>
      </w:r>
      <w:r w:rsidRPr="00C87888">
        <w:rPr>
          <w:color w:val="auto"/>
        </w:rPr>
        <w:t>рублей.</w:t>
      </w:r>
    </w:p>
    <w:p w:rsidR="00974490" w:rsidRPr="00DA25A2" w:rsidP="0096552A">
      <w:pPr>
        <w:pStyle w:val="NoSpacing"/>
        <w:ind w:firstLine="567"/>
        <w:jc w:val="both"/>
      </w:pPr>
      <w:r w:rsidRPr="00DA25A2">
        <w:t>В</w:t>
      </w:r>
      <w:r w:rsidR="00515CCD">
        <w:t xml:space="preserve"> удовлетворении </w:t>
      </w:r>
      <w:r w:rsidRPr="00DA25A2">
        <w:t xml:space="preserve"> остальной части иска отказать.</w:t>
      </w:r>
    </w:p>
    <w:p w:rsidR="00D538C5" w:rsidRPr="00DA25A2" w:rsidP="00075B7C">
      <w:pPr>
        <w:pStyle w:val="NoSpacing"/>
        <w:jc w:val="both"/>
        <w:rPr>
          <w:color w:val="auto"/>
          <w:shd w:val="clear" w:color="auto" w:fill="FFFFFF"/>
        </w:rPr>
      </w:pPr>
      <w:r w:rsidRPr="00DA25A2">
        <w:t xml:space="preserve">        </w:t>
      </w:r>
      <w:r w:rsidRPr="00DA25A2" w:rsidR="009554A5">
        <w:rPr>
          <w:shd w:val="clear" w:color="auto" w:fill="FFFFFF"/>
        </w:rPr>
        <w:t xml:space="preserve">  Разъяснить, что составление </w:t>
      </w:r>
      <w:r w:rsidRPr="00DA25A2" w:rsidR="009554A5">
        <w:rPr>
          <w:color w:val="auto"/>
          <w:shd w:val="clear" w:color="auto" w:fill="FFFFFF"/>
        </w:rPr>
        <w:t>мотивированного</w:t>
      </w:r>
      <w:r w:rsidRPr="00DA25A2" w:rsidR="009554A5">
        <w:rPr>
          <w:rStyle w:val="apple-converted-space"/>
          <w:color w:val="auto"/>
          <w:shd w:val="clear" w:color="auto" w:fill="FFFFFF"/>
        </w:rPr>
        <w:t> </w:t>
      </w:r>
      <w:r w:rsidRPr="00DA25A2" w:rsidR="009554A5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DA25A2" w:rsidR="009554A5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 w:rsidR="009554A5">
        <w:rPr>
          <w:color w:val="auto"/>
          <w:shd w:val="clear" w:color="auto" w:fill="FFFFFF"/>
        </w:rPr>
        <w:t>может быть отложено на срок не более чем пять дней со дня окончания разбирательства дела. Мировой судья может не составлять мотивированное</w:t>
      </w:r>
      <w:r w:rsidRPr="00DA25A2" w:rsidR="009554A5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 w:rsidR="009554A5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DA25A2" w:rsidR="009554A5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 w:rsidR="009554A5">
        <w:rPr>
          <w:color w:val="auto"/>
          <w:shd w:val="clear" w:color="auto" w:fill="FFFFFF"/>
        </w:rPr>
        <w:t>суда по рассмотренному им</w:t>
      </w:r>
      <w:r w:rsidRPr="00DA25A2" w:rsidR="009554A5">
        <w:rPr>
          <w:rStyle w:val="apple-converted-space"/>
          <w:color w:val="auto"/>
          <w:shd w:val="clear" w:color="auto" w:fill="FFFFFF"/>
        </w:rPr>
        <w:t> </w:t>
      </w:r>
      <w:r w:rsidRPr="00DA25A2" w:rsidR="009554A5">
        <w:rPr>
          <w:color w:val="auto"/>
          <w:bdr w:val="none" w:sz="0" w:space="0" w:color="auto" w:frame="1"/>
        </w:rPr>
        <w:t>делу</w:t>
      </w:r>
      <w:r w:rsidRPr="00DA25A2" w:rsidR="009554A5">
        <w:rPr>
          <w:color w:val="auto"/>
          <w:shd w:val="clear" w:color="auto" w:fill="FFFFFF"/>
        </w:rPr>
        <w:t>, при этом мировой судья обязан составить мотивированное</w:t>
      </w:r>
      <w:r w:rsidRPr="00DA25A2" w:rsidR="009554A5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 w:rsidR="009554A5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DA25A2" w:rsidR="009554A5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 w:rsidR="009554A5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DA25A2" w:rsidR="009554A5">
        <w:rPr>
          <w:rStyle w:val="apple-converted-space"/>
          <w:color w:val="auto"/>
          <w:shd w:val="clear" w:color="auto" w:fill="FFFFFF"/>
        </w:rPr>
        <w:t> </w:t>
      </w:r>
      <w:r w:rsidRPr="00DA25A2" w:rsidR="009554A5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DA25A2" w:rsidR="009554A5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 w:rsidR="009554A5">
        <w:rPr>
          <w:color w:val="auto"/>
          <w:shd w:val="clear" w:color="auto" w:fill="FFFFFF"/>
        </w:rPr>
        <w:t>суда, которое может быть подано:</w:t>
      </w:r>
      <w:r w:rsidRPr="00DA25A2">
        <w:rPr>
          <w:color w:val="auto"/>
          <w:shd w:val="clear" w:color="auto" w:fill="FFFFFF"/>
        </w:rPr>
        <w:t xml:space="preserve"> </w:t>
      </w:r>
    </w:p>
    <w:p w:rsidR="00D538C5" w:rsidRPr="00DA25A2" w:rsidP="00075B7C">
      <w:pPr>
        <w:pStyle w:val="NoSpacing"/>
        <w:jc w:val="both"/>
        <w:rPr>
          <w:color w:val="auto"/>
          <w:shd w:val="clear" w:color="auto" w:fill="FFFFFF"/>
        </w:rPr>
      </w:pPr>
      <w:r w:rsidRPr="00DA25A2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DA25A2">
        <w:rPr>
          <w:rStyle w:val="apple-converted-space"/>
          <w:color w:val="auto"/>
          <w:shd w:val="clear" w:color="auto" w:fill="FFFFFF"/>
        </w:rPr>
        <w:t> </w:t>
      </w:r>
      <w:r w:rsidRPr="00DA25A2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DA25A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D538C5" w:rsidRPr="00DA25A2" w:rsidP="00075B7C">
      <w:pPr>
        <w:pStyle w:val="NoSpacing"/>
        <w:jc w:val="both"/>
        <w:rPr>
          <w:color w:val="auto"/>
          <w:shd w:val="clear" w:color="auto" w:fill="FFFFFF"/>
        </w:rPr>
      </w:pPr>
      <w:r w:rsidRPr="00DA25A2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DA25A2">
        <w:rPr>
          <w:rStyle w:val="apple-converted-space"/>
          <w:color w:val="auto"/>
          <w:shd w:val="clear" w:color="auto" w:fill="FFFFFF"/>
        </w:rPr>
        <w:t> </w:t>
      </w:r>
      <w:r w:rsidRPr="00DA25A2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DA25A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DA25A2" w:rsidP="00075B7C">
      <w:pPr>
        <w:pStyle w:val="NoSpacing"/>
        <w:jc w:val="both"/>
        <w:rPr>
          <w:color w:val="auto"/>
          <w:shd w:val="clear" w:color="auto" w:fill="FFFFFF"/>
        </w:rPr>
      </w:pPr>
      <w:r w:rsidRPr="00DA25A2">
        <w:rPr>
          <w:color w:val="auto"/>
          <w:shd w:val="clear" w:color="auto" w:fill="FFFFFF"/>
        </w:rPr>
        <w:t xml:space="preserve">         В случае подачи такого заявления мотивированное</w:t>
      </w:r>
      <w:r w:rsidRPr="00DA25A2">
        <w:rPr>
          <w:rStyle w:val="apple-converted-space"/>
          <w:color w:val="auto"/>
          <w:shd w:val="clear" w:color="auto" w:fill="FFFFFF"/>
        </w:rPr>
        <w:t> </w:t>
      </w:r>
      <w:r w:rsidRPr="00DA25A2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DA25A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>
        <w:rPr>
          <w:color w:val="auto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DA25A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DA25A2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A25A2">
        <w:rPr>
          <w:color w:val="auto"/>
          <w:shd w:val="clear" w:color="auto" w:fill="FFFFFF"/>
        </w:rPr>
        <w:t>суда.</w:t>
      </w:r>
    </w:p>
    <w:p w:rsidR="0056605B" w:rsidRPr="00DA25A2" w:rsidP="0056605B">
      <w:pPr>
        <w:pStyle w:val="NoSpacing"/>
        <w:jc w:val="both"/>
      </w:pPr>
      <w:r w:rsidRPr="00DA25A2">
        <w:rPr>
          <w:color w:val="auto"/>
        </w:rPr>
        <w:t xml:space="preserve">        </w:t>
      </w:r>
      <w:r w:rsidRPr="00DA25A2">
        <w:rPr>
          <w:lang w:eastAsia="ru-RU"/>
        </w:rPr>
        <w:t xml:space="preserve">Решение может быть обжаловано </w:t>
      </w:r>
      <w:r w:rsidRPr="00DA25A2">
        <w:rPr>
          <w:lang w:eastAsia="ru-RU"/>
        </w:rPr>
        <w:t>в течение месяца со дня принятия решения мировым судьёй в окончательной форме в Центральный районный суд города  Симферополя через мирового судью</w:t>
      </w:r>
      <w:r w:rsidRPr="00DA25A2">
        <w:rPr>
          <w:lang w:eastAsia="ru-RU"/>
        </w:rPr>
        <w:t>.</w:t>
      </w:r>
    </w:p>
    <w:p w:rsidR="00954FB7" w:rsidRPr="00DA25A2" w:rsidP="0056605B">
      <w:pPr>
        <w:pStyle w:val="NoSpacing"/>
        <w:jc w:val="both"/>
      </w:pPr>
      <w:r w:rsidRPr="00DA25A2">
        <w:tab/>
      </w:r>
      <w:r w:rsidRPr="00DA25A2">
        <w:t xml:space="preserve">       </w:t>
      </w:r>
    </w:p>
    <w:p w:rsidR="002438FE" w:rsidRPr="00DA25A2" w:rsidP="00923495">
      <w:pPr>
        <w:ind w:right="-1"/>
        <w:jc w:val="both"/>
        <w:rPr>
          <w:rFonts w:eastAsia="MS Mincho"/>
        </w:rPr>
      </w:pPr>
      <w:r w:rsidRPr="00DA25A2">
        <w:t xml:space="preserve">Мировой судья:                                                  </w:t>
      </w:r>
      <w:r w:rsidRPr="00DA25A2" w:rsidR="00463545">
        <w:t xml:space="preserve">               </w:t>
      </w:r>
      <w:r w:rsidRPr="00DA25A2" w:rsidR="00707818">
        <w:t xml:space="preserve">              </w:t>
      </w:r>
      <w:r w:rsidRPr="00DA25A2" w:rsidR="0047454D">
        <w:t xml:space="preserve">    </w:t>
      </w:r>
      <w:r w:rsidRPr="00DA25A2">
        <w:rPr>
          <w:rFonts w:eastAsia="MS Mincho"/>
        </w:rPr>
        <w:t xml:space="preserve">С.Г. </w:t>
      </w:r>
      <w:r w:rsidRPr="00DA25A2">
        <w:rPr>
          <w:rFonts w:eastAsia="MS Mincho"/>
        </w:rPr>
        <w:t>Ломанов</w:t>
      </w:r>
    </w:p>
    <w:p w:rsidR="002438FE" w:rsidRPr="00DA25A2" w:rsidP="002438FE">
      <w:pPr>
        <w:tabs>
          <w:tab w:val="left" w:pos="7552"/>
        </w:tabs>
        <w:ind w:right="850"/>
        <w:jc w:val="both"/>
      </w:pPr>
    </w:p>
    <w:p w:rsidR="00DB57A2" w:rsidRPr="00DA25A2" w:rsidP="002438FE">
      <w:pPr>
        <w:tabs>
          <w:tab w:val="left" w:pos="7552"/>
        </w:tabs>
        <w:ind w:right="850"/>
        <w:jc w:val="both"/>
      </w:pPr>
      <w:r w:rsidRPr="00DA25A2">
        <w:t xml:space="preserve">          </w:t>
      </w:r>
    </w:p>
    <w:p w:rsidR="00DB57A2" w:rsidRPr="00DA25A2" w:rsidP="002438FE">
      <w:pPr>
        <w:tabs>
          <w:tab w:val="left" w:pos="7552"/>
        </w:tabs>
        <w:ind w:right="850"/>
        <w:jc w:val="both"/>
      </w:pPr>
    </w:p>
    <w:p w:rsidR="0047454D" w:rsidRPr="00DA25A2" w:rsidP="002438FE">
      <w:pPr>
        <w:tabs>
          <w:tab w:val="left" w:pos="7552"/>
        </w:tabs>
        <w:ind w:right="850"/>
        <w:jc w:val="both"/>
      </w:pPr>
      <w:r w:rsidRPr="00DA25A2">
        <w:t xml:space="preserve">      </w:t>
      </w:r>
    </w:p>
    <w:p w:rsidR="00707818" w:rsidRPr="00DA25A2" w:rsidP="002438FE">
      <w:pPr>
        <w:tabs>
          <w:tab w:val="left" w:pos="7552"/>
        </w:tabs>
        <w:ind w:right="850"/>
        <w:jc w:val="both"/>
      </w:pPr>
    </w:p>
    <w:p w:rsidR="00707818" w:rsidRPr="00DA25A2" w:rsidP="002438FE">
      <w:pPr>
        <w:tabs>
          <w:tab w:val="left" w:pos="7552"/>
        </w:tabs>
        <w:ind w:right="850"/>
        <w:jc w:val="both"/>
      </w:pPr>
    </w:p>
    <w:sectPr w:rsidSect="00701013">
      <w:pgSz w:w="11906" w:h="16838"/>
      <w:pgMar w:top="567" w:right="707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characterSpacingControl w:val="doNotCompress"/>
  <w:compat/>
  <w:rsids>
    <w:rsidRoot w:val="00954FB7"/>
    <w:rsid w:val="00036FD7"/>
    <w:rsid w:val="00075B7C"/>
    <w:rsid w:val="000B1BD5"/>
    <w:rsid w:val="000D5F72"/>
    <w:rsid w:val="00112859"/>
    <w:rsid w:val="001457CC"/>
    <w:rsid w:val="001A6033"/>
    <w:rsid w:val="001E06BD"/>
    <w:rsid w:val="001E4D21"/>
    <w:rsid w:val="001F2B1C"/>
    <w:rsid w:val="0021305C"/>
    <w:rsid w:val="002229EB"/>
    <w:rsid w:val="0022333C"/>
    <w:rsid w:val="00231580"/>
    <w:rsid w:val="00241E6C"/>
    <w:rsid w:val="002438FE"/>
    <w:rsid w:val="00244A1F"/>
    <w:rsid w:val="00247B83"/>
    <w:rsid w:val="0025288E"/>
    <w:rsid w:val="00261B7D"/>
    <w:rsid w:val="00262F77"/>
    <w:rsid w:val="00271DBD"/>
    <w:rsid w:val="002740EE"/>
    <w:rsid w:val="002A163F"/>
    <w:rsid w:val="002A585C"/>
    <w:rsid w:val="00303C76"/>
    <w:rsid w:val="0030563B"/>
    <w:rsid w:val="00313F34"/>
    <w:rsid w:val="003423B2"/>
    <w:rsid w:val="0035092A"/>
    <w:rsid w:val="00382F85"/>
    <w:rsid w:val="00392FED"/>
    <w:rsid w:val="003A7E2A"/>
    <w:rsid w:val="003C2589"/>
    <w:rsid w:val="00406746"/>
    <w:rsid w:val="00407BE7"/>
    <w:rsid w:val="00420B3D"/>
    <w:rsid w:val="00435D91"/>
    <w:rsid w:val="00463545"/>
    <w:rsid w:val="00467238"/>
    <w:rsid w:val="0047454D"/>
    <w:rsid w:val="004A321D"/>
    <w:rsid w:val="004B6494"/>
    <w:rsid w:val="004E34CB"/>
    <w:rsid w:val="004E384E"/>
    <w:rsid w:val="004F091E"/>
    <w:rsid w:val="004F5441"/>
    <w:rsid w:val="00514BFB"/>
    <w:rsid w:val="00515CCD"/>
    <w:rsid w:val="005344E3"/>
    <w:rsid w:val="00546955"/>
    <w:rsid w:val="0056605B"/>
    <w:rsid w:val="0059460A"/>
    <w:rsid w:val="005A4BDA"/>
    <w:rsid w:val="005C1C8B"/>
    <w:rsid w:val="005D4A42"/>
    <w:rsid w:val="005F7A4A"/>
    <w:rsid w:val="0063437D"/>
    <w:rsid w:val="00664D60"/>
    <w:rsid w:val="0068488A"/>
    <w:rsid w:val="006A07AF"/>
    <w:rsid w:val="006A1B92"/>
    <w:rsid w:val="006B1425"/>
    <w:rsid w:val="006B3359"/>
    <w:rsid w:val="006B699A"/>
    <w:rsid w:val="006E2D1F"/>
    <w:rsid w:val="00701013"/>
    <w:rsid w:val="00707818"/>
    <w:rsid w:val="007215DA"/>
    <w:rsid w:val="00721A3F"/>
    <w:rsid w:val="007234AF"/>
    <w:rsid w:val="007B1DEC"/>
    <w:rsid w:val="007B3082"/>
    <w:rsid w:val="007C1954"/>
    <w:rsid w:val="007C225D"/>
    <w:rsid w:val="007C61D8"/>
    <w:rsid w:val="007C6ECB"/>
    <w:rsid w:val="00875485"/>
    <w:rsid w:val="008A0295"/>
    <w:rsid w:val="00923495"/>
    <w:rsid w:val="00924DA3"/>
    <w:rsid w:val="00953755"/>
    <w:rsid w:val="00954FB7"/>
    <w:rsid w:val="009554A5"/>
    <w:rsid w:val="00964B74"/>
    <w:rsid w:val="0096552A"/>
    <w:rsid w:val="00974490"/>
    <w:rsid w:val="0098758C"/>
    <w:rsid w:val="009D7EEE"/>
    <w:rsid w:val="00A26F65"/>
    <w:rsid w:val="00A40F6F"/>
    <w:rsid w:val="00A41CEA"/>
    <w:rsid w:val="00A65907"/>
    <w:rsid w:val="00A66364"/>
    <w:rsid w:val="00AA003D"/>
    <w:rsid w:val="00AA580B"/>
    <w:rsid w:val="00AC7390"/>
    <w:rsid w:val="00B015F3"/>
    <w:rsid w:val="00B01F90"/>
    <w:rsid w:val="00B22F13"/>
    <w:rsid w:val="00B33611"/>
    <w:rsid w:val="00B57E75"/>
    <w:rsid w:val="00B67359"/>
    <w:rsid w:val="00B72FE4"/>
    <w:rsid w:val="00B92FC6"/>
    <w:rsid w:val="00BC7C31"/>
    <w:rsid w:val="00BF187D"/>
    <w:rsid w:val="00C100B0"/>
    <w:rsid w:val="00C4311E"/>
    <w:rsid w:val="00C5056E"/>
    <w:rsid w:val="00C6780B"/>
    <w:rsid w:val="00C71C8E"/>
    <w:rsid w:val="00C72DE5"/>
    <w:rsid w:val="00C87888"/>
    <w:rsid w:val="00CC2810"/>
    <w:rsid w:val="00D0619A"/>
    <w:rsid w:val="00D356E0"/>
    <w:rsid w:val="00D473F5"/>
    <w:rsid w:val="00D538C5"/>
    <w:rsid w:val="00D65F33"/>
    <w:rsid w:val="00D8258B"/>
    <w:rsid w:val="00D93D17"/>
    <w:rsid w:val="00D95E57"/>
    <w:rsid w:val="00DA25A2"/>
    <w:rsid w:val="00DB57A2"/>
    <w:rsid w:val="00DC04E8"/>
    <w:rsid w:val="00DD37E7"/>
    <w:rsid w:val="00E04E86"/>
    <w:rsid w:val="00E508CF"/>
    <w:rsid w:val="00E6344D"/>
    <w:rsid w:val="00E63807"/>
    <w:rsid w:val="00E7764A"/>
    <w:rsid w:val="00E83D8D"/>
    <w:rsid w:val="00EC26A5"/>
    <w:rsid w:val="00ED7A8F"/>
    <w:rsid w:val="00EE5151"/>
    <w:rsid w:val="00F16F6A"/>
    <w:rsid w:val="00F45D97"/>
    <w:rsid w:val="00F515C0"/>
    <w:rsid w:val="00F53249"/>
    <w:rsid w:val="00F62985"/>
    <w:rsid w:val="00F62AF1"/>
    <w:rsid w:val="00F6685E"/>
    <w:rsid w:val="00F763A2"/>
    <w:rsid w:val="00FE160C"/>
    <w:rsid w:val="00FE3B6E"/>
    <w:rsid w:val="00FF211D"/>
    <w:rsid w:val="00FF3B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character" w:customStyle="1" w:styleId="a">
    <w:name w:val="Основной текст_"/>
    <w:basedOn w:val="DefaultParagraphFont"/>
    <w:link w:val="10"/>
    <w:rsid w:val="00F5324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F53249"/>
    <w:pPr>
      <w:widowControl w:val="0"/>
      <w:shd w:val="clear" w:color="auto" w:fill="FFFFFF"/>
      <w:spacing w:line="317" w:lineRule="exact"/>
      <w:jc w:val="both"/>
    </w:pPr>
    <w:rPr>
      <w:sz w:val="25"/>
      <w:szCs w:val="25"/>
      <w:lang w:eastAsia="en-US"/>
    </w:rPr>
  </w:style>
  <w:style w:type="paragraph" w:customStyle="1" w:styleId="2">
    <w:name w:val="Основной текст2"/>
    <w:basedOn w:val="Normal"/>
    <w:rsid w:val="004B6494"/>
    <w:pPr>
      <w:widowControl w:val="0"/>
      <w:shd w:val="clear" w:color="auto" w:fill="FFFFFF"/>
      <w:spacing w:line="317" w:lineRule="exact"/>
      <w:jc w:val="both"/>
    </w:pPr>
    <w:rPr>
      <w:color w:val="00000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5DDCD-E445-4456-B227-536D8F4D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