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C2A08" w:rsidP="0012188E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8C2A08">
        <w:rPr>
          <w:rFonts w:ascii="Times New Roman" w:hAnsi="Times New Roman"/>
          <w:b/>
          <w:bCs/>
          <w:sz w:val="27"/>
          <w:szCs w:val="27"/>
        </w:rPr>
        <w:t>Дело №02-</w:t>
      </w:r>
      <w:r w:rsidRPr="008C2A08" w:rsidR="00BF799C">
        <w:rPr>
          <w:rFonts w:ascii="Times New Roman" w:hAnsi="Times New Roman"/>
          <w:b/>
          <w:bCs/>
          <w:sz w:val="27"/>
          <w:szCs w:val="27"/>
        </w:rPr>
        <w:t>1</w:t>
      </w:r>
      <w:r w:rsidR="008C2A08">
        <w:rPr>
          <w:rFonts w:ascii="Times New Roman" w:hAnsi="Times New Roman"/>
          <w:b/>
          <w:bCs/>
          <w:sz w:val="27"/>
          <w:szCs w:val="27"/>
        </w:rPr>
        <w:t>408</w:t>
      </w:r>
      <w:r w:rsidRPr="008C2A08">
        <w:rPr>
          <w:rFonts w:ascii="Times New Roman" w:hAnsi="Times New Roman"/>
          <w:b/>
          <w:bCs/>
          <w:sz w:val="27"/>
          <w:szCs w:val="27"/>
        </w:rPr>
        <w:t>/</w:t>
      </w:r>
      <w:r w:rsidRPr="008C2A08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8C2A08">
        <w:rPr>
          <w:rFonts w:ascii="Times New Roman" w:hAnsi="Times New Roman"/>
          <w:b/>
          <w:bCs/>
          <w:sz w:val="27"/>
          <w:szCs w:val="27"/>
        </w:rPr>
        <w:t>/20</w:t>
      </w:r>
      <w:r w:rsidRPr="008C2A08" w:rsidR="008A6856">
        <w:rPr>
          <w:rFonts w:ascii="Times New Roman" w:hAnsi="Times New Roman"/>
          <w:b/>
          <w:bCs/>
          <w:sz w:val="27"/>
          <w:szCs w:val="27"/>
        </w:rPr>
        <w:t>2</w:t>
      </w:r>
      <w:r w:rsidR="008C2A08">
        <w:rPr>
          <w:rFonts w:ascii="Times New Roman" w:hAnsi="Times New Roman"/>
          <w:b/>
          <w:bCs/>
          <w:sz w:val="27"/>
          <w:szCs w:val="27"/>
        </w:rPr>
        <w:t>5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876DEF" w:rsidP="0012188E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876DEF">
        <w:rPr>
          <w:rFonts w:ascii="Times New Roman" w:eastAsia="Times New Roman" w:hAnsi="Times New Roman"/>
          <w:b/>
          <w:sz w:val="27"/>
          <w:szCs w:val="27"/>
        </w:rPr>
        <w:t xml:space="preserve">19 ноября </w:t>
      </w:r>
      <w:r w:rsidRPr="00876DEF">
        <w:rPr>
          <w:rFonts w:ascii="Times New Roman" w:eastAsia="Times New Roman" w:hAnsi="Times New Roman"/>
          <w:b/>
          <w:sz w:val="27"/>
          <w:szCs w:val="27"/>
        </w:rPr>
        <w:t>20</w:t>
      </w:r>
      <w:r w:rsidRPr="00876DEF" w:rsidR="008A6856">
        <w:rPr>
          <w:rFonts w:ascii="Times New Roman" w:eastAsia="Times New Roman" w:hAnsi="Times New Roman"/>
          <w:b/>
          <w:sz w:val="27"/>
          <w:szCs w:val="27"/>
        </w:rPr>
        <w:t>2</w:t>
      </w:r>
      <w:r w:rsidRPr="00876DEF">
        <w:rPr>
          <w:rFonts w:ascii="Times New Roman" w:eastAsia="Times New Roman" w:hAnsi="Times New Roman"/>
          <w:b/>
          <w:sz w:val="27"/>
          <w:szCs w:val="27"/>
        </w:rPr>
        <w:t>5</w:t>
      </w:r>
      <w:r w:rsidRPr="00876DEF">
        <w:rPr>
          <w:rFonts w:ascii="Times New Roman" w:eastAsia="Times New Roman" w:hAnsi="Times New Roman"/>
          <w:b/>
          <w:sz w:val="27"/>
          <w:szCs w:val="27"/>
        </w:rPr>
        <w:t xml:space="preserve"> года</w:t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  <w:t xml:space="preserve">     г. Симферополь</w:t>
      </w:r>
    </w:p>
    <w:p w:rsidR="00F56E20" w:rsidRPr="008C2A08" w:rsidP="008C2A08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8C2A08">
        <w:rPr>
          <w:rFonts w:ascii="Times New Roman" w:eastAsia="Times New Roman" w:hAnsi="Times New Roman"/>
          <w:sz w:val="27"/>
          <w:szCs w:val="27"/>
        </w:rPr>
        <w:t>2</w:t>
      </w:r>
      <w:r w:rsidRPr="008C2A08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C2A08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8C2A08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–</w:t>
      </w:r>
      <w:r w:rsidR="008C2A08">
        <w:rPr>
          <w:rFonts w:ascii="Times New Roman" w:eastAsia="Times New Roman" w:hAnsi="Times New Roman"/>
          <w:sz w:val="27"/>
          <w:szCs w:val="27"/>
        </w:rPr>
        <w:t xml:space="preserve"> Тарасовой В.К.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</w:p>
    <w:p w:rsidR="00902DB6" w:rsidRPr="008C2A0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>с участием  истца –</w:t>
      </w:r>
      <w:r w:rsidR="008C2A08">
        <w:rPr>
          <w:rFonts w:ascii="Times New Roman" w:eastAsia="Times New Roman" w:hAnsi="Times New Roman"/>
          <w:sz w:val="27"/>
          <w:szCs w:val="27"/>
        </w:rPr>
        <w:t xml:space="preserve"> </w:t>
      </w:r>
      <w:r w:rsidRPr="00591949" w:rsidR="00591949">
        <w:rPr>
          <w:rFonts w:ascii="Times New Roman" w:eastAsia="Times New Roman" w:hAnsi="Times New Roman"/>
          <w:sz w:val="27"/>
          <w:szCs w:val="27"/>
        </w:rPr>
        <w:t>«ФИО»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C2A08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435005">
        <w:rPr>
          <w:rFonts w:ascii="Times New Roman" w:eastAsia="Times New Roman" w:hAnsi="Times New Roman"/>
          <w:sz w:val="27"/>
          <w:szCs w:val="27"/>
        </w:rPr>
        <w:t xml:space="preserve"> </w:t>
      </w:r>
      <w:r w:rsidRPr="00591949" w:rsidR="00591949">
        <w:rPr>
          <w:rFonts w:ascii="Times New Roman" w:eastAsia="Times New Roman" w:hAnsi="Times New Roman"/>
          <w:sz w:val="27"/>
          <w:szCs w:val="27"/>
        </w:rPr>
        <w:t>«ФИО»</w:t>
      </w:r>
      <w:r w:rsidR="00591949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435005">
        <w:rPr>
          <w:rFonts w:ascii="Times New Roman" w:eastAsia="Times New Roman" w:hAnsi="Times New Roman"/>
          <w:sz w:val="27"/>
          <w:szCs w:val="27"/>
        </w:rPr>
        <w:t>к ООО «</w:t>
      </w:r>
      <w:r w:rsidR="008C2A08">
        <w:rPr>
          <w:rFonts w:ascii="Times New Roman" w:eastAsia="Times New Roman" w:hAnsi="Times New Roman"/>
          <w:sz w:val="27"/>
          <w:szCs w:val="27"/>
        </w:rPr>
        <w:t>Альянс</w:t>
      </w:r>
      <w:r w:rsidRPr="008C2A08" w:rsidR="00435005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>о</w:t>
      </w:r>
      <w:r w:rsidRPr="008C2A08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8C2A08" w:rsidR="00AC3B3F">
        <w:rPr>
          <w:rFonts w:ascii="Times New Roman" w:hAnsi="Times New Roman" w:cs="Times New Roman"/>
          <w:sz w:val="27"/>
          <w:szCs w:val="27"/>
        </w:rPr>
        <w:t>,</w:t>
      </w:r>
      <w:r w:rsidRPr="008C2A08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RPr="008C2A08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hAnsi="Times New Roman" w:cs="Times New Roman"/>
          <w:b/>
          <w:sz w:val="27"/>
          <w:szCs w:val="27"/>
        </w:rPr>
        <w:t>Р</w:t>
      </w:r>
      <w:r w:rsidRPr="008C2A08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435005" w:rsidRPr="008C2A08" w:rsidP="0043500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8C2A08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="008C2A08">
        <w:rPr>
          <w:rFonts w:ascii="Times New Roman" w:hAnsi="Times New Roman" w:cs="Times New Roman"/>
          <w:sz w:val="27"/>
          <w:szCs w:val="27"/>
        </w:rPr>
        <w:t xml:space="preserve"> </w:t>
      </w:r>
      <w:r w:rsidRPr="00591949" w:rsidR="00591949">
        <w:rPr>
          <w:rFonts w:ascii="Times New Roman" w:eastAsia="Times New Roman" w:hAnsi="Times New Roman"/>
          <w:sz w:val="27"/>
          <w:szCs w:val="27"/>
        </w:rPr>
        <w:t>«ФИО»</w:t>
      </w:r>
      <w:r w:rsidR="00591949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8C2A08">
        <w:rPr>
          <w:rFonts w:ascii="Times New Roman" w:hAnsi="Times New Roman" w:cs="Times New Roman"/>
          <w:sz w:val="27"/>
          <w:szCs w:val="27"/>
        </w:rPr>
        <w:t xml:space="preserve">к ООО «Альянс» </w:t>
      </w:r>
      <w:r w:rsidRPr="008C2A08" w:rsidR="008A6856">
        <w:rPr>
          <w:rFonts w:ascii="Times New Roman" w:eastAsia="Times New Roman" w:hAnsi="Times New Roman"/>
          <w:sz w:val="27"/>
          <w:szCs w:val="27"/>
        </w:rPr>
        <w:t xml:space="preserve">о защите прав потребителей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8C2A08">
        <w:rPr>
          <w:rFonts w:ascii="Times New Roman" w:hAnsi="Times New Roman" w:cs="Times New Roman"/>
          <w:sz w:val="27"/>
          <w:szCs w:val="27"/>
        </w:rPr>
        <w:t>удовлетворить</w:t>
      </w:r>
      <w:r w:rsidRPr="008C2A08" w:rsidR="00AD1F06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="008C2A08">
        <w:rPr>
          <w:rFonts w:ascii="Times New Roman" w:hAnsi="Times New Roman" w:cs="Times New Roman"/>
          <w:sz w:val="27"/>
          <w:szCs w:val="27"/>
        </w:rPr>
        <w:t>.</w:t>
      </w:r>
    </w:p>
    <w:p w:rsidR="0014605F" w:rsidRPr="008C2A08" w:rsidP="0043500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8C2A08" w:rsidR="00B75B95">
        <w:rPr>
          <w:rFonts w:ascii="Times New Roman" w:hAnsi="Times New Roman" w:cs="Times New Roman"/>
          <w:sz w:val="27"/>
          <w:szCs w:val="27"/>
          <w:highlight w:val="none"/>
        </w:rPr>
        <w:t>Взыскать</w:t>
      </w: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 с </w:t>
      </w:r>
      <w:r w:rsidRPr="008C2A08" w:rsidR="001342AC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ООО «</w:t>
      </w:r>
      <w:r w:rsidR="008C2A08">
        <w:rPr>
          <w:rFonts w:ascii="Times New Roman" w:eastAsia="Times New Roman" w:hAnsi="Times New Roman"/>
          <w:sz w:val="27"/>
          <w:szCs w:val="27"/>
        </w:rPr>
        <w:t>Альянс</w:t>
      </w:r>
      <w:r w:rsidRPr="008C2A08">
        <w:rPr>
          <w:rFonts w:ascii="Times New Roman" w:eastAsia="Times New Roman" w:hAnsi="Times New Roman"/>
          <w:sz w:val="27"/>
          <w:szCs w:val="27"/>
        </w:rPr>
        <w:t xml:space="preserve">»  </w:t>
      </w:r>
      <w:r w:rsidR="00591949">
        <w:rPr>
          <w:rFonts w:ascii="Times New Roman" w:hAnsi="Times New Roman" w:cs="Times New Roman"/>
          <w:sz w:val="26"/>
          <w:szCs w:val="26"/>
        </w:rPr>
        <w:t>«данные изъяты»</w:t>
      </w:r>
      <w:r w:rsidR="00591949">
        <w:rPr>
          <w:rFonts w:ascii="Times New Roman" w:hAnsi="Times New Roman" w:cs="Times New Roman"/>
          <w:sz w:val="26"/>
          <w:szCs w:val="26"/>
        </w:rPr>
        <w:t xml:space="preserve"> </w:t>
      </w:r>
      <w:r w:rsidRPr="008C2A08" w:rsidR="001342AC">
        <w:rPr>
          <w:rFonts w:ascii="Times New Roman" w:hAnsi="Times New Roman" w:cs="Times New Roman"/>
          <w:sz w:val="27"/>
          <w:szCs w:val="27"/>
          <w:highlight w:val="none"/>
        </w:rPr>
        <w:t>в пользу</w:t>
      </w: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591949" w:rsidR="00591949">
        <w:rPr>
          <w:rFonts w:ascii="Times New Roman" w:eastAsia="Times New Roman" w:hAnsi="Times New Roman"/>
          <w:sz w:val="27"/>
          <w:szCs w:val="27"/>
        </w:rPr>
        <w:t>«ФИО»</w:t>
      </w:r>
      <w:r w:rsidRPr="008C2A08">
        <w:rPr>
          <w:rFonts w:ascii="Times New Roman" w:eastAsia="Times New Roman" w:hAnsi="Times New Roman"/>
          <w:sz w:val="27"/>
          <w:szCs w:val="27"/>
        </w:rPr>
        <w:t xml:space="preserve">, </w:t>
      </w:r>
      <w:r w:rsidR="0059194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C2A08" w:rsidR="00E851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14605F" w:rsidRPr="008C2A08" w:rsidP="006A0ED7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8C2A0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денежные средства за </w:t>
      </w:r>
      <w:r w:rsidR="006112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 оказанные 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услуги</w:t>
      </w:r>
      <w:r w:rsidR="006112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12500 (двенадцать тысяч пятьсот) рублей;</w:t>
      </w:r>
    </w:p>
    <w:p w:rsidR="0014605F" w:rsidRPr="008C2A08" w:rsidP="0012188E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- компенсацию морального вреда в размере 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lang w:bidi="ru-RU"/>
        </w:rPr>
        <w:t>5</w:t>
      </w: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000 (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lang w:bidi="ru-RU"/>
        </w:rPr>
        <w:t>пять тысяч</w:t>
      </w: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рублей;</w:t>
      </w: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</w:p>
    <w:p w:rsidR="00447455" w:rsidRPr="008C2A08" w:rsidP="0012188E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- </w:t>
      </w:r>
      <w:r w:rsidRPr="008C2A08" w:rsidR="00A51E4C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штраф в размере </w:t>
      </w:r>
      <w:r w:rsidR="00876DEF">
        <w:rPr>
          <w:rFonts w:ascii="Times New Roman" w:hAnsi="Times New Roman" w:cs="Times New Roman"/>
          <w:color w:val="000000"/>
          <w:sz w:val="27"/>
          <w:szCs w:val="27"/>
          <w:lang w:bidi="ru-RU"/>
        </w:rPr>
        <w:t>8750</w:t>
      </w:r>
      <w:r w:rsidRPr="008C2A08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(</w:t>
      </w:r>
      <w:r w:rsidR="00876D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восемь тысяч семьсот пятьдесят</w:t>
      </w:r>
      <w:r w:rsidRPr="008C2A08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</w:t>
      </w:r>
      <w:r w:rsidRPr="008C2A08"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лей</w:t>
      </w:r>
      <w:r w:rsidR="00876DEF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:rsidR="006A0ED7" w:rsidRPr="008C2A08" w:rsidP="006A0ED7">
      <w:pPr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8C2A08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          В остальной части иска – отказать.</w:t>
      </w:r>
    </w:p>
    <w:p w:rsidR="00F56E20" w:rsidRPr="008C2A08" w:rsidP="006A0ED7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 xml:space="preserve"> Взыскать с</w:t>
      </w:r>
      <w:r w:rsidRPr="008C2A08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C2A08" w:rsidR="006A0ED7">
        <w:rPr>
          <w:rFonts w:ascii="Times New Roman" w:eastAsia="Times New Roman" w:hAnsi="Times New Roman"/>
          <w:sz w:val="27"/>
          <w:szCs w:val="27"/>
        </w:rPr>
        <w:t>ООО «</w:t>
      </w:r>
      <w:r w:rsidRPr="00876DEF" w:rsidR="00876DEF">
        <w:rPr>
          <w:rFonts w:ascii="Times New Roman" w:eastAsia="Times New Roman" w:hAnsi="Times New Roman"/>
          <w:sz w:val="27"/>
          <w:szCs w:val="27"/>
        </w:rPr>
        <w:t>Альянс</w:t>
      </w:r>
      <w:r w:rsidRPr="008C2A08" w:rsidR="006A0ED7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8C2A08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76DEF">
        <w:rPr>
          <w:rFonts w:ascii="Times New Roman" w:hAnsi="Times New Roman" w:cs="Times New Roman"/>
          <w:sz w:val="27"/>
          <w:szCs w:val="27"/>
          <w:shd w:val="clear" w:color="auto" w:fill="FFFFFF"/>
        </w:rPr>
        <w:t>государственного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C2A08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8C2A08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876DEF">
        <w:rPr>
          <w:rFonts w:ascii="Times New Roman" w:hAnsi="Times New Roman" w:cs="Times New Roman"/>
          <w:sz w:val="27"/>
          <w:szCs w:val="27"/>
        </w:rPr>
        <w:t>7000</w:t>
      </w:r>
      <w:r w:rsidRPr="008C2A08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8C2A08" w:rsidR="004A567A">
        <w:rPr>
          <w:rFonts w:ascii="Times New Roman" w:hAnsi="Times New Roman" w:cs="Times New Roman"/>
          <w:sz w:val="27"/>
          <w:szCs w:val="27"/>
        </w:rPr>
        <w:t>ей</w:t>
      </w:r>
      <w:r w:rsidRPr="008C2A08">
        <w:rPr>
          <w:rFonts w:ascii="Times New Roman" w:hAnsi="Times New Roman" w:cs="Times New Roman"/>
          <w:sz w:val="27"/>
          <w:szCs w:val="27"/>
        </w:rPr>
        <w:t>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8C2A08" w:rsidP="0012188E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Pr="008C2A08" w:rsidR="00732E68">
        <w:rPr>
          <w:rFonts w:ascii="Times New Roman" w:hAnsi="Times New Roman" w:cs="Times New Roman"/>
          <w:sz w:val="27"/>
          <w:szCs w:val="27"/>
        </w:rPr>
        <w:t xml:space="preserve"> </w:t>
      </w:r>
      <w:r w:rsidRPr="008C2A08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</w:t>
      </w:r>
      <w:r w:rsidRPr="008C2A08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757A51" w:rsidRPr="008C2A0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</w:t>
      </w:r>
      <w:r w:rsidRPr="008C2A08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8C2A08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188E"/>
    <w:rsid w:val="00133FDE"/>
    <w:rsid w:val="001342AC"/>
    <w:rsid w:val="0014043D"/>
    <w:rsid w:val="0014605F"/>
    <w:rsid w:val="00165B10"/>
    <w:rsid w:val="00175163"/>
    <w:rsid w:val="00177DD3"/>
    <w:rsid w:val="0018685D"/>
    <w:rsid w:val="00194216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26417"/>
    <w:rsid w:val="00432145"/>
    <w:rsid w:val="00435005"/>
    <w:rsid w:val="004444DF"/>
    <w:rsid w:val="00445941"/>
    <w:rsid w:val="00447455"/>
    <w:rsid w:val="00464C77"/>
    <w:rsid w:val="004A567A"/>
    <w:rsid w:val="004A6A46"/>
    <w:rsid w:val="004C1622"/>
    <w:rsid w:val="004C7262"/>
    <w:rsid w:val="004C7DC7"/>
    <w:rsid w:val="004D080B"/>
    <w:rsid w:val="004E1A9A"/>
    <w:rsid w:val="004F5C97"/>
    <w:rsid w:val="00525FE2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1949"/>
    <w:rsid w:val="005936E2"/>
    <w:rsid w:val="005977C5"/>
    <w:rsid w:val="005A7A13"/>
    <w:rsid w:val="005D37A8"/>
    <w:rsid w:val="005D6F83"/>
    <w:rsid w:val="00611211"/>
    <w:rsid w:val="006113BE"/>
    <w:rsid w:val="006137DD"/>
    <w:rsid w:val="0061627D"/>
    <w:rsid w:val="00661ED9"/>
    <w:rsid w:val="00675F29"/>
    <w:rsid w:val="006814E6"/>
    <w:rsid w:val="006A0ED7"/>
    <w:rsid w:val="006B1CAF"/>
    <w:rsid w:val="006D5697"/>
    <w:rsid w:val="006E1E48"/>
    <w:rsid w:val="006E4684"/>
    <w:rsid w:val="00701E4C"/>
    <w:rsid w:val="007031B7"/>
    <w:rsid w:val="00705025"/>
    <w:rsid w:val="007226B8"/>
    <w:rsid w:val="00732E6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76DEF"/>
    <w:rsid w:val="008973D0"/>
    <w:rsid w:val="008A6856"/>
    <w:rsid w:val="008A6FE0"/>
    <w:rsid w:val="008C2A08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37439"/>
    <w:rsid w:val="00941AB1"/>
    <w:rsid w:val="009440FF"/>
    <w:rsid w:val="009456CF"/>
    <w:rsid w:val="009458F4"/>
    <w:rsid w:val="0094666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BF799C"/>
    <w:rsid w:val="00C05499"/>
    <w:rsid w:val="00C063AB"/>
    <w:rsid w:val="00C07186"/>
    <w:rsid w:val="00C079C3"/>
    <w:rsid w:val="00C240CA"/>
    <w:rsid w:val="00C47E74"/>
    <w:rsid w:val="00CC65B8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1211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50C7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143E5"/>
    <w:rsid w:val="00F212D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FA06-85F6-4F92-A498-BD2712EA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