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6221CF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221C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</w:t>
      </w:r>
      <w:r w:rsidRPr="006221C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ело № 2-46-</w:t>
      </w:r>
      <w:r w:rsidRPr="006221CF" w:rsidR="001E347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447</w:t>
      </w:r>
      <w:r w:rsidRPr="006221CF" w:rsidR="001F2FA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/2019</w:t>
      </w:r>
    </w:p>
    <w:p w:rsidR="004F34AB" w:rsidRPr="006221CF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3531C" w:rsidRPr="006221C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21CF">
        <w:rPr>
          <w:rFonts w:ascii="Times New Roman" w:eastAsia="Times New Roman" w:hAnsi="Times New Roman" w:cs="Times New Roman"/>
          <w:b/>
          <w:bCs/>
          <w:lang w:eastAsia="ru-RU"/>
        </w:rPr>
        <w:t xml:space="preserve">ЗАОЧНОЕ  </w:t>
      </w:r>
      <w:r w:rsidRPr="006221CF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F3531C" w:rsidRPr="006221C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6221CF">
        <w:rPr>
          <w:rFonts w:ascii="Times New Roman" w:eastAsia="Times New Roman" w:hAnsi="Times New Roman" w:cs="Times New Roman"/>
          <w:bCs/>
          <w:lang w:eastAsia="ru-RU"/>
        </w:rPr>
        <w:t>Именем Российской Федерации</w:t>
      </w:r>
    </w:p>
    <w:p w:rsidR="00F3531C" w:rsidRPr="006221C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F3531C" w:rsidRPr="006221C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531C" w:rsidRPr="006221C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6221CF" w:rsidR="00D61B00">
        <w:rPr>
          <w:rFonts w:ascii="Times New Roman" w:eastAsia="Times New Roman" w:hAnsi="Times New Roman" w:cs="Times New Roman"/>
          <w:lang w:eastAsia="ru-RU"/>
        </w:rPr>
        <w:t>Керчь</w:t>
      </w:r>
      <w:r w:rsidRPr="006221CF" w:rsidR="00493C48">
        <w:rPr>
          <w:rFonts w:ascii="Times New Roman" w:eastAsia="Times New Roman" w:hAnsi="Times New Roman" w:cs="Times New Roman"/>
          <w:lang w:eastAsia="ru-RU"/>
        </w:rPr>
        <w:tab/>
      </w:r>
      <w:r w:rsidRPr="006221CF" w:rsidR="00493C48">
        <w:rPr>
          <w:rFonts w:ascii="Times New Roman" w:eastAsia="Times New Roman" w:hAnsi="Times New Roman" w:cs="Times New Roman"/>
          <w:lang w:eastAsia="ru-RU"/>
        </w:rPr>
        <w:tab/>
      </w:r>
      <w:r w:rsidRPr="006221CF" w:rsidR="00493C48">
        <w:rPr>
          <w:rFonts w:ascii="Times New Roman" w:eastAsia="Times New Roman" w:hAnsi="Times New Roman" w:cs="Times New Roman"/>
          <w:lang w:eastAsia="ru-RU"/>
        </w:rPr>
        <w:tab/>
      </w:r>
      <w:r w:rsidRPr="006221CF" w:rsidR="00493C48">
        <w:rPr>
          <w:rFonts w:ascii="Times New Roman" w:eastAsia="Times New Roman" w:hAnsi="Times New Roman" w:cs="Times New Roman"/>
          <w:lang w:eastAsia="ru-RU"/>
        </w:rPr>
        <w:tab/>
      </w:r>
      <w:r w:rsidRPr="006221CF" w:rsidR="00493C48">
        <w:rPr>
          <w:rFonts w:ascii="Times New Roman" w:eastAsia="Times New Roman" w:hAnsi="Times New Roman" w:cs="Times New Roman"/>
          <w:lang w:eastAsia="ru-RU"/>
        </w:rPr>
        <w:tab/>
      </w:r>
      <w:r w:rsidRPr="006221CF" w:rsidR="00493C48">
        <w:rPr>
          <w:rFonts w:ascii="Times New Roman" w:eastAsia="Times New Roman" w:hAnsi="Times New Roman" w:cs="Times New Roman"/>
          <w:lang w:eastAsia="ru-RU"/>
        </w:rPr>
        <w:tab/>
      </w:r>
      <w:r w:rsidRPr="006221CF" w:rsidR="00493C48">
        <w:rPr>
          <w:rFonts w:ascii="Times New Roman" w:eastAsia="Times New Roman" w:hAnsi="Times New Roman" w:cs="Times New Roman"/>
          <w:lang w:eastAsia="ru-RU"/>
        </w:rPr>
        <w:tab/>
      </w:r>
      <w:r w:rsidRPr="006221CF" w:rsidR="00493C48">
        <w:rPr>
          <w:rFonts w:ascii="Times New Roman" w:eastAsia="Times New Roman" w:hAnsi="Times New Roman" w:cs="Times New Roman"/>
          <w:lang w:eastAsia="ru-RU"/>
        </w:rPr>
        <w:tab/>
      </w:r>
      <w:r w:rsidRPr="006221CF" w:rsidR="001A272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221CF" w:rsidR="00561A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21CF" w:rsidR="001F2FA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221CF" w:rsidR="001E3476">
        <w:rPr>
          <w:rFonts w:ascii="Times New Roman" w:eastAsia="Times New Roman" w:hAnsi="Times New Roman" w:cs="Times New Roman"/>
          <w:lang w:eastAsia="ru-RU"/>
        </w:rPr>
        <w:t xml:space="preserve">  22 августа </w:t>
      </w:r>
      <w:r w:rsidRPr="006221CF" w:rsidR="001F2FA0">
        <w:rPr>
          <w:rFonts w:ascii="Times New Roman" w:eastAsia="Times New Roman" w:hAnsi="Times New Roman" w:cs="Times New Roman"/>
          <w:lang w:eastAsia="ru-RU"/>
        </w:rPr>
        <w:t>2019</w:t>
      </w:r>
      <w:r w:rsidRPr="006221CF" w:rsidR="00493C48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F3531C" w:rsidRPr="006221C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E3476" w:rsidRPr="006221CF" w:rsidP="001E3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>Мировой судья с</w:t>
      </w:r>
      <w:r w:rsidRPr="006221CF" w:rsidR="00D61B00">
        <w:rPr>
          <w:rFonts w:ascii="Times New Roman" w:eastAsia="Times New Roman" w:hAnsi="Times New Roman" w:cs="Times New Roman"/>
          <w:lang w:eastAsia="ru-RU"/>
        </w:rPr>
        <w:t>удебн</w:t>
      </w:r>
      <w:r w:rsidRPr="006221CF">
        <w:rPr>
          <w:rFonts w:ascii="Times New Roman" w:eastAsia="Times New Roman" w:hAnsi="Times New Roman" w:cs="Times New Roman"/>
          <w:lang w:eastAsia="ru-RU"/>
        </w:rPr>
        <w:t>ого</w:t>
      </w:r>
      <w:r w:rsidRPr="006221CF" w:rsidR="00D61B00">
        <w:rPr>
          <w:rFonts w:ascii="Times New Roman" w:eastAsia="Times New Roman" w:hAnsi="Times New Roman" w:cs="Times New Roman"/>
          <w:lang w:eastAsia="ru-RU"/>
        </w:rPr>
        <w:t xml:space="preserve"> участ</w:t>
      </w:r>
      <w:r w:rsidRPr="006221CF">
        <w:rPr>
          <w:rFonts w:ascii="Times New Roman" w:eastAsia="Times New Roman" w:hAnsi="Times New Roman" w:cs="Times New Roman"/>
          <w:lang w:eastAsia="ru-RU"/>
        </w:rPr>
        <w:t>ка</w:t>
      </w:r>
      <w:r w:rsidRPr="006221CF" w:rsidR="00D61B00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6221CF" w:rsidR="00493C48">
        <w:rPr>
          <w:rFonts w:ascii="Times New Roman" w:eastAsia="Times New Roman" w:hAnsi="Times New Roman" w:cs="Times New Roman"/>
          <w:lang w:eastAsia="ru-RU"/>
        </w:rPr>
        <w:t xml:space="preserve">46 Керченского судебного района Республики Крым </w:t>
      </w:r>
      <w:r w:rsidRPr="006221CF">
        <w:rPr>
          <w:rFonts w:ascii="Times New Roman" w:eastAsia="Times New Roman" w:hAnsi="Times New Roman" w:cs="Times New Roman"/>
          <w:lang w:eastAsia="ru-RU"/>
        </w:rPr>
        <w:t>Чич</w:t>
      </w:r>
      <w:r w:rsidRPr="006221CF" w:rsidR="00D61B00">
        <w:rPr>
          <w:rFonts w:ascii="Times New Roman" w:eastAsia="Times New Roman" w:hAnsi="Times New Roman" w:cs="Times New Roman"/>
          <w:lang w:eastAsia="ru-RU"/>
        </w:rPr>
        <w:t xml:space="preserve"> Х.И.</w:t>
      </w:r>
    </w:p>
    <w:p w:rsidR="00493C48" w:rsidRPr="006221CF" w:rsidP="001E34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>п</w:t>
      </w:r>
      <w:r w:rsidRPr="006221CF" w:rsidR="00D61B00">
        <w:rPr>
          <w:rFonts w:ascii="Times New Roman" w:eastAsia="Times New Roman" w:hAnsi="Times New Roman" w:cs="Times New Roman"/>
          <w:lang w:eastAsia="ru-RU"/>
        </w:rPr>
        <w:t xml:space="preserve">ри секретаре </w:t>
      </w:r>
      <w:r w:rsidRPr="006221CF" w:rsidR="001F2FA0">
        <w:rPr>
          <w:rFonts w:ascii="Times New Roman" w:eastAsia="Times New Roman" w:hAnsi="Times New Roman" w:cs="Times New Roman"/>
          <w:lang w:eastAsia="ru-RU"/>
        </w:rPr>
        <w:t>Бекирове</w:t>
      </w:r>
      <w:r w:rsidRPr="006221CF" w:rsidR="001F2FA0">
        <w:rPr>
          <w:rFonts w:ascii="Times New Roman" w:eastAsia="Times New Roman" w:hAnsi="Times New Roman" w:cs="Times New Roman"/>
          <w:lang w:eastAsia="ru-RU"/>
        </w:rPr>
        <w:t xml:space="preserve"> Л.А.</w:t>
      </w:r>
      <w:r w:rsidRPr="006221CF">
        <w:rPr>
          <w:rFonts w:ascii="Times New Roman" w:eastAsia="Times New Roman" w:hAnsi="Times New Roman" w:cs="Times New Roman"/>
          <w:lang w:eastAsia="ru-RU"/>
        </w:rPr>
        <w:t>,</w:t>
      </w:r>
    </w:p>
    <w:p w:rsidR="00F3531C" w:rsidRPr="006221CF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hAnsi="Times New Roman" w:cs="Times New Roman"/>
        </w:rPr>
        <w:t>рассмотрев в открытом судебном заседании гражданское дело по иск</w:t>
      </w:r>
      <w:r w:rsidRPr="006221CF" w:rsidR="001F2FA0">
        <w:rPr>
          <w:rFonts w:ascii="Times New Roman" w:hAnsi="Times New Roman" w:cs="Times New Roman"/>
        </w:rPr>
        <w:t>овом</w:t>
      </w:r>
      <w:r w:rsidRPr="006221CF">
        <w:rPr>
          <w:rFonts w:ascii="Times New Roman" w:hAnsi="Times New Roman" w:cs="Times New Roman"/>
        </w:rPr>
        <w:t xml:space="preserve">у </w:t>
      </w:r>
      <w:r w:rsidRPr="006221CF" w:rsidR="001F2FA0">
        <w:rPr>
          <w:rFonts w:ascii="Times New Roman" w:hAnsi="Times New Roman" w:cs="Times New Roman"/>
        </w:rPr>
        <w:t xml:space="preserve">заявлению </w:t>
      </w:r>
      <w:r w:rsidRPr="006221CF" w:rsidR="001E3476">
        <w:rPr>
          <w:rFonts w:ascii="Times New Roman" w:hAnsi="Times New Roman" w:cs="Times New Roman"/>
        </w:rPr>
        <w:t>РНКБ Банк (ПАО)</w:t>
      </w:r>
      <w:r w:rsidRPr="006221CF" w:rsidR="001F2FA0">
        <w:rPr>
          <w:rFonts w:ascii="Times New Roman" w:hAnsi="Times New Roman" w:cs="Times New Roman"/>
        </w:rPr>
        <w:t xml:space="preserve"> </w:t>
      </w:r>
      <w:r w:rsidRPr="006221CF" w:rsidR="00B2641A">
        <w:rPr>
          <w:rFonts w:ascii="Times New Roman" w:hAnsi="Times New Roman" w:cs="Times New Roman"/>
        </w:rPr>
        <w:t xml:space="preserve">к </w:t>
      </w:r>
      <w:r w:rsidRPr="006221CF" w:rsidR="001E3476">
        <w:rPr>
          <w:rFonts w:ascii="Times New Roman" w:hAnsi="Times New Roman" w:cs="Times New Roman"/>
        </w:rPr>
        <w:t>Дуднику А</w:t>
      </w:r>
      <w:r w:rsidR="006221CF">
        <w:rPr>
          <w:rFonts w:ascii="Times New Roman" w:hAnsi="Times New Roman" w:cs="Times New Roman"/>
        </w:rPr>
        <w:t>.</w:t>
      </w:r>
      <w:r w:rsidRPr="006221CF" w:rsidR="001E3476">
        <w:rPr>
          <w:rFonts w:ascii="Times New Roman" w:hAnsi="Times New Roman" w:cs="Times New Roman"/>
        </w:rPr>
        <w:t>А</w:t>
      </w:r>
      <w:r w:rsidR="006221CF">
        <w:rPr>
          <w:rFonts w:ascii="Times New Roman" w:hAnsi="Times New Roman" w:cs="Times New Roman"/>
        </w:rPr>
        <w:t>.</w:t>
      </w:r>
      <w:r w:rsidRPr="006221CF" w:rsidR="00B2641A">
        <w:rPr>
          <w:rFonts w:ascii="Times New Roman" w:hAnsi="Times New Roman" w:cs="Times New Roman"/>
        </w:rPr>
        <w:t xml:space="preserve"> о </w:t>
      </w:r>
      <w:r w:rsidRPr="006221CF" w:rsidR="001F2FA0">
        <w:rPr>
          <w:rFonts w:ascii="Times New Roman" w:hAnsi="Times New Roman" w:cs="Times New Roman"/>
        </w:rPr>
        <w:t xml:space="preserve">взыскании задолженности по </w:t>
      </w:r>
      <w:r w:rsidRPr="006221CF" w:rsidR="001E3476">
        <w:rPr>
          <w:rFonts w:ascii="Times New Roman" w:hAnsi="Times New Roman" w:cs="Times New Roman"/>
        </w:rPr>
        <w:t>договору потребительского кредита</w:t>
      </w:r>
      <w:r w:rsidRPr="006221CF" w:rsidR="00C23244">
        <w:rPr>
          <w:rFonts w:ascii="Times New Roman" w:eastAsia="Times New Roman" w:hAnsi="Times New Roman" w:cs="Times New Roman"/>
          <w:lang w:eastAsia="ru-RU"/>
        </w:rPr>
        <w:t>,</w:t>
      </w:r>
      <w:r w:rsidRPr="006221CF" w:rsidR="00493C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21CF" w:rsidR="00207854">
        <w:rPr>
          <w:rFonts w:ascii="Times New Roman" w:eastAsia="Times New Roman" w:hAnsi="Times New Roman" w:cs="Times New Roman"/>
          <w:lang w:eastAsia="ru-RU"/>
        </w:rPr>
        <w:t>руковод</w:t>
      </w:r>
      <w:r w:rsidRPr="006221CF" w:rsidR="00493C48">
        <w:rPr>
          <w:rFonts w:ascii="Times New Roman" w:eastAsia="Times New Roman" w:hAnsi="Times New Roman" w:cs="Times New Roman"/>
          <w:lang w:eastAsia="ru-RU"/>
        </w:rPr>
        <w:t>ствуясь</w:t>
      </w:r>
      <w:r w:rsidRPr="006221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21CF" w:rsidR="00B222DA">
        <w:rPr>
          <w:rFonts w:ascii="Times New Roman" w:eastAsia="Times New Roman" w:hAnsi="Times New Roman" w:cs="Times New Roman"/>
          <w:lang w:eastAsia="ru-RU"/>
        </w:rPr>
        <w:t>ст.199 ГПК РФ</w:t>
      </w:r>
      <w:r w:rsidRPr="006221CF">
        <w:rPr>
          <w:rFonts w:ascii="Times New Roman" w:eastAsia="Times New Roman" w:hAnsi="Times New Roman" w:cs="Times New Roman"/>
          <w:lang w:eastAsia="ru-RU"/>
        </w:rPr>
        <w:t>,</w:t>
      </w:r>
    </w:p>
    <w:p w:rsidR="00F3531C" w:rsidRPr="006221CF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21CF">
        <w:rPr>
          <w:rFonts w:ascii="Times New Roman" w:eastAsia="Times New Roman" w:hAnsi="Times New Roman" w:cs="Times New Roman"/>
          <w:b/>
          <w:bCs/>
          <w:lang w:eastAsia="ru-RU"/>
        </w:rPr>
        <w:t>РЕШИЛ:</w:t>
      </w:r>
    </w:p>
    <w:p w:rsidR="00493C48" w:rsidRPr="006221CF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6221CF" w:rsidR="001E3476">
        <w:rPr>
          <w:rFonts w:ascii="Times New Roman" w:hAnsi="Times New Roman" w:cs="Times New Roman"/>
        </w:rPr>
        <w:t>РНКБ Банк (ПАО)</w:t>
      </w:r>
      <w:r w:rsidRPr="006221CF" w:rsidR="00633D67">
        <w:rPr>
          <w:rFonts w:ascii="Times New Roman" w:eastAsia="Times New Roman" w:hAnsi="Times New Roman" w:cs="Times New Roman"/>
          <w:lang w:eastAsia="ru-RU"/>
        </w:rPr>
        <w:t xml:space="preserve"> удовлетворить.</w:t>
      </w:r>
    </w:p>
    <w:p w:rsidR="001E3476" w:rsidRPr="006221CF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21CF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6221CF">
        <w:rPr>
          <w:rFonts w:ascii="Times New Roman" w:hAnsi="Times New Roman" w:cs="Times New Roman"/>
        </w:rPr>
        <w:t>Дудника А</w:t>
      </w:r>
      <w:r w:rsidR="006221CF">
        <w:rPr>
          <w:rFonts w:ascii="Times New Roman" w:hAnsi="Times New Roman" w:cs="Times New Roman"/>
        </w:rPr>
        <w:t>.</w:t>
      </w:r>
      <w:r w:rsidRPr="006221CF">
        <w:rPr>
          <w:rFonts w:ascii="Times New Roman" w:hAnsi="Times New Roman" w:cs="Times New Roman"/>
        </w:rPr>
        <w:t>А</w:t>
      </w:r>
      <w:r w:rsidR="006221CF">
        <w:rPr>
          <w:rFonts w:ascii="Times New Roman" w:hAnsi="Times New Roman" w:cs="Times New Roman"/>
        </w:rPr>
        <w:t>.</w:t>
      </w:r>
      <w:r w:rsidRPr="006221CF">
        <w:rPr>
          <w:rFonts w:ascii="Times New Roman" w:eastAsia="Times New Roman" w:hAnsi="Times New Roman" w:cs="Times New Roman"/>
          <w:lang w:eastAsia="ru-RU"/>
        </w:rPr>
        <w:t xml:space="preserve"> в пользу </w:t>
      </w:r>
      <w:r w:rsidRPr="006221CF">
        <w:rPr>
          <w:rFonts w:ascii="Times New Roman" w:hAnsi="Times New Roman" w:cs="Times New Roman"/>
        </w:rPr>
        <w:t>РНКБ Банк (ПАО)</w:t>
      </w:r>
      <w:r w:rsidRPr="006221CF" w:rsidR="001F2FA0">
        <w:rPr>
          <w:rFonts w:ascii="Times New Roman" w:hAnsi="Times New Roman" w:cs="Times New Roman"/>
        </w:rPr>
        <w:t xml:space="preserve"> задолженность </w:t>
      </w:r>
      <w:r w:rsidRPr="006221CF">
        <w:rPr>
          <w:rFonts w:ascii="Times New Roman" w:hAnsi="Times New Roman" w:cs="Times New Roman"/>
        </w:rPr>
        <w:t xml:space="preserve">договору потребительского кредита № </w:t>
      </w:r>
      <w:r w:rsidRPr="006221CF" w:rsidR="006221CF">
        <w:rPr>
          <w:rFonts w:ascii="Times New Roman" w:hAnsi="Times New Roman" w:cs="Times New Roman"/>
        </w:rPr>
        <w:t>/</w:t>
      </w:r>
      <w:r w:rsidRPr="006221CF" w:rsidR="006221CF">
        <w:rPr>
          <w:rFonts w:ascii="Times New Roman" w:hAnsi="Times New Roman" w:cs="Times New Roman"/>
          <w:i/>
          <w:iCs/>
        </w:rPr>
        <w:t>изъято</w:t>
      </w:r>
      <w:r w:rsidRPr="006221CF" w:rsidR="006221CF">
        <w:rPr>
          <w:rFonts w:ascii="Times New Roman" w:hAnsi="Times New Roman" w:cs="Times New Roman"/>
        </w:rPr>
        <w:t>/</w:t>
      </w:r>
      <w:r w:rsidRPr="006221CF">
        <w:rPr>
          <w:rFonts w:ascii="Times New Roman" w:hAnsi="Times New Roman" w:cs="Times New Roman"/>
        </w:rPr>
        <w:t xml:space="preserve"> от </w:t>
      </w:r>
      <w:r w:rsidRPr="006221CF" w:rsidR="006221CF">
        <w:rPr>
          <w:rFonts w:ascii="Times New Roman" w:hAnsi="Times New Roman" w:cs="Times New Roman"/>
        </w:rPr>
        <w:t>/</w:t>
      </w:r>
      <w:r w:rsidRPr="006221CF" w:rsidR="006221CF">
        <w:rPr>
          <w:rFonts w:ascii="Times New Roman" w:hAnsi="Times New Roman" w:cs="Times New Roman"/>
          <w:i/>
          <w:iCs/>
        </w:rPr>
        <w:t>изъято</w:t>
      </w:r>
      <w:r w:rsidRPr="006221CF" w:rsidR="006221CF">
        <w:rPr>
          <w:rFonts w:ascii="Times New Roman" w:hAnsi="Times New Roman" w:cs="Times New Roman"/>
        </w:rPr>
        <w:t>/</w:t>
      </w:r>
      <w:r w:rsidRPr="006221CF">
        <w:rPr>
          <w:rFonts w:ascii="Times New Roman" w:hAnsi="Times New Roman" w:cs="Times New Roman"/>
        </w:rPr>
        <w:t xml:space="preserve"> в размере 24 198 рублей 74 копеек.</w:t>
      </w:r>
    </w:p>
    <w:p w:rsidR="00B2641A" w:rsidRPr="006221CF" w:rsidP="00B264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21CF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6221CF" w:rsidR="001E3476">
        <w:rPr>
          <w:rFonts w:ascii="Times New Roman" w:hAnsi="Times New Roman" w:cs="Times New Roman"/>
        </w:rPr>
        <w:t>Дудника А</w:t>
      </w:r>
      <w:r w:rsidR="006221CF">
        <w:rPr>
          <w:rFonts w:ascii="Times New Roman" w:hAnsi="Times New Roman" w:cs="Times New Roman"/>
        </w:rPr>
        <w:t>.</w:t>
      </w:r>
      <w:r w:rsidRPr="006221CF" w:rsidR="001E3476">
        <w:rPr>
          <w:rFonts w:ascii="Times New Roman" w:hAnsi="Times New Roman" w:cs="Times New Roman"/>
        </w:rPr>
        <w:t>А</w:t>
      </w:r>
      <w:r w:rsidR="006221CF">
        <w:rPr>
          <w:rFonts w:ascii="Times New Roman" w:hAnsi="Times New Roman" w:cs="Times New Roman"/>
        </w:rPr>
        <w:t>.</w:t>
      </w:r>
      <w:r w:rsidRPr="006221CF" w:rsidR="001E3476">
        <w:rPr>
          <w:rFonts w:ascii="Times New Roman" w:eastAsia="Times New Roman" w:hAnsi="Times New Roman" w:cs="Times New Roman"/>
          <w:lang w:eastAsia="ru-RU"/>
        </w:rPr>
        <w:t xml:space="preserve"> в пользу </w:t>
      </w:r>
      <w:r w:rsidRPr="006221CF" w:rsidR="001E3476">
        <w:rPr>
          <w:rFonts w:ascii="Times New Roman" w:hAnsi="Times New Roman" w:cs="Times New Roman"/>
        </w:rPr>
        <w:t>РНКБ Банк (ПАО)</w:t>
      </w:r>
      <w:r w:rsidRPr="006221CF">
        <w:rPr>
          <w:rFonts w:ascii="Times New Roman" w:hAnsi="Times New Roman" w:cs="Times New Roman"/>
        </w:rPr>
        <w:t xml:space="preserve"> расходы по оплате государственной пошлины в размере </w:t>
      </w:r>
      <w:r w:rsidRPr="006221CF" w:rsidR="001E3476">
        <w:rPr>
          <w:rFonts w:ascii="Times New Roman" w:hAnsi="Times New Roman" w:cs="Times New Roman"/>
        </w:rPr>
        <w:t>925</w:t>
      </w:r>
      <w:r w:rsidRPr="006221CF">
        <w:rPr>
          <w:rFonts w:ascii="Times New Roman" w:hAnsi="Times New Roman" w:cs="Times New Roman"/>
        </w:rPr>
        <w:t xml:space="preserve"> рублей</w:t>
      </w:r>
      <w:r w:rsidRPr="006221CF" w:rsidR="001E3476">
        <w:rPr>
          <w:rFonts w:ascii="Times New Roman" w:hAnsi="Times New Roman" w:cs="Times New Roman"/>
        </w:rPr>
        <w:t xml:space="preserve"> 96 копеек</w:t>
      </w:r>
      <w:r w:rsidRPr="006221CF">
        <w:rPr>
          <w:rFonts w:ascii="Times New Roman" w:hAnsi="Times New Roman" w:cs="Times New Roman"/>
        </w:rPr>
        <w:t>.</w:t>
      </w:r>
    </w:p>
    <w:p w:rsidR="001A272F" w:rsidRPr="006221CF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21CF">
        <w:rPr>
          <w:rFonts w:ascii="Times New Roman" w:hAnsi="Times New Roman" w:cs="Times New Roman"/>
        </w:rPr>
        <w:t xml:space="preserve">Разъяснить </w:t>
      </w:r>
      <w:r w:rsidRPr="006221CF" w:rsidR="001E3476">
        <w:rPr>
          <w:rFonts w:ascii="Times New Roman" w:hAnsi="Times New Roman" w:cs="Times New Roman"/>
        </w:rPr>
        <w:t>лица, участвующим в деле</w:t>
      </w:r>
      <w:r w:rsidRPr="006221CF">
        <w:rPr>
          <w:rFonts w:ascii="Times New Roman" w:hAnsi="Times New Roman" w:cs="Times New Roman"/>
        </w:rPr>
        <w:t>, не присутствовавш</w:t>
      </w:r>
      <w:r w:rsidRPr="006221CF" w:rsidR="00B2641A">
        <w:rPr>
          <w:rFonts w:ascii="Times New Roman" w:hAnsi="Times New Roman" w:cs="Times New Roman"/>
        </w:rPr>
        <w:t>им</w:t>
      </w:r>
      <w:r w:rsidRPr="006221CF">
        <w:rPr>
          <w:rFonts w:ascii="Times New Roman" w:hAnsi="Times New Roman" w:cs="Times New Roman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1A272F" w:rsidRPr="006221CF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21CF">
        <w:rPr>
          <w:rFonts w:ascii="Times New Roman" w:hAnsi="Times New Roman" w:cs="Times New Roman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A272F" w:rsidRPr="006221CF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A272F" w:rsidRPr="006221CF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21CF">
        <w:rPr>
          <w:rFonts w:ascii="Times New Roman" w:hAnsi="Times New Roman" w:cs="Times New Roman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A272F" w:rsidRPr="006221CF" w:rsidP="001A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72F" w:rsidRPr="006221CF" w:rsidP="001A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CCB" w:rsidP="00CF7C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221CF">
        <w:rPr>
          <w:rFonts w:ascii="Times New Roman" w:hAnsi="Times New Roman" w:cs="Times New Roman"/>
        </w:rPr>
        <w:t>Мировой судья</w:t>
      </w:r>
      <w:r w:rsidRPr="006221CF">
        <w:rPr>
          <w:rFonts w:ascii="Times New Roman" w:hAnsi="Times New Roman" w:cs="Times New Roman"/>
        </w:rPr>
        <w:tab/>
      </w:r>
      <w:r w:rsidRPr="006221CF">
        <w:rPr>
          <w:rFonts w:ascii="Times New Roman" w:hAnsi="Times New Roman" w:cs="Times New Roman"/>
        </w:rPr>
        <w:tab/>
      </w:r>
      <w:r w:rsidRPr="006221CF">
        <w:rPr>
          <w:rFonts w:ascii="Times New Roman" w:hAnsi="Times New Roman" w:cs="Times New Roman"/>
        </w:rPr>
        <w:tab/>
      </w:r>
      <w:r w:rsidRPr="006221CF">
        <w:rPr>
          <w:rFonts w:ascii="Times New Roman" w:hAnsi="Times New Roman" w:cs="Times New Roman"/>
        </w:rPr>
        <w:tab/>
      </w:r>
      <w:r w:rsidRPr="006221CF">
        <w:rPr>
          <w:rFonts w:ascii="Times New Roman" w:hAnsi="Times New Roman" w:cs="Times New Roman"/>
        </w:rPr>
        <w:tab/>
      </w:r>
      <w:r w:rsidRPr="006221CF">
        <w:rPr>
          <w:rFonts w:ascii="Times New Roman" w:hAnsi="Times New Roman" w:cs="Times New Roman"/>
        </w:rPr>
        <w:tab/>
      </w:r>
      <w:r w:rsidRPr="006221CF">
        <w:rPr>
          <w:rFonts w:ascii="Times New Roman" w:hAnsi="Times New Roman" w:cs="Times New Roman"/>
        </w:rPr>
        <w:tab/>
      </w:r>
      <w:r w:rsidRPr="006221CF">
        <w:rPr>
          <w:rFonts w:ascii="Times New Roman" w:hAnsi="Times New Roman" w:cs="Times New Roman"/>
        </w:rPr>
        <w:tab/>
      </w:r>
      <w:r w:rsidRPr="006221CF">
        <w:rPr>
          <w:rFonts w:ascii="Times New Roman" w:hAnsi="Times New Roman" w:cs="Times New Roman"/>
        </w:rPr>
        <w:tab/>
        <w:t xml:space="preserve">    </w:t>
      </w:r>
      <w:r w:rsidRPr="006221CF" w:rsidR="00561A5F">
        <w:rPr>
          <w:rFonts w:ascii="Times New Roman" w:hAnsi="Times New Roman" w:cs="Times New Roman"/>
        </w:rPr>
        <w:t xml:space="preserve">  </w:t>
      </w:r>
      <w:r w:rsidRPr="006221CF">
        <w:rPr>
          <w:rFonts w:ascii="Times New Roman" w:hAnsi="Times New Roman" w:cs="Times New Roman"/>
        </w:rPr>
        <w:t>Х.И. Чич</w:t>
      </w:r>
    </w:p>
    <w:p w:rsidR="006221CF" w:rsidP="00CF7C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21CF" w:rsidRPr="006221CF" w:rsidP="006221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>ДЕПЕРСОНИФИКАЦИЮ</w:t>
      </w:r>
    </w:p>
    <w:p w:rsidR="006221CF" w:rsidRPr="006221CF" w:rsidP="006221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>Лингвистический контроль</w:t>
      </w:r>
    </w:p>
    <w:p w:rsidR="006221CF" w:rsidRPr="006221CF" w:rsidP="006221CF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>произвел</w:t>
      </w:r>
      <w:r w:rsidRPr="006221CF">
        <w:rPr>
          <w:rFonts w:ascii="Times New Roman" w:eastAsia="Times New Roman" w:hAnsi="Times New Roman" w:cs="Times New Roman"/>
          <w:lang w:eastAsia="ru-RU"/>
        </w:rPr>
        <w:tab/>
      </w:r>
    </w:p>
    <w:p w:rsidR="006221CF" w:rsidRPr="006221CF" w:rsidP="006221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>Помощник судьи __________ М.И. Сухова</w:t>
      </w:r>
    </w:p>
    <w:p w:rsidR="006221CF" w:rsidRPr="006221CF" w:rsidP="006221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221CF" w:rsidRPr="006221CF" w:rsidP="006221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6221CF" w:rsidRPr="006221CF" w:rsidP="006221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21CF">
        <w:rPr>
          <w:rFonts w:ascii="Times New Roman" w:eastAsia="Times New Roman" w:hAnsi="Times New Roman" w:cs="Times New Roman"/>
          <w:lang w:eastAsia="ru-RU"/>
        </w:rPr>
        <w:t>Мировой судья     _________   Х.И. Чич</w:t>
      </w:r>
    </w:p>
    <w:p w:rsidR="006221CF" w:rsidRPr="006221CF" w:rsidP="006221CF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221CF">
        <w:rPr>
          <w:rFonts w:ascii="Times New Roman" w:eastAsia="Times New Roman" w:hAnsi="Times New Roman" w:cs="Times New Roman"/>
          <w:lang w:eastAsia="ru-RU"/>
        </w:rPr>
        <w:t>«08» января 2020 г.</w:t>
      </w:r>
    </w:p>
    <w:p w:rsidR="006221CF" w:rsidRPr="006221CF" w:rsidP="00CF7CC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Sect="001F2F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0F7E62"/>
    <w:rsid w:val="001A272F"/>
    <w:rsid w:val="001E3476"/>
    <w:rsid w:val="001F2FA0"/>
    <w:rsid w:val="001F7F18"/>
    <w:rsid w:val="00207854"/>
    <w:rsid w:val="0021684F"/>
    <w:rsid w:val="0037737F"/>
    <w:rsid w:val="003B05B8"/>
    <w:rsid w:val="003C1D07"/>
    <w:rsid w:val="00457871"/>
    <w:rsid w:val="00493C48"/>
    <w:rsid w:val="004F34AB"/>
    <w:rsid w:val="00551EC3"/>
    <w:rsid w:val="00561A5F"/>
    <w:rsid w:val="006221CF"/>
    <w:rsid w:val="00633D67"/>
    <w:rsid w:val="00794184"/>
    <w:rsid w:val="007C002F"/>
    <w:rsid w:val="00872DF9"/>
    <w:rsid w:val="008B5EEA"/>
    <w:rsid w:val="00952C52"/>
    <w:rsid w:val="009A7E7C"/>
    <w:rsid w:val="009F0000"/>
    <w:rsid w:val="00A1706D"/>
    <w:rsid w:val="00A218BA"/>
    <w:rsid w:val="00A82417"/>
    <w:rsid w:val="00B222DA"/>
    <w:rsid w:val="00B2641A"/>
    <w:rsid w:val="00B410DF"/>
    <w:rsid w:val="00BA172F"/>
    <w:rsid w:val="00BE2BAA"/>
    <w:rsid w:val="00C23244"/>
    <w:rsid w:val="00C460EE"/>
    <w:rsid w:val="00CF7CCB"/>
    <w:rsid w:val="00D61B00"/>
    <w:rsid w:val="00ED12BB"/>
    <w:rsid w:val="00F3531C"/>
    <w:rsid w:val="00F57E1B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B4440A-16D7-40DF-A1C9-EDC8800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F0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