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2D74" w:rsidRPr="00735D4E" w:rsidP="006F2D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735D4E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РЕШЕНИЕ </w:t>
      </w:r>
    </w:p>
    <w:p w:rsidR="006F2D74" w:rsidP="006F2D74">
      <w:pPr>
        <w:shd w:val="clear" w:color="auto" w:fill="FFFFFF"/>
        <w:tabs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A67D1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E07654" w:rsidRPr="00946AD9" w:rsidP="0009569A">
      <w:pPr>
        <w:tabs>
          <w:tab w:val="left" w:pos="426"/>
        </w:tabs>
        <w:spacing w:after="12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15</w:t>
      </w:r>
      <w:r w:rsidRPr="00946A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сентября</w:t>
      </w:r>
      <w:r w:rsidRPr="00946AD9" w:rsidR="001465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46A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</w:t>
      </w:r>
      <w:r w:rsidR="004E2778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46A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</w:t>
      </w:r>
      <w:r w:rsidRPr="00946AD9" w:rsidR="00D300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</w:t>
      </w:r>
      <w:r w:rsidRPr="00946AD9" w:rsidR="00661C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946AD9" w:rsidR="001465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Pr="00946AD9" w:rsidR="00822C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Pr="00946A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E27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946A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Керчь</w:t>
      </w:r>
    </w:p>
    <w:p w:rsidR="00E07654" w:rsidRPr="00946AD9" w:rsidP="00C215A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6AD9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49 </w:t>
      </w:r>
      <w:r w:rsidRPr="00946AD9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Керченского судебного района (городской округ Керчь) Республики Крым Кучерова С.А.</w:t>
      </w:r>
      <w:r w:rsidRPr="00946AD9" w:rsidR="003941F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46A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</w:t>
      </w:r>
      <w:r w:rsidRPr="00946AD9" w:rsidR="00C215A7">
        <w:rPr>
          <w:rFonts w:ascii="Times New Roman" w:eastAsia="Times New Roman" w:hAnsi="Times New Roman" w:cs="Times New Roman"/>
          <w:sz w:val="27"/>
          <w:szCs w:val="27"/>
          <w:lang w:eastAsia="ru-RU"/>
        </w:rPr>
        <w:t>секретаре</w:t>
      </w:r>
      <w:r w:rsidRPr="00946A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46AD9" w:rsidR="00C215A7">
        <w:rPr>
          <w:rFonts w:ascii="Times New Roman" w:eastAsia="Times New Roman" w:hAnsi="Times New Roman" w:cs="Times New Roman"/>
          <w:sz w:val="27"/>
          <w:szCs w:val="27"/>
          <w:lang w:eastAsia="ru-RU"/>
        </w:rPr>
        <w:t>Кузнецовой А.А.</w:t>
      </w:r>
      <w:r w:rsidRPr="00946A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46AD9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иску </w:t>
      </w:r>
      <w:r w:rsidR="004E13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Индивидуального предпринимателя </w:t>
      </w:r>
      <w:r w:rsidR="001568B8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Верейкина</w:t>
      </w:r>
      <w:r w:rsidR="001568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</w:t>
      </w:r>
      <w:r w:rsidRPr="00946AD9" w:rsidR="00C215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 </w:t>
      </w:r>
      <w:r w:rsidR="001568B8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Безотосному</w:t>
      </w:r>
      <w:r w:rsidR="001568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 А. </w:t>
      </w:r>
      <w:r w:rsidRPr="00946AD9" w:rsidR="00C215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взыскании </w:t>
      </w:r>
      <w:r w:rsidR="004E131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процентов по договору займа</w:t>
      </w:r>
      <w:r w:rsidR="001A62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554AFC" w:rsidR="001A62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третье лицо </w:t>
      </w:r>
      <w:r w:rsidRPr="00554AFC" w:rsidR="001A620D">
        <w:rPr>
          <w:rFonts w:ascii="Times New Roman" w:hAnsi="Times New Roman"/>
          <w:sz w:val="28"/>
          <w:szCs w:val="24"/>
        </w:rPr>
        <w:t>ОСП г. Керчи</w:t>
      </w:r>
      <w:r w:rsidR="00836D8E">
        <w:rPr>
          <w:rFonts w:ascii="Times New Roman" w:hAnsi="Times New Roman"/>
          <w:sz w:val="28"/>
          <w:szCs w:val="24"/>
        </w:rPr>
        <w:t xml:space="preserve"> УФССС России в Республике Крым</w:t>
      </w:r>
    </w:p>
    <w:p w:rsidR="00E07654" w:rsidRPr="00946AD9" w:rsidP="00C215A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46AD9">
        <w:rPr>
          <w:rFonts w:ascii="Times New Roman" w:hAnsi="Times New Roman" w:cs="Times New Roman"/>
          <w:sz w:val="27"/>
          <w:szCs w:val="27"/>
        </w:rPr>
        <w:t xml:space="preserve">Руководствуясь </w:t>
      </w:r>
      <w:r w:rsidRPr="00946AD9" w:rsidR="00F170FB">
        <w:rPr>
          <w:rFonts w:ascii="Times New Roman" w:hAnsi="Times New Roman" w:cs="Times New Roman"/>
          <w:sz w:val="27"/>
          <w:szCs w:val="27"/>
        </w:rPr>
        <w:t>ст.</w:t>
      </w:r>
      <w:r w:rsidRPr="00946AD9" w:rsidR="00F170FB">
        <w:rPr>
          <w:rFonts w:ascii="Times New Roman" w:hAnsi="Times New Roman"/>
          <w:sz w:val="27"/>
          <w:szCs w:val="27"/>
        </w:rPr>
        <w:t xml:space="preserve"> 807 ГК РФ,</w:t>
      </w:r>
      <w:r w:rsidRPr="00946AD9" w:rsidR="00F170FB">
        <w:rPr>
          <w:rFonts w:ascii="Times New Roman" w:hAnsi="Times New Roman" w:cs="Times New Roman"/>
          <w:sz w:val="27"/>
          <w:szCs w:val="27"/>
        </w:rPr>
        <w:t xml:space="preserve"> ст. 309-310 ГК РФ </w:t>
      </w:r>
      <w:r w:rsidRPr="00946AD9">
        <w:rPr>
          <w:rFonts w:ascii="Times New Roman" w:hAnsi="Times New Roman" w:cs="Times New Roman"/>
          <w:sz w:val="27"/>
          <w:szCs w:val="27"/>
        </w:rPr>
        <w:t>ст. ст. 56, 98, 194- 199 ГПК РФ</w:t>
      </w:r>
      <w:r w:rsidRPr="00946AD9" w:rsidR="00061AE8">
        <w:rPr>
          <w:rFonts w:ascii="Times New Roman" w:hAnsi="Times New Roman" w:cs="Times New Roman"/>
          <w:sz w:val="27"/>
          <w:szCs w:val="27"/>
        </w:rPr>
        <w:t>,</w:t>
      </w:r>
      <w:r w:rsidRPr="00946AD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07654" w:rsidRPr="00946AD9" w:rsidP="0009569A">
      <w:pPr>
        <w:tabs>
          <w:tab w:val="left" w:pos="426"/>
        </w:tabs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46AD9">
        <w:rPr>
          <w:rFonts w:ascii="Times New Roman" w:hAnsi="Times New Roman" w:cs="Times New Roman"/>
          <w:b/>
          <w:sz w:val="27"/>
          <w:szCs w:val="27"/>
        </w:rPr>
        <w:t>Р</w:t>
      </w:r>
      <w:r w:rsidRPr="00946AD9">
        <w:rPr>
          <w:rFonts w:ascii="Times New Roman" w:hAnsi="Times New Roman" w:cs="Times New Roman"/>
          <w:b/>
          <w:sz w:val="27"/>
          <w:szCs w:val="27"/>
        </w:rPr>
        <w:t xml:space="preserve"> Е Ш И Л:</w:t>
      </w:r>
    </w:p>
    <w:p w:rsidR="00C215A7" w:rsidRPr="00946AD9" w:rsidP="00C215A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E13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Индивидуального предпринимателя </w:t>
      </w:r>
      <w:r w:rsidR="001568B8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Верейкина</w:t>
      </w:r>
      <w:r w:rsidR="001568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</w:t>
      </w:r>
      <w:r w:rsidRPr="00946AD9" w:rsidR="004E13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 </w:t>
      </w:r>
      <w:r w:rsidR="004E1312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Безотосному</w:t>
      </w:r>
      <w:r w:rsidR="001568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 А.</w:t>
      </w:r>
      <w:r w:rsidRPr="00946AD9" w:rsidR="004E13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взыскании </w:t>
      </w:r>
      <w:r w:rsidR="004E131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процентов по договору займа</w:t>
      </w:r>
      <w:r w:rsidRPr="00946AD9" w:rsidR="004E1312">
        <w:rPr>
          <w:rFonts w:ascii="Times New Roman" w:hAnsi="Times New Roman" w:cs="Times New Roman"/>
          <w:sz w:val="27"/>
          <w:szCs w:val="27"/>
        </w:rPr>
        <w:t xml:space="preserve"> </w:t>
      </w:r>
      <w:r w:rsidRPr="00554AFC" w:rsidR="00554AFC">
        <w:rPr>
          <w:rFonts w:ascii="Times New Roman" w:hAnsi="Times New Roman" w:cs="Times New Roman"/>
          <w:sz w:val="27"/>
          <w:szCs w:val="27"/>
        </w:rPr>
        <w:t>удовлетворить частично</w:t>
      </w:r>
      <w:r w:rsidR="00554AFC">
        <w:rPr>
          <w:rFonts w:ascii="Times New Roman" w:hAnsi="Times New Roman" w:cs="Times New Roman"/>
          <w:sz w:val="27"/>
          <w:szCs w:val="27"/>
        </w:rPr>
        <w:t>.</w:t>
      </w:r>
    </w:p>
    <w:p w:rsidR="000038F5" w:rsidP="00E7349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6A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="001568B8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Безотосного</w:t>
      </w:r>
      <w:r w:rsidR="001568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А.А. </w:t>
      </w:r>
      <w:r w:rsidRPr="00946AD9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="004E13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Индивидуального предпринимателя </w:t>
      </w:r>
      <w:r w:rsidR="001568B8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Верейкина</w:t>
      </w:r>
      <w:r w:rsidR="001568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</w:t>
      </w:r>
      <w:r w:rsidRPr="00946AD9" w:rsidR="00C215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46AD9" w:rsidR="000956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задолженность </w:t>
      </w:r>
      <w:r w:rsidRPr="00946AD9" w:rsidR="0009569A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r w:rsidR="004E13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процентам</w:t>
      </w:r>
      <w:r w:rsidRPr="00946AD9" w:rsidR="005B0E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46AD9" w:rsidR="001928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</w:t>
      </w:r>
      <w:r w:rsidR="004E13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пользование чужими денежными средствами за </w:t>
      </w:r>
      <w:r w:rsidRPr="00946AD9" w:rsidR="001928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период </w:t>
      </w:r>
      <w:r w:rsidR="00836D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</w:t>
      </w:r>
      <w:r w:rsidR="001568B8">
        <w:rPr>
          <w:rFonts w:ascii="Times New Roman" w:eastAsia="Times New Roman" w:hAnsi="Times New Roman" w:cs="Times New Roman"/>
          <w:sz w:val="25"/>
          <w:szCs w:val="25"/>
          <w:lang w:eastAsia="ru-RU"/>
        </w:rPr>
        <w:t>/изъято/</w:t>
      </w:r>
      <w:r w:rsidRPr="00576C31" w:rsidR="001568B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36D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 w:rsidRPr="00946AD9" w:rsidR="000956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46AD9" w:rsidR="00F170FB">
        <w:rPr>
          <w:rFonts w:ascii="Times New Roman" w:hAnsi="Times New Roman" w:cs="Times New Roman"/>
          <w:sz w:val="27"/>
          <w:szCs w:val="27"/>
        </w:rPr>
        <w:t>в размере</w:t>
      </w:r>
      <w:r w:rsidRPr="00946AD9" w:rsidR="00090515">
        <w:rPr>
          <w:rFonts w:ascii="Times New Roman" w:hAnsi="Times New Roman" w:cs="Times New Roman"/>
          <w:sz w:val="27"/>
          <w:szCs w:val="27"/>
        </w:rPr>
        <w:t xml:space="preserve"> </w:t>
      </w:r>
      <w:r w:rsidR="001568B8">
        <w:rPr>
          <w:rFonts w:ascii="Times New Roman" w:eastAsia="Times New Roman" w:hAnsi="Times New Roman" w:cs="Times New Roman"/>
          <w:sz w:val="25"/>
          <w:szCs w:val="25"/>
          <w:lang w:eastAsia="ru-RU"/>
        </w:rPr>
        <w:t>/изъято/</w:t>
      </w:r>
      <w:r w:rsidR="00E62EF5">
        <w:rPr>
          <w:rFonts w:ascii="Times New Roman" w:hAnsi="Times New Roman" w:cs="Times New Roman"/>
          <w:sz w:val="27"/>
          <w:szCs w:val="27"/>
        </w:rPr>
        <w:t>.</w:t>
      </w:r>
    </w:p>
    <w:p w:rsidR="006F2D74" w:rsidP="00E7349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54A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="001568B8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Безотосного</w:t>
      </w:r>
      <w:r w:rsidR="001568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568B8">
        <w:rPr>
          <w:rFonts w:ascii="Times New Roman" w:eastAsia="Times New Roman" w:hAnsi="Times New Roman" w:cs="Times New Roman"/>
          <w:sz w:val="27"/>
          <w:szCs w:val="27"/>
          <w:lang w:eastAsia="ru-RU"/>
        </w:rPr>
        <w:t>А.А.</w:t>
      </w:r>
      <w:r w:rsidRPr="00554AFC">
        <w:rPr>
          <w:rFonts w:ascii="Times New Roman" w:hAnsi="Times New Roman" w:cs="Times New Roman"/>
          <w:sz w:val="27"/>
          <w:szCs w:val="27"/>
        </w:rPr>
        <w:t>в</w:t>
      </w:r>
      <w:r w:rsidRPr="00554AFC">
        <w:rPr>
          <w:rFonts w:ascii="Times New Roman" w:hAnsi="Times New Roman" w:cs="Times New Roman"/>
          <w:sz w:val="27"/>
          <w:szCs w:val="27"/>
        </w:rPr>
        <w:t xml:space="preserve"> пользу </w:t>
      </w:r>
      <w:r w:rsidRPr="00554A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Индивидуального предпринимателя </w:t>
      </w:r>
      <w:r w:rsidR="001568B8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Верейкина</w:t>
      </w:r>
      <w:r w:rsidR="001568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</w:t>
      </w:r>
      <w:r w:rsidRPr="00554A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расходы за</w:t>
      </w:r>
      <w:r w:rsidR="00836D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юридические услуги в размере </w:t>
      </w:r>
      <w:r w:rsidR="001568B8">
        <w:rPr>
          <w:rFonts w:ascii="Times New Roman" w:eastAsia="Times New Roman" w:hAnsi="Times New Roman" w:cs="Times New Roman"/>
          <w:sz w:val="25"/>
          <w:szCs w:val="25"/>
          <w:lang w:eastAsia="ru-RU"/>
        </w:rPr>
        <w:t>/изъято/</w:t>
      </w:r>
      <w:r w:rsidRPr="00554AFC">
        <w:rPr>
          <w:rFonts w:ascii="Times New Roman" w:hAnsi="Times New Roman" w:cs="Times New Roman"/>
          <w:sz w:val="27"/>
          <w:szCs w:val="27"/>
        </w:rPr>
        <w:t>.</w:t>
      </w:r>
    </w:p>
    <w:p w:rsidR="00E7349C" w:rsidRPr="000038F5" w:rsidP="00E7349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6A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</w:t>
      </w:r>
      <w:r w:rsidRPr="00946AD9" w:rsidR="00946A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</w:t>
      </w:r>
      <w:r w:rsidR="001568B8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Безотосного</w:t>
      </w:r>
      <w:r w:rsidR="001568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568B8">
        <w:rPr>
          <w:rFonts w:ascii="Times New Roman" w:eastAsia="Times New Roman" w:hAnsi="Times New Roman" w:cs="Times New Roman"/>
          <w:sz w:val="27"/>
          <w:szCs w:val="27"/>
          <w:lang w:eastAsia="ru-RU"/>
        </w:rPr>
        <w:t>А.А.</w:t>
      </w:r>
      <w:r w:rsidRPr="00946AD9" w:rsidR="00946AD9">
        <w:rPr>
          <w:rFonts w:ascii="Times New Roman" w:hAnsi="Times New Roman" w:cs="Times New Roman"/>
          <w:sz w:val="27"/>
          <w:szCs w:val="27"/>
        </w:rPr>
        <w:t>в</w:t>
      </w:r>
      <w:r w:rsidRPr="00946AD9" w:rsidR="00946AD9">
        <w:rPr>
          <w:rFonts w:ascii="Times New Roman" w:hAnsi="Times New Roman" w:cs="Times New Roman"/>
          <w:sz w:val="27"/>
          <w:szCs w:val="27"/>
        </w:rPr>
        <w:t xml:space="preserve"> пользу </w:t>
      </w:r>
      <w:r w:rsidR="004E13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Индивидуального предпринимателя </w:t>
      </w:r>
      <w:r w:rsidR="001568B8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Верейкина</w:t>
      </w:r>
      <w:r w:rsidR="001568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</w:t>
      </w:r>
      <w:r w:rsidR="00BD77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46AD9" w:rsidR="00FB2D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расходы по оплате государственной пошлины </w:t>
      </w:r>
      <w:r w:rsidRPr="00946AD9">
        <w:rPr>
          <w:rFonts w:ascii="Times New Roman" w:hAnsi="Times New Roman" w:cs="Times New Roman"/>
          <w:sz w:val="27"/>
          <w:szCs w:val="27"/>
        </w:rPr>
        <w:t xml:space="preserve"> </w:t>
      </w:r>
      <w:r w:rsidRPr="00946AD9">
        <w:rPr>
          <w:rFonts w:ascii="Times New Roman" w:hAnsi="Times New Roman" w:cs="Times New Roman"/>
          <w:sz w:val="27"/>
          <w:szCs w:val="27"/>
        </w:rPr>
        <w:t>размере</w:t>
      </w:r>
      <w:r w:rsidRPr="00946AD9">
        <w:rPr>
          <w:rFonts w:ascii="Times New Roman" w:hAnsi="Times New Roman" w:cs="Times New Roman"/>
          <w:sz w:val="27"/>
          <w:szCs w:val="27"/>
        </w:rPr>
        <w:t xml:space="preserve"> </w:t>
      </w:r>
      <w:r w:rsidR="001568B8">
        <w:rPr>
          <w:rFonts w:ascii="Times New Roman" w:eastAsia="Times New Roman" w:hAnsi="Times New Roman" w:cs="Times New Roman"/>
          <w:sz w:val="25"/>
          <w:szCs w:val="25"/>
          <w:lang w:eastAsia="ru-RU"/>
        </w:rPr>
        <w:t>/изъято/</w:t>
      </w:r>
      <w:r w:rsidRPr="00946AD9">
        <w:rPr>
          <w:rFonts w:ascii="Times New Roman" w:hAnsi="Times New Roman" w:cs="Times New Roman"/>
          <w:sz w:val="27"/>
          <w:szCs w:val="27"/>
        </w:rPr>
        <w:t>.</w:t>
      </w:r>
    </w:p>
    <w:p w:rsidR="000038F5" w:rsidP="000038F5">
      <w:pPr>
        <w:tabs>
          <w:tab w:val="left" w:pos="567"/>
          <w:tab w:val="left" w:pos="1006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554AFC">
        <w:rPr>
          <w:rFonts w:ascii="Times New Roman" w:hAnsi="Times New Roman" w:cs="Times New Roman"/>
          <w:sz w:val="27"/>
          <w:szCs w:val="27"/>
        </w:rPr>
        <w:t>В остальной части исковых требований отказать.</w:t>
      </w:r>
    </w:p>
    <w:p w:rsidR="00661CA5" w:rsidRPr="00946AD9" w:rsidP="000038F5">
      <w:pPr>
        <w:tabs>
          <w:tab w:val="left" w:pos="567"/>
          <w:tab w:val="left" w:pos="1006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946AD9">
        <w:rPr>
          <w:rFonts w:ascii="Times New Roman" w:hAnsi="Times New Roman" w:cs="Times New Roman"/>
          <w:sz w:val="27"/>
          <w:szCs w:val="27"/>
        </w:rPr>
        <w:t>В судебном заседании объявлена резолютивная часть решения.</w:t>
      </w:r>
    </w:p>
    <w:p w:rsidR="006F2D74" w:rsidRPr="000A67D1" w:rsidP="006F2D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D1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46AD9" w:rsidP="006F2D7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sz w:val="28"/>
          <w:szCs w:val="28"/>
        </w:rPr>
        <w:t xml:space="preserve">          </w:t>
      </w:r>
      <w:r w:rsidRPr="00831306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</w:t>
      </w:r>
    </w:p>
    <w:p w:rsidR="006F2D74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46AD9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1568B8" w:rsidP="001568B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1568B8" w:rsidP="00156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1568B8" w:rsidP="00156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1568B8" w:rsidP="00156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Н.В.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Юхненко</w:t>
      </w:r>
    </w:p>
    <w:p w:rsidR="001568B8" w:rsidP="00156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1568B8" w:rsidP="00156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1568B8" w:rsidP="00156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2025 г.</w:t>
      </w:r>
    </w:p>
    <w:p w:rsidR="00036C3C" w:rsidRPr="00946AD9" w:rsidP="001568B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27"/>
          <w:szCs w:val="27"/>
        </w:rPr>
      </w:pPr>
    </w:p>
    <w:sectPr w:rsidSect="00946AD9">
      <w:pgSz w:w="11906" w:h="16838"/>
      <w:pgMar w:top="426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38F5"/>
    <w:rsid w:val="000041C7"/>
    <w:rsid w:val="00036C3C"/>
    <w:rsid w:val="00061AE8"/>
    <w:rsid w:val="000741D7"/>
    <w:rsid w:val="00076AA7"/>
    <w:rsid w:val="00090515"/>
    <w:rsid w:val="0009569A"/>
    <w:rsid w:val="000A252A"/>
    <w:rsid w:val="000A67D1"/>
    <w:rsid w:val="000D1417"/>
    <w:rsid w:val="00107E8B"/>
    <w:rsid w:val="001465C6"/>
    <w:rsid w:val="001568B8"/>
    <w:rsid w:val="0017425F"/>
    <w:rsid w:val="001928F1"/>
    <w:rsid w:val="001A620D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1907"/>
    <w:rsid w:val="004D2D71"/>
    <w:rsid w:val="004E1312"/>
    <w:rsid w:val="004E2778"/>
    <w:rsid w:val="00554AFC"/>
    <w:rsid w:val="00576C31"/>
    <w:rsid w:val="00594A35"/>
    <w:rsid w:val="00595951"/>
    <w:rsid w:val="005B0E98"/>
    <w:rsid w:val="005F088C"/>
    <w:rsid w:val="00611632"/>
    <w:rsid w:val="0062530C"/>
    <w:rsid w:val="00625FFD"/>
    <w:rsid w:val="006267BC"/>
    <w:rsid w:val="0064484F"/>
    <w:rsid w:val="00661CA5"/>
    <w:rsid w:val="006651CB"/>
    <w:rsid w:val="006A76CA"/>
    <w:rsid w:val="006F2D74"/>
    <w:rsid w:val="00735D4E"/>
    <w:rsid w:val="00750BB1"/>
    <w:rsid w:val="007768AF"/>
    <w:rsid w:val="007A251F"/>
    <w:rsid w:val="00822CC8"/>
    <w:rsid w:val="00830C96"/>
    <w:rsid w:val="00831306"/>
    <w:rsid w:val="00836D8E"/>
    <w:rsid w:val="008B0DDF"/>
    <w:rsid w:val="00924100"/>
    <w:rsid w:val="00946AD9"/>
    <w:rsid w:val="009D4101"/>
    <w:rsid w:val="009F36D0"/>
    <w:rsid w:val="009F6364"/>
    <w:rsid w:val="00AC0838"/>
    <w:rsid w:val="00AC43FF"/>
    <w:rsid w:val="00B065A6"/>
    <w:rsid w:val="00B161B1"/>
    <w:rsid w:val="00B56ED6"/>
    <w:rsid w:val="00B6135A"/>
    <w:rsid w:val="00B975E7"/>
    <w:rsid w:val="00BD778B"/>
    <w:rsid w:val="00C07422"/>
    <w:rsid w:val="00C215A7"/>
    <w:rsid w:val="00C70497"/>
    <w:rsid w:val="00C74C6C"/>
    <w:rsid w:val="00C74E33"/>
    <w:rsid w:val="00CB61CE"/>
    <w:rsid w:val="00CC63C9"/>
    <w:rsid w:val="00CF48B2"/>
    <w:rsid w:val="00D300EF"/>
    <w:rsid w:val="00DC5D40"/>
    <w:rsid w:val="00DD5A65"/>
    <w:rsid w:val="00E07654"/>
    <w:rsid w:val="00E2024B"/>
    <w:rsid w:val="00E62EF5"/>
    <w:rsid w:val="00E7349C"/>
    <w:rsid w:val="00E869E0"/>
    <w:rsid w:val="00EA4008"/>
    <w:rsid w:val="00EA6E12"/>
    <w:rsid w:val="00F07560"/>
    <w:rsid w:val="00F170FB"/>
    <w:rsid w:val="00F32E8C"/>
    <w:rsid w:val="00F64656"/>
    <w:rsid w:val="00F7254E"/>
    <w:rsid w:val="00F93D50"/>
    <w:rsid w:val="00FB2D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