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3113CE" w:rsidP="00530366">
      <w:pPr>
        <w:jc w:val="right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>Дело № 2-59-</w:t>
      </w:r>
      <w:r w:rsidRPr="003113CE" w:rsidR="007E0CE3">
        <w:rPr>
          <w:color w:val="000000"/>
          <w:sz w:val="22"/>
          <w:szCs w:val="22"/>
        </w:rPr>
        <w:t>3</w:t>
      </w:r>
      <w:r w:rsidRPr="003113CE">
        <w:rPr>
          <w:color w:val="000000"/>
          <w:sz w:val="22"/>
          <w:szCs w:val="22"/>
        </w:rPr>
        <w:t>/20</w:t>
      </w:r>
      <w:r w:rsidRPr="003113CE" w:rsidR="00BC2E3D">
        <w:rPr>
          <w:color w:val="000000"/>
          <w:sz w:val="22"/>
          <w:szCs w:val="22"/>
        </w:rPr>
        <w:t>20</w:t>
      </w:r>
    </w:p>
    <w:p w:rsidR="00BC2E3D" w:rsidRPr="003113CE" w:rsidP="00530366">
      <w:pPr>
        <w:jc w:val="right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>УИД: 91</w:t>
      </w:r>
      <w:r w:rsidRPr="003113CE">
        <w:rPr>
          <w:color w:val="000000"/>
          <w:sz w:val="22"/>
          <w:szCs w:val="22"/>
          <w:lang w:val="en-US"/>
        </w:rPr>
        <w:t>MS</w:t>
      </w:r>
      <w:r w:rsidRPr="003113CE">
        <w:rPr>
          <w:color w:val="000000"/>
          <w:sz w:val="22"/>
          <w:szCs w:val="22"/>
        </w:rPr>
        <w:t>0059-01-2019-001672-85</w:t>
      </w:r>
    </w:p>
    <w:p w:rsidR="001173C2" w:rsidRPr="003113CE" w:rsidP="00530366">
      <w:pPr>
        <w:jc w:val="center"/>
        <w:rPr>
          <w:color w:val="000000"/>
          <w:sz w:val="22"/>
          <w:szCs w:val="22"/>
        </w:rPr>
      </w:pPr>
      <w:r w:rsidRPr="003113CE">
        <w:rPr>
          <w:b/>
          <w:bCs/>
          <w:color w:val="000000"/>
          <w:sz w:val="22"/>
          <w:szCs w:val="22"/>
        </w:rPr>
        <w:t>Р</w:t>
      </w:r>
      <w:r w:rsidRPr="003113CE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3113CE" w:rsidP="00711FC1">
      <w:pPr>
        <w:jc w:val="center"/>
        <w:rPr>
          <w:b/>
          <w:bCs/>
          <w:color w:val="000000"/>
          <w:sz w:val="22"/>
          <w:szCs w:val="22"/>
        </w:rPr>
      </w:pPr>
      <w:r w:rsidRPr="003113CE">
        <w:rPr>
          <w:b/>
          <w:bCs/>
          <w:color w:val="000000"/>
          <w:sz w:val="22"/>
          <w:szCs w:val="22"/>
        </w:rPr>
        <w:t xml:space="preserve">и м е н е м   Р о с </w:t>
      </w:r>
      <w:r w:rsidRPr="003113CE">
        <w:rPr>
          <w:b/>
          <w:bCs/>
          <w:color w:val="000000"/>
          <w:sz w:val="22"/>
          <w:szCs w:val="22"/>
        </w:rPr>
        <w:t>с</w:t>
      </w:r>
      <w:r w:rsidRPr="003113CE">
        <w:rPr>
          <w:b/>
          <w:bCs/>
          <w:color w:val="000000"/>
          <w:sz w:val="22"/>
          <w:szCs w:val="22"/>
        </w:rPr>
        <w:t xml:space="preserve"> и й с к о й   Ф е д е р а ц и </w:t>
      </w:r>
      <w:r w:rsidRPr="003113CE">
        <w:rPr>
          <w:b/>
          <w:bCs/>
          <w:color w:val="000000"/>
          <w:sz w:val="22"/>
          <w:szCs w:val="22"/>
        </w:rPr>
        <w:t>и</w:t>
      </w:r>
    </w:p>
    <w:p w:rsidR="00BD6FAE" w:rsidRPr="003113CE" w:rsidP="00711FC1">
      <w:pPr>
        <w:jc w:val="center"/>
        <w:rPr>
          <w:color w:val="000000"/>
          <w:sz w:val="22"/>
          <w:szCs w:val="22"/>
        </w:rPr>
      </w:pPr>
    </w:p>
    <w:p w:rsidR="007361A8" w:rsidRPr="003113CE" w:rsidP="00BD6FAE">
      <w:pPr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>г. Красноперекопск</w:t>
      </w:r>
      <w:r w:rsidRPr="003113CE">
        <w:rPr>
          <w:color w:val="000000"/>
          <w:sz w:val="22"/>
          <w:szCs w:val="22"/>
        </w:rPr>
        <w:tab/>
      </w:r>
      <w:r w:rsidRPr="003113CE">
        <w:rPr>
          <w:color w:val="000000"/>
          <w:sz w:val="22"/>
          <w:szCs w:val="22"/>
        </w:rPr>
        <w:tab/>
      </w:r>
      <w:r w:rsidRPr="003113CE">
        <w:rPr>
          <w:color w:val="000000"/>
          <w:sz w:val="22"/>
          <w:szCs w:val="22"/>
        </w:rPr>
        <w:tab/>
      </w:r>
      <w:r w:rsidRPr="003113CE">
        <w:rPr>
          <w:color w:val="000000"/>
          <w:sz w:val="22"/>
          <w:szCs w:val="22"/>
        </w:rPr>
        <w:tab/>
      </w:r>
      <w:r w:rsidRPr="003113CE">
        <w:rPr>
          <w:color w:val="000000"/>
          <w:sz w:val="22"/>
          <w:szCs w:val="22"/>
        </w:rPr>
        <w:tab/>
      </w:r>
      <w:r w:rsidRPr="003113CE">
        <w:rPr>
          <w:color w:val="000000"/>
          <w:sz w:val="22"/>
          <w:szCs w:val="22"/>
        </w:rPr>
        <w:tab/>
      </w:r>
      <w:r w:rsidRPr="003113CE">
        <w:rPr>
          <w:color w:val="000000"/>
          <w:sz w:val="22"/>
          <w:szCs w:val="22"/>
        </w:rPr>
        <w:tab/>
      </w:r>
      <w:r w:rsidRPr="003113CE">
        <w:rPr>
          <w:color w:val="000000"/>
          <w:sz w:val="22"/>
          <w:szCs w:val="22"/>
        </w:rPr>
        <w:tab/>
      </w:r>
      <w:r w:rsidR="003113CE">
        <w:rPr>
          <w:color w:val="000000"/>
          <w:sz w:val="22"/>
          <w:szCs w:val="22"/>
        </w:rPr>
        <w:t xml:space="preserve">                  </w:t>
      </w:r>
      <w:r w:rsidRPr="003113CE">
        <w:rPr>
          <w:color w:val="000000"/>
          <w:sz w:val="22"/>
          <w:szCs w:val="22"/>
        </w:rPr>
        <w:t>1</w:t>
      </w:r>
      <w:r w:rsidRPr="003113CE" w:rsidR="00BC2E3D">
        <w:rPr>
          <w:color w:val="000000"/>
          <w:sz w:val="22"/>
          <w:szCs w:val="22"/>
        </w:rPr>
        <w:t>4</w:t>
      </w:r>
      <w:r w:rsidRPr="003113CE">
        <w:rPr>
          <w:color w:val="000000"/>
          <w:sz w:val="22"/>
          <w:szCs w:val="22"/>
        </w:rPr>
        <w:t xml:space="preserve"> </w:t>
      </w:r>
      <w:r w:rsidRPr="003113CE" w:rsidR="007E0CE3">
        <w:rPr>
          <w:color w:val="000000"/>
          <w:sz w:val="22"/>
          <w:szCs w:val="22"/>
        </w:rPr>
        <w:t>я</w:t>
      </w:r>
      <w:r w:rsidRPr="003113CE" w:rsidR="00BC2E3D">
        <w:rPr>
          <w:color w:val="000000"/>
          <w:sz w:val="22"/>
          <w:szCs w:val="22"/>
        </w:rPr>
        <w:t>нваря</w:t>
      </w:r>
      <w:r w:rsidRPr="003113CE">
        <w:rPr>
          <w:color w:val="000000"/>
          <w:sz w:val="22"/>
          <w:szCs w:val="22"/>
        </w:rPr>
        <w:t xml:space="preserve"> 20</w:t>
      </w:r>
      <w:r w:rsidRPr="003113CE" w:rsidR="00BC2E3D">
        <w:rPr>
          <w:color w:val="000000"/>
          <w:sz w:val="22"/>
          <w:szCs w:val="22"/>
        </w:rPr>
        <w:t>20</w:t>
      </w:r>
      <w:r w:rsidRPr="003113CE">
        <w:rPr>
          <w:color w:val="000000"/>
          <w:sz w:val="22"/>
          <w:szCs w:val="22"/>
        </w:rPr>
        <w:t xml:space="preserve"> г.</w:t>
      </w:r>
    </w:p>
    <w:p w:rsidR="00BD6FAE" w:rsidRPr="003113CE" w:rsidP="00BD6FAE">
      <w:pPr>
        <w:jc w:val="both"/>
        <w:rPr>
          <w:color w:val="000000"/>
          <w:sz w:val="22"/>
          <w:szCs w:val="22"/>
        </w:rPr>
      </w:pPr>
    </w:p>
    <w:p w:rsidR="007361A8" w:rsidRPr="003113CE" w:rsidP="007361A8">
      <w:pPr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>Суд в составе: председательствующего – мир</w:t>
      </w:r>
      <w:r w:rsidRPr="003113CE" w:rsidR="00530366">
        <w:rPr>
          <w:color w:val="000000"/>
          <w:sz w:val="22"/>
          <w:szCs w:val="22"/>
        </w:rPr>
        <w:t>ового судьи судебного участка №</w:t>
      </w:r>
      <w:r w:rsidRPr="003113CE">
        <w:rPr>
          <w:color w:val="000000"/>
          <w:sz w:val="22"/>
          <w:szCs w:val="22"/>
        </w:rPr>
        <w:t>59 Красноперекопского судебного района Республики Крым</w:t>
      </w:r>
      <w:r w:rsidRPr="003113CE">
        <w:rPr>
          <w:color w:val="000000"/>
          <w:sz w:val="22"/>
          <w:szCs w:val="22"/>
        </w:rPr>
        <w:tab/>
        <w:t>Сангаджи-Горяев</w:t>
      </w:r>
      <w:r w:rsidRPr="003113CE" w:rsidR="001004CB">
        <w:rPr>
          <w:color w:val="000000"/>
          <w:sz w:val="22"/>
          <w:szCs w:val="22"/>
        </w:rPr>
        <w:t>а</w:t>
      </w:r>
      <w:r w:rsidRPr="003113CE">
        <w:rPr>
          <w:color w:val="000000"/>
          <w:sz w:val="22"/>
          <w:szCs w:val="22"/>
        </w:rPr>
        <w:t xml:space="preserve"> Д.Б.,</w:t>
      </w:r>
    </w:p>
    <w:p w:rsidR="007361A8" w:rsidRPr="003113CE" w:rsidP="007361A8">
      <w:pPr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>при секретаре судебного заседания</w:t>
      </w:r>
      <w:r w:rsidRPr="003113CE">
        <w:rPr>
          <w:color w:val="000000"/>
          <w:sz w:val="22"/>
          <w:szCs w:val="22"/>
        </w:rPr>
        <w:tab/>
      </w:r>
      <w:r w:rsidRPr="003113CE">
        <w:rPr>
          <w:color w:val="000000"/>
          <w:sz w:val="22"/>
          <w:szCs w:val="22"/>
        </w:rPr>
        <w:tab/>
      </w:r>
      <w:r w:rsidRPr="003113CE">
        <w:rPr>
          <w:color w:val="000000"/>
          <w:sz w:val="22"/>
          <w:szCs w:val="22"/>
        </w:rPr>
        <w:tab/>
      </w:r>
      <w:r w:rsidRPr="003113CE">
        <w:rPr>
          <w:color w:val="000000"/>
          <w:sz w:val="22"/>
          <w:szCs w:val="22"/>
        </w:rPr>
        <w:tab/>
      </w:r>
      <w:r w:rsidRPr="003113CE" w:rsidR="00BC2E3D">
        <w:rPr>
          <w:color w:val="000000"/>
          <w:sz w:val="22"/>
          <w:szCs w:val="22"/>
        </w:rPr>
        <w:t>Паращенко Н.В.</w:t>
      </w:r>
      <w:r w:rsidRPr="003113CE">
        <w:rPr>
          <w:color w:val="000000"/>
          <w:sz w:val="22"/>
          <w:szCs w:val="22"/>
        </w:rPr>
        <w:t>,</w:t>
      </w:r>
    </w:p>
    <w:p w:rsidR="001173C2" w:rsidRPr="003113CE" w:rsidP="00EB567E">
      <w:pPr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3113CE" w:rsidR="000A7521">
        <w:rPr>
          <w:color w:val="000000"/>
          <w:sz w:val="22"/>
          <w:szCs w:val="22"/>
        </w:rPr>
        <w:t xml:space="preserve">Голиченко </w:t>
      </w:r>
      <w:r w:rsidRPr="003113CE" w:rsidR="003113CE">
        <w:rPr>
          <w:color w:val="000000"/>
          <w:sz w:val="22"/>
          <w:szCs w:val="22"/>
        </w:rPr>
        <w:t>В.А.</w:t>
      </w:r>
      <w:r w:rsidRPr="003113CE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1173C2" w:rsidRPr="003113CE" w:rsidP="00E834D6">
      <w:pPr>
        <w:jc w:val="center"/>
        <w:rPr>
          <w:b/>
          <w:bCs/>
          <w:color w:val="000000"/>
          <w:sz w:val="22"/>
          <w:szCs w:val="22"/>
        </w:rPr>
      </w:pPr>
      <w:r w:rsidRPr="003113CE">
        <w:rPr>
          <w:b/>
          <w:bCs/>
          <w:color w:val="000000"/>
          <w:sz w:val="22"/>
          <w:szCs w:val="22"/>
        </w:rPr>
        <w:t>у с т а н о в и л</w:t>
      </w:r>
      <w:r w:rsidRPr="003113CE">
        <w:rPr>
          <w:b/>
          <w:bCs/>
          <w:color w:val="000000"/>
          <w:sz w:val="22"/>
          <w:szCs w:val="22"/>
        </w:rPr>
        <w:t xml:space="preserve"> :</w:t>
      </w:r>
    </w:p>
    <w:p w:rsidR="001173C2" w:rsidRPr="003113CE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>ДАТА</w:t>
      </w:r>
      <w:r w:rsidRPr="003113CE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3113CE" w:rsidR="000A7521">
        <w:rPr>
          <w:color w:val="000000"/>
          <w:sz w:val="22"/>
          <w:szCs w:val="22"/>
        </w:rPr>
        <w:t>Голиченко В.А.</w:t>
      </w:r>
      <w:r w:rsidRPr="003113CE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 является потребителем </w:t>
      </w:r>
      <w:r w:rsidRPr="003113CE" w:rsidR="003275C5">
        <w:rPr>
          <w:color w:val="000000"/>
          <w:sz w:val="22"/>
          <w:szCs w:val="22"/>
        </w:rPr>
        <w:t xml:space="preserve">услуг </w:t>
      </w:r>
      <w:r w:rsidRPr="003113CE">
        <w:rPr>
          <w:color w:val="000000"/>
          <w:sz w:val="22"/>
          <w:szCs w:val="22"/>
        </w:rPr>
        <w:t xml:space="preserve">теплоснабжения по адресу: </w:t>
      </w:r>
      <w:r w:rsidRPr="003113CE">
        <w:rPr>
          <w:color w:val="000000"/>
          <w:sz w:val="22"/>
          <w:szCs w:val="22"/>
        </w:rPr>
        <w:t>АДРЕС</w:t>
      </w:r>
      <w:r w:rsidRPr="003113CE">
        <w:rPr>
          <w:color w:val="000000"/>
          <w:sz w:val="22"/>
          <w:szCs w:val="22"/>
        </w:rPr>
        <w:t>. Ответчик оплату за потребленные услуги в полном объёме не производил</w:t>
      </w:r>
      <w:r w:rsidRPr="003113CE" w:rsidR="006D0842">
        <w:rPr>
          <w:color w:val="000000"/>
          <w:sz w:val="22"/>
          <w:szCs w:val="22"/>
        </w:rPr>
        <w:t>а</w:t>
      </w:r>
      <w:r w:rsidRPr="003113CE">
        <w:rPr>
          <w:color w:val="000000"/>
          <w:sz w:val="22"/>
          <w:szCs w:val="22"/>
        </w:rPr>
        <w:t xml:space="preserve">, в </w:t>
      </w:r>
      <w:r w:rsidRPr="003113CE">
        <w:rPr>
          <w:color w:val="000000"/>
          <w:sz w:val="22"/>
          <w:szCs w:val="22"/>
        </w:rPr>
        <w:t>связи</w:t>
      </w:r>
      <w:r w:rsidRPr="003113CE">
        <w:rPr>
          <w:color w:val="000000"/>
          <w:sz w:val="22"/>
          <w:szCs w:val="22"/>
        </w:rPr>
        <w:t xml:space="preserve"> с чем </w:t>
      </w:r>
      <w:r w:rsidRPr="003113CE" w:rsidR="000A7521">
        <w:rPr>
          <w:color w:val="000000"/>
          <w:sz w:val="22"/>
          <w:szCs w:val="22"/>
        </w:rPr>
        <w:t>образовалась задолженность</w:t>
      </w:r>
      <w:r w:rsidRPr="003113CE">
        <w:rPr>
          <w:color w:val="000000"/>
          <w:sz w:val="22"/>
          <w:szCs w:val="22"/>
        </w:rPr>
        <w:t xml:space="preserve">. Просили суд взыскать с </w:t>
      </w:r>
      <w:r w:rsidRPr="003113CE" w:rsidR="000A7521">
        <w:rPr>
          <w:color w:val="000000"/>
          <w:sz w:val="22"/>
          <w:szCs w:val="22"/>
        </w:rPr>
        <w:t>Голиченко В.А.</w:t>
      </w:r>
      <w:r w:rsidRPr="003113CE">
        <w:rPr>
          <w:color w:val="000000"/>
          <w:sz w:val="22"/>
          <w:szCs w:val="22"/>
        </w:rPr>
        <w:t xml:space="preserve"> задолженность </w:t>
      </w:r>
      <w:r w:rsidRPr="003113CE" w:rsidR="00E834D6">
        <w:rPr>
          <w:color w:val="000000"/>
          <w:sz w:val="22"/>
          <w:szCs w:val="22"/>
        </w:rPr>
        <w:t>за период с июня 2011 года по август 2015 года</w:t>
      </w:r>
      <w:r w:rsidRPr="003113CE">
        <w:rPr>
          <w:color w:val="000000"/>
          <w:sz w:val="22"/>
          <w:szCs w:val="22"/>
        </w:rPr>
        <w:t xml:space="preserve"> в размере </w:t>
      </w:r>
      <w:r w:rsidRPr="003113CE" w:rsidR="000A7521">
        <w:rPr>
          <w:color w:val="000000"/>
          <w:sz w:val="22"/>
          <w:szCs w:val="22"/>
        </w:rPr>
        <w:t>34053,16</w:t>
      </w:r>
      <w:r w:rsidRPr="003113CE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3113CE" w:rsidR="000A7521">
        <w:rPr>
          <w:color w:val="000000"/>
          <w:sz w:val="22"/>
          <w:szCs w:val="22"/>
        </w:rPr>
        <w:t>1221,59</w:t>
      </w:r>
      <w:r w:rsidRPr="003113CE">
        <w:rPr>
          <w:color w:val="000000"/>
          <w:sz w:val="22"/>
          <w:szCs w:val="22"/>
        </w:rPr>
        <w:t xml:space="preserve"> руб. </w:t>
      </w:r>
    </w:p>
    <w:p w:rsidR="001173C2" w:rsidRPr="003113CE" w:rsidP="00711FC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 xml:space="preserve">Представитель истца </w:t>
      </w:r>
      <w:r w:rsidRPr="003113CE" w:rsidR="000A7521">
        <w:rPr>
          <w:color w:val="000000"/>
          <w:sz w:val="22"/>
          <w:szCs w:val="22"/>
        </w:rPr>
        <w:t>МУП «Тепловые сети», надлежаще извещенный о времени месте судебного разбирательства,</w:t>
      </w:r>
      <w:r w:rsidRPr="003113CE">
        <w:rPr>
          <w:color w:val="000000"/>
          <w:sz w:val="22"/>
          <w:szCs w:val="22"/>
        </w:rPr>
        <w:t xml:space="preserve"> в суд</w:t>
      </w:r>
      <w:r w:rsidRPr="003113CE" w:rsidR="000A7521">
        <w:rPr>
          <w:color w:val="000000"/>
          <w:sz w:val="22"/>
          <w:szCs w:val="22"/>
        </w:rPr>
        <w:t xml:space="preserve"> н</w:t>
      </w:r>
      <w:r w:rsidRPr="003113CE">
        <w:rPr>
          <w:color w:val="000000"/>
          <w:sz w:val="22"/>
          <w:szCs w:val="22"/>
        </w:rPr>
        <w:t>е</w:t>
      </w:r>
      <w:r w:rsidRPr="003113CE" w:rsidR="000A7521">
        <w:rPr>
          <w:color w:val="000000"/>
          <w:sz w:val="22"/>
          <w:szCs w:val="22"/>
        </w:rPr>
        <w:t xml:space="preserve"> явился. В ходе судебного разбирательства истец уточнил исковые требования, просили суд взыскать с Голиченко В.А. задолженность по состоянию на 30.11.2019 в размере 24421,37 руб., а также расходы на уплату государственной пошлины в размере 1221,59 руб</w:t>
      </w:r>
      <w:r w:rsidRPr="003113CE">
        <w:rPr>
          <w:color w:val="000000"/>
          <w:sz w:val="22"/>
          <w:szCs w:val="22"/>
        </w:rPr>
        <w:t xml:space="preserve">. </w:t>
      </w:r>
    </w:p>
    <w:p w:rsidR="001173C2" w:rsidRPr="003113CE" w:rsidP="007361A8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>В судебно</w:t>
      </w:r>
      <w:r w:rsidRPr="003113CE" w:rsidR="000A7521">
        <w:rPr>
          <w:color w:val="000000"/>
          <w:sz w:val="22"/>
          <w:szCs w:val="22"/>
        </w:rPr>
        <w:t>е</w:t>
      </w:r>
      <w:r w:rsidRPr="003113CE">
        <w:rPr>
          <w:color w:val="000000"/>
          <w:sz w:val="22"/>
          <w:szCs w:val="22"/>
        </w:rPr>
        <w:t xml:space="preserve"> заседани</w:t>
      </w:r>
      <w:r w:rsidRPr="003113CE" w:rsidR="000A7521">
        <w:rPr>
          <w:color w:val="000000"/>
          <w:sz w:val="22"/>
          <w:szCs w:val="22"/>
        </w:rPr>
        <w:t xml:space="preserve">е </w:t>
      </w:r>
      <w:r w:rsidRPr="003113CE">
        <w:rPr>
          <w:color w:val="000000"/>
          <w:sz w:val="22"/>
          <w:szCs w:val="22"/>
        </w:rPr>
        <w:t>ответчи</w:t>
      </w:r>
      <w:r w:rsidRPr="003113CE" w:rsidR="006D0842">
        <w:rPr>
          <w:color w:val="000000"/>
          <w:sz w:val="22"/>
          <w:szCs w:val="22"/>
        </w:rPr>
        <w:t>ца</w:t>
      </w:r>
      <w:r w:rsidRPr="003113CE">
        <w:rPr>
          <w:color w:val="000000"/>
          <w:sz w:val="22"/>
          <w:szCs w:val="22"/>
        </w:rPr>
        <w:t xml:space="preserve"> </w:t>
      </w:r>
      <w:r w:rsidRPr="003113CE" w:rsidR="000A7521">
        <w:rPr>
          <w:color w:val="000000"/>
          <w:sz w:val="22"/>
          <w:szCs w:val="22"/>
        </w:rPr>
        <w:t xml:space="preserve">Голиченко В.А., надлежаще извещенная о времени месте судебного разбирательства, в суд не явилась. </w:t>
      </w:r>
      <w:r w:rsidRPr="003113CE">
        <w:rPr>
          <w:color w:val="000000"/>
          <w:sz w:val="22"/>
          <w:szCs w:val="22"/>
        </w:rPr>
        <w:t xml:space="preserve">Суду </w:t>
      </w:r>
      <w:r w:rsidRPr="003113CE" w:rsidR="000A7521">
        <w:rPr>
          <w:color w:val="000000"/>
          <w:sz w:val="22"/>
          <w:szCs w:val="22"/>
        </w:rPr>
        <w:t>направила письменное ходатайство</w:t>
      </w:r>
      <w:r w:rsidRPr="003113CE" w:rsidR="006D0842">
        <w:rPr>
          <w:color w:val="000000"/>
          <w:sz w:val="22"/>
          <w:szCs w:val="22"/>
        </w:rPr>
        <w:t xml:space="preserve"> о</w:t>
      </w:r>
      <w:r w:rsidRPr="003113CE" w:rsidR="000A7521">
        <w:rPr>
          <w:color w:val="000000"/>
          <w:sz w:val="22"/>
          <w:szCs w:val="22"/>
        </w:rPr>
        <w:t xml:space="preserve"> </w:t>
      </w:r>
      <w:r w:rsidRPr="003113CE" w:rsidR="006D0842">
        <w:rPr>
          <w:color w:val="000000"/>
          <w:sz w:val="22"/>
          <w:szCs w:val="22"/>
        </w:rPr>
        <w:t>примен</w:t>
      </w:r>
      <w:r w:rsidRPr="003113CE" w:rsidR="000A7521">
        <w:rPr>
          <w:color w:val="000000"/>
          <w:sz w:val="22"/>
          <w:szCs w:val="22"/>
        </w:rPr>
        <w:t>ени</w:t>
      </w:r>
      <w:r w:rsidRPr="003113CE" w:rsidR="006D0842">
        <w:rPr>
          <w:color w:val="000000"/>
          <w:sz w:val="22"/>
          <w:szCs w:val="22"/>
        </w:rPr>
        <w:t>и срок</w:t>
      </w:r>
      <w:r w:rsidRPr="003113CE" w:rsidR="000A7521">
        <w:rPr>
          <w:color w:val="000000"/>
          <w:sz w:val="22"/>
          <w:szCs w:val="22"/>
        </w:rPr>
        <w:t>а</w:t>
      </w:r>
      <w:r w:rsidRPr="003113CE" w:rsidR="006D0842">
        <w:rPr>
          <w:color w:val="000000"/>
          <w:sz w:val="22"/>
          <w:szCs w:val="22"/>
        </w:rPr>
        <w:t xml:space="preserve"> исковой давности</w:t>
      </w:r>
      <w:r w:rsidRPr="003113CE" w:rsidR="000A7521">
        <w:rPr>
          <w:color w:val="000000"/>
          <w:sz w:val="22"/>
          <w:szCs w:val="22"/>
        </w:rPr>
        <w:t xml:space="preserve"> и отказе в удовлетворении иска</w:t>
      </w:r>
      <w:r w:rsidRPr="003113CE">
        <w:rPr>
          <w:color w:val="000000"/>
          <w:sz w:val="22"/>
          <w:szCs w:val="22"/>
        </w:rPr>
        <w:t>.</w:t>
      </w:r>
    </w:p>
    <w:p w:rsidR="000A7521" w:rsidRPr="003113CE" w:rsidP="007361A8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>В силу</w:t>
      </w:r>
      <w:r w:rsidRPr="003113CE">
        <w:rPr>
          <w:color w:val="000000"/>
          <w:sz w:val="22"/>
          <w:szCs w:val="22"/>
        </w:rPr>
        <w:t xml:space="preserve"> ст. 167 ГПК РФ суд счёл возможным рассмотреть дело без участия сторон.</w:t>
      </w:r>
    </w:p>
    <w:p w:rsidR="001173C2" w:rsidRPr="003113CE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>И</w:t>
      </w:r>
      <w:r w:rsidRPr="003113CE">
        <w:rPr>
          <w:color w:val="000000"/>
          <w:sz w:val="22"/>
          <w:szCs w:val="22"/>
        </w:rPr>
        <w:t>сследовав материалы дела, суд приходит к вывод</w:t>
      </w:r>
      <w:r w:rsidRPr="003113CE" w:rsidR="006D0842">
        <w:rPr>
          <w:color w:val="000000"/>
          <w:sz w:val="22"/>
          <w:szCs w:val="22"/>
        </w:rPr>
        <w:t xml:space="preserve">у </w:t>
      </w:r>
      <w:r w:rsidRPr="003113CE">
        <w:rPr>
          <w:color w:val="000000"/>
          <w:sz w:val="22"/>
          <w:szCs w:val="22"/>
        </w:rPr>
        <w:t>о</w:t>
      </w:r>
      <w:r w:rsidRPr="003113CE" w:rsidR="006D0842">
        <w:rPr>
          <w:color w:val="000000"/>
          <w:sz w:val="22"/>
          <w:szCs w:val="22"/>
        </w:rPr>
        <w:t>б</w:t>
      </w:r>
      <w:r w:rsidRPr="003113CE">
        <w:rPr>
          <w:color w:val="000000"/>
          <w:sz w:val="22"/>
          <w:szCs w:val="22"/>
        </w:rPr>
        <w:t xml:space="preserve"> о</w:t>
      </w:r>
      <w:r w:rsidRPr="003113CE" w:rsidR="006D0842">
        <w:rPr>
          <w:color w:val="000000"/>
          <w:sz w:val="22"/>
          <w:szCs w:val="22"/>
        </w:rPr>
        <w:t>тказе в</w:t>
      </w:r>
      <w:r w:rsidRPr="003113CE">
        <w:rPr>
          <w:color w:val="000000"/>
          <w:sz w:val="22"/>
          <w:szCs w:val="22"/>
        </w:rPr>
        <w:t xml:space="preserve"> удовлетворени</w:t>
      </w:r>
      <w:r w:rsidRPr="003113CE" w:rsidR="006D0842">
        <w:rPr>
          <w:color w:val="000000"/>
          <w:sz w:val="22"/>
          <w:szCs w:val="22"/>
        </w:rPr>
        <w:t>и заявленных требований</w:t>
      </w:r>
      <w:r w:rsidRPr="003113CE">
        <w:rPr>
          <w:color w:val="000000"/>
          <w:sz w:val="22"/>
          <w:szCs w:val="22"/>
        </w:rPr>
        <w:t xml:space="preserve"> по следующим основаниям.</w:t>
      </w:r>
    </w:p>
    <w:p w:rsidR="009315DF" w:rsidRPr="003113CE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3113CE" w:rsidR="000A7521">
        <w:rPr>
          <w:color w:val="000000"/>
          <w:sz w:val="22"/>
          <w:szCs w:val="22"/>
        </w:rPr>
        <w:t>Голиченко В.А.</w:t>
      </w:r>
      <w:r w:rsidRPr="003113CE">
        <w:rPr>
          <w:color w:val="000000"/>
          <w:sz w:val="22"/>
          <w:szCs w:val="22"/>
        </w:rPr>
        <w:t xml:space="preserve"> является собственником квартиры по адресу: </w:t>
      </w:r>
      <w:r w:rsidRPr="003113CE" w:rsidR="003113CE">
        <w:rPr>
          <w:color w:val="000000"/>
          <w:sz w:val="22"/>
          <w:szCs w:val="22"/>
        </w:rPr>
        <w:t>АДРЕС</w:t>
      </w:r>
      <w:r w:rsidRPr="003113CE">
        <w:rPr>
          <w:color w:val="000000"/>
          <w:sz w:val="22"/>
          <w:szCs w:val="22"/>
        </w:rPr>
        <w:t xml:space="preserve">, и проживает в ней </w:t>
      </w:r>
      <w:r w:rsidRPr="003113CE">
        <w:rPr>
          <w:color w:val="000000"/>
          <w:sz w:val="22"/>
          <w:szCs w:val="22"/>
        </w:rPr>
        <w:t>с</w:t>
      </w:r>
      <w:r w:rsidRPr="003113CE">
        <w:rPr>
          <w:color w:val="000000"/>
          <w:sz w:val="22"/>
          <w:szCs w:val="22"/>
        </w:rPr>
        <w:t xml:space="preserve"> </w:t>
      </w:r>
      <w:r w:rsidRPr="003113CE" w:rsidR="003113CE">
        <w:rPr>
          <w:color w:val="000000"/>
          <w:sz w:val="22"/>
          <w:szCs w:val="22"/>
        </w:rPr>
        <w:t>ДАТА</w:t>
      </w:r>
      <w:r w:rsidRPr="003113CE">
        <w:rPr>
          <w:color w:val="000000"/>
          <w:sz w:val="22"/>
          <w:szCs w:val="22"/>
        </w:rPr>
        <w:t>.</w:t>
      </w:r>
    </w:p>
    <w:p w:rsidR="009315DF" w:rsidRPr="003113CE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 xml:space="preserve">Из материалов дела следует, что определением </w:t>
      </w:r>
      <w:r w:rsidRPr="003113CE" w:rsidR="00E834D6">
        <w:rPr>
          <w:color w:val="000000"/>
          <w:sz w:val="22"/>
          <w:szCs w:val="22"/>
        </w:rPr>
        <w:t xml:space="preserve">исполняющего обязанности </w:t>
      </w:r>
      <w:r w:rsidRPr="003113CE">
        <w:rPr>
          <w:color w:val="000000"/>
          <w:sz w:val="22"/>
          <w:szCs w:val="22"/>
        </w:rPr>
        <w:t xml:space="preserve">мирового судьи судебного участка № 59 Красноперекопского судебного района Республики Крым от </w:t>
      </w:r>
      <w:r w:rsidRPr="003113CE" w:rsidR="003113CE">
        <w:rPr>
          <w:color w:val="000000"/>
          <w:sz w:val="22"/>
          <w:szCs w:val="22"/>
        </w:rPr>
        <w:t>ДАТА</w:t>
      </w:r>
      <w:r w:rsidRPr="003113CE">
        <w:rPr>
          <w:color w:val="000000"/>
          <w:sz w:val="22"/>
          <w:szCs w:val="22"/>
        </w:rPr>
        <w:t xml:space="preserve"> от</w:t>
      </w:r>
      <w:r w:rsidRPr="003113CE" w:rsidR="00E834D6">
        <w:rPr>
          <w:color w:val="000000"/>
          <w:sz w:val="22"/>
          <w:szCs w:val="22"/>
        </w:rPr>
        <w:t xml:space="preserve">казано МУП «Тепловые сети» в принятии заявления о вынесении </w:t>
      </w:r>
      <w:r w:rsidRPr="003113CE">
        <w:rPr>
          <w:color w:val="000000"/>
          <w:sz w:val="22"/>
          <w:szCs w:val="22"/>
        </w:rPr>
        <w:t>судебн</w:t>
      </w:r>
      <w:r w:rsidRPr="003113CE" w:rsidR="00E834D6">
        <w:rPr>
          <w:color w:val="000000"/>
          <w:sz w:val="22"/>
          <w:szCs w:val="22"/>
        </w:rPr>
        <w:t xml:space="preserve">ого </w:t>
      </w:r>
      <w:r w:rsidRPr="003113CE">
        <w:rPr>
          <w:color w:val="000000"/>
          <w:sz w:val="22"/>
          <w:szCs w:val="22"/>
        </w:rPr>
        <w:t>приказ</w:t>
      </w:r>
      <w:r w:rsidRPr="003113CE" w:rsidR="00E834D6">
        <w:rPr>
          <w:color w:val="000000"/>
          <w:sz w:val="22"/>
          <w:szCs w:val="22"/>
        </w:rPr>
        <w:t xml:space="preserve">а о взыскании </w:t>
      </w:r>
      <w:r w:rsidRPr="003113CE">
        <w:rPr>
          <w:color w:val="000000"/>
          <w:sz w:val="22"/>
          <w:szCs w:val="22"/>
        </w:rPr>
        <w:t>с</w:t>
      </w:r>
      <w:r w:rsidRPr="003113CE" w:rsidR="00E834D6">
        <w:rPr>
          <w:color w:val="000000"/>
          <w:sz w:val="22"/>
          <w:szCs w:val="22"/>
        </w:rPr>
        <w:t xml:space="preserve"> </w:t>
      </w:r>
      <w:r w:rsidRPr="003113CE" w:rsidR="000A7521">
        <w:rPr>
          <w:color w:val="000000"/>
          <w:sz w:val="22"/>
          <w:szCs w:val="22"/>
        </w:rPr>
        <w:t>Голиченко В.А.</w:t>
      </w:r>
      <w:r w:rsidRPr="003113CE" w:rsidR="00E834D6">
        <w:rPr>
          <w:color w:val="000000"/>
          <w:sz w:val="22"/>
          <w:szCs w:val="22"/>
        </w:rPr>
        <w:t>, Голиченко В.А.</w:t>
      </w:r>
      <w:r w:rsidRPr="003113CE">
        <w:rPr>
          <w:color w:val="000000"/>
          <w:sz w:val="22"/>
          <w:szCs w:val="22"/>
        </w:rPr>
        <w:t xml:space="preserve"> задолженности по оплате за оказанные услуги по теплоснабжению </w:t>
      </w:r>
      <w:r w:rsidRPr="003113CE" w:rsidR="00E834D6">
        <w:rPr>
          <w:color w:val="000000"/>
          <w:sz w:val="22"/>
          <w:szCs w:val="22"/>
        </w:rPr>
        <w:t>ввиду наличия спора о праве</w:t>
      </w:r>
      <w:r w:rsidRPr="003113CE" w:rsidR="00FF55E4">
        <w:rPr>
          <w:color w:val="000000"/>
          <w:sz w:val="22"/>
          <w:szCs w:val="22"/>
        </w:rPr>
        <w:t>.</w:t>
      </w:r>
    </w:p>
    <w:p w:rsidR="00FF55E4" w:rsidRPr="003113CE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 xml:space="preserve">Согласно </w:t>
      </w:r>
      <w:hyperlink r:id="rId4" w:history="1">
        <w:r w:rsidRPr="003113CE">
          <w:rPr>
            <w:color w:val="000000"/>
            <w:sz w:val="22"/>
            <w:szCs w:val="22"/>
          </w:rPr>
          <w:t>ст. 195</w:t>
        </w:r>
      </w:hyperlink>
      <w:r w:rsidRPr="003113CE">
        <w:rPr>
          <w:color w:val="000000"/>
          <w:sz w:val="22"/>
          <w:szCs w:val="22"/>
        </w:rPr>
        <w:t xml:space="preserve"> </w:t>
      </w:r>
      <w:r w:rsidRPr="003113CE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3113CE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3113CE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3113CE">
          <w:rPr>
            <w:color w:val="000000"/>
            <w:sz w:val="22"/>
            <w:szCs w:val="22"/>
          </w:rPr>
          <w:t>ст. 196</w:t>
        </w:r>
      </w:hyperlink>
      <w:r w:rsidRPr="003113CE">
        <w:rPr>
          <w:color w:val="000000"/>
          <w:sz w:val="22"/>
          <w:szCs w:val="22"/>
        </w:rPr>
        <w:t xml:space="preserve"> </w:t>
      </w:r>
      <w:r w:rsidRPr="003113CE" w:rsidR="00BD6FAE">
        <w:rPr>
          <w:color w:val="000000"/>
          <w:sz w:val="22"/>
          <w:szCs w:val="22"/>
        </w:rPr>
        <w:t xml:space="preserve">ГК РФ </w:t>
      </w:r>
      <w:r w:rsidRPr="003113CE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3113CE">
          <w:rPr>
            <w:color w:val="000000"/>
            <w:sz w:val="22"/>
            <w:szCs w:val="22"/>
          </w:rPr>
          <w:t>ст. 200</w:t>
        </w:r>
      </w:hyperlink>
      <w:r w:rsidRPr="003113CE">
        <w:rPr>
          <w:color w:val="000000"/>
          <w:sz w:val="22"/>
          <w:szCs w:val="22"/>
        </w:rPr>
        <w:t xml:space="preserve"> настоящего Кодекса.</w:t>
      </w:r>
    </w:p>
    <w:p w:rsidR="00FF55E4" w:rsidRPr="003113CE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 xml:space="preserve">Согласно </w:t>
      </w:r>
      <w:hyperlink r:id="rId7" w:history="1">
        <w:r w:rsidRPr="003113CE">
          <w:rPr>
            <w:color w:val="000000"/>
            <w:sz w:val="22"/>
            <w:szCs w:val="22"/>
          </w:rPr>
          <w:t>ч. 1</w:t>
        </w:r>
      </w:hyperlink>
      <w:r w:rsidRPr="003113CE">
        <w:rPr>
          <w:color w:val="000000"/>
          <w:sz w:val="22"/>
          <w:szCs w:val="22"/>
        </w:rPr>
        <w:t xml:space="preserve">, </w:t>
      </w:r>
      <w:hyperlink r:id="rId8" w:history="1">
        <w:r w:rsidRPr="003113CE">
          <w:rPr>
            <w:color w:val="000000"/>
            <w:sz w:val="22"/>
            <w:szCs w:val="22"/>
          </w:rPr>
          <w:t>2 ст. 200</w:t>
        </w:r>
      </w:hyperlink>
      <w:r w:rsidRPr="003113CE">
        <w:rPr>
          <w:color w:val="000000"/>
          <w:sz w:val="22"/>
          <w:szCs w:val="22"/>
        </w:rPr>
        <w:t xml:space="preserve">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3113CE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>В силу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3113CE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 xml:space="preserve">В ходе судебного разбирательства ответчиком </w:t>
      </w:r>
      <w:r w:rsidRPr="003113CE" w:rsidR="000A7521">
        <w:rPr>
          <w:color w:val="000000"/>
          <w:sz w:val="22"/>
          <w:szCs w:val="22"/>
        </w:rPr>
        <w:t>Голиченко В.А.</w:t>
      </w:r>
      <w:r w:rsidRPr="003113CE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3113CE">
          <w:rPr>
            <w:color w:val="000000"/>
            <w:sz w:val="22"/>
            <w:szCs w:val="22"/>
          </w:rPr>
          <w:t>ст. 196</w:t>
        </w:r>
      </w:hyperlink>
      <w:r w:rsidRPr="003113CE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3113CE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3113CE">
          <w:rPr>
            <w:color w:val="000000"/>
            <w:sz w:val="22"/>
            <w:szCs w:val="22"/>
          </w:rPr>
          <w:t>п. 15</w:t>
        </w:r>
      </w:hyperlink>
      <w:r w:rsidRPr="003113CE">
        <w:rPr>
          <w:color w:val="000000"/>
          <w:sz w:val="22"/>
          <w:szCs w:val="22"/>
        </w:rPr>
        <w:t xml:space="preserve"> Постановления от 29.09.2015 «О некоторых вопросах, связанных с применением норм Гражданского кодекса Российской Федерации об </w:t>
      </w:r>
      <w:r w:rsidRPr="003113CE">
        <w:rPr>
          <w:color w:val="000000"/>
          <w:sz w:val="22"/>
          <w:szCs w:val="22"/>
        </w:rPr>
        <w:t>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3113CE">
          <w:rPr>
            <w:color w:val="000000"/>
            <w:sz w:val="22"/>
            <w:szCs w:val="22"/>
          </w:rPr>
          <w:t>абз</w:t>
        </w:r>
        <w:r w:rsidRPr="003113CE">
          <w:rPr>
            <w:color w:val="000000"/>
            <w:sz w:val="22"/>
            <w:szCs w:val="22"/>
          </w:rPr>
          <w:t>. 2 п. 2 ст. 199</w:t>
        </w:r>
      </w:hyperlink>
      <w:r w:rsidRPr="003113CE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3113CE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3113CE" w:rsidR="003275C5">
        <w:rPr>
          <w:color w:val="000000"/>
          <w:sz w:val="22"/>
          <w:szCs w:val="22"/>
        </w:rPr>
        <w:t>оплате услуг теплоснабжения</w:t>
      </w:r>
      <w:r w:rsidRPr="003113CE">
        <w:rPr>
          <w:color w:val="000000"/>
          <w:sz w:val="22"/>
          <w:szCs w:val="22"/>
        </w:rPr>
        <w:t xml:space="preserve">, образовавшейся до </w:t>
      </w:r>
      <w:r w:rsidRPr="003113CE" w:rsidR="00E834D6">
        <w:rPr>
          <w:color w:val="000000"/>
          <w:sz w:val="22"/>
          <w:szCs w:val="22"/>
        </w:rPr>
        <w:t>ма</w:t>
      </w:r>
      <w:r w:rsidRPr="003113CE">
        <w:rPr>
          <w:color w:val="000000"/>
          <w:sz w:val="22"/>
          <w:szCs w:val="22"/>
        </w:rPr>
        <w:t>я 201</w:t>
      </w:r>
      <w:r w:rsidRPr="003113CE" w:rsidR="00E834D6">
        <w:rPr>
          <w:color w:val="000000"/>
          <w:sz w:val="22"/>
          <w:szCs w:val="22"/>
        </w:rPr>
        <w:t>6</w:t>
      </w:r>
      <w:r w:rsidRPr="003113CE">
        <w:rPr>
          <w:color w:val="000000"/>
          <w:sz w:val="22"/>
          <w:szCs w:val="22"/>
        </w:rPr>
        <w:t xml:space="preserve"> года, на дату подачи заявления о вы</w:t>
      </w:r>
      <w:r w:rsidRPr="003113CE" w:rsidR="003275C5">
        <w:rPr>
          <w:color w:val="000000"/>
          <w:sz w:val="22"/>
          <w:szCs w:val="22"/>
        </w:rPr>
        <w:t>н</w:t>
      </w:r>
      <w:r w:rsidRPr="003113CE">
        <w:rPr>
          <w:color w:val="000000"/>
          <w:sz w:val="22"/>
          <w:szCs w:val="22"/>
        </w:rPr>
        <w:t>е</w:t>
      </w:r>
      <w:r w:rsidRPr="003113CE" w:rsidR="003275C5">
        <w:rPr>
          <w:color w:val="000000"/>
          <w:sz w:val="22"/>
          <w:szCs w:val="22"/>
        </w:rPr>
        <w:t>сении</w:t>
      </w:r>
      <w:r w:rsidRPr="003113CE">
        <w:rPr>
          <w:color w:val="000000"/>
          <w:sz w:val="22"/>
          <w:szCs w:val="22"/>
        </w:rPr>
        <w:t xml:space="preserve"> судебного приказа и иска истёк.</w:t>
      </w:r>
    </w:p>
    <w:p w:rsidR="00C11FA8" w:rsidRPr="003113CE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>Таким образом,</w:t>
      </w:r>
      <w:r w:rsidRPr="003113CE">
        <w:rPr>
          <w:color w:val="000000"/>
          <w:sz w:val="22"/>
          <w:szCs w:val="22"/>
        </w:rPr>
        <w:t xml:space="preserve"> заявленные истцом требования удовлетворению не подлежат.</w:t>
      </w:r>
    </w:p>
    <w:p w:rsidR="001173C2" w:rsidRPr="003113CE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3113CE">
        <w:rPr>
          <w:sz w:val="22"/>
          <w:szCs w:val="22"/>
        </w:rPr>
        <w:t xml:space="preserve">С учётом </w:t>
      </w:r>
      <w:r w:rsidRPr="003113CE">
        <w:rPr>
          <w:sz w:val="22"/>
          <w:szCs w:val="22"/>
        </w:rPr>
        <w:t>изложенного</w:t>
      </w:r>
      <w:r w:rsidRPr="003113CE">
        <w:rPr>
          <w:sz w:val="22"/>
          <w:szCs w:val="22"/>
        </w:rPr>
        <w:t xml:space="preserve">, руководствуясь статьями 194-199 ГПК РФ, суд </w:t>
      </w:r>
    </w:p>
    <w:p w:rsidR="001173C2" w:rsidRPr="003113CE" w:rsidP="00E834D6">
      <w:pPr>
        <w:jc w:val="center"/>
        <w:rPr>
          <w:b/>
          <w:bCs/>
          <w:color w:val="000000"/>
          <w:sz w:val="22"/>
          <w:szCs w:val="22"/>
        </w:rPr>
      </w:pPr>
      <w:r w:rsidRPr="003113CE">
        <w:rPr>
          <w:b/>
          <w:bCs/>
          <w:color w:val="000000"/>
          <w:sz w:val="22"/>
          <w:szCs w:val="22"/>
        </w:rPr>
        <w:t>р</w:t>
      </w:r>
      <w:r w:rsidRPr="003113CE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3113CE" w:rsidP="006D0842">
      <w:pPr>
        <w:ind w:firstLine="709"/>
        <w:jc w:val="both"/>
        <w:rPr>
          <w:sz w:val="22"/>
          <w:szCs w:val="22"/>
        </w:rPr>
      </w:pPr>
      <w:r w:rsidRPr="003113CE">
        <w:rPr>
          <w:color w:val="000000"/>
          <w:sz w:val="22"/>
          <w:szCs w:val="22"/>
        </w:rPr>
        <w:t xml:space="preserve">в удовлетворении </w:t>
      </w:r>
      <w:r w:rsidRPr="003113CE">
        <w:rPr>
          <w:color w:val="000000"/>
          <w:sz w:val="22"/>
          <w:szCs w:val="22"/>
        </w:rPr>
        <w:t>исковых</w:t>
      </w:r>
      <w:r w:rsidRPr="003113CE">
        <w:rPr>
          <w:color w:val="000000"/>
          <w:sz w:val="22"/>
          <w:szCs w:val="22"/>
        </w:rPr>
        <w:t xml:space="preserve"> муниципального унитарного предприятия городского округа Красноперекопск Республики Крым «Тепловые сети» к </w:t>
      </w:r>
      <w:r w:rsidRPr="003113CE" w:rsidR="000A7521">
        <w:rPr>
          <w:color w:val="000000"/>
          <w:sz w:val="22"/>
          <w:szCs w:val="22"/>
        </w:rPr>
        <w:t xml:space="preserve">Голиченко </w:t>
      </w:r>
      <w:r w:rsidRPr="003113CE" w:rsidR="003113CE">
        <w:rPr>
          <w:color w:val="000000"/>
          <w:sz w:val="22"/>
          <w:szCs w:val="22"/>
        </w:rPr>
        <w:t>В.А.</w:t>
      </w:r>
      <w:r w:rsidRPr="003113CE">
        <w:rPr>
          <w:color w:val="000000"/>
          <w:sz w:val="22"/>
          <w:szCs w:val="22"/>
        </w:rPr>
        <w:t xml:space="preserve"> о взыскании задолженности за тепловую энергию отказать.</w:t>
      </w:r>
    </w:p>
    <w:p w:rsidR="006D0842" w:rsidRPr="003113CE" w:rsidP="006D0842">
      <w:pPr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73C2" w:rsidRPr="003113CE" w:rsidP="006D0842">
      <w:pPr>
        <w:ind w:firstLine="709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Pr="003113CE" w:rsidR="00E834D6">
        <w:rPr>
          <w:color w:val="000000"/>
          <w:sz w:val="22"/>
          <w:szCs w:val="22"/>
        </w:rPr>
        <w:t xml:space="preserve"> мирового судью</w:t>
      </w:r>
      <w:r w:rsidRPr="003113CE">
        <w:rPr>
          <w:color w:val="000000"/>
          <w:sz w:val="22"/>
          <w:szCs w:val="22"/>
        </w:rPr>
        <w:t xml:space="preserve"> судебн</w:t>
      </w:r>
      <w:r w:rsidRPr="003113CE" w:rsidR="00E834D6">
        <w:rPr>
          <w:color w:val="000000"/>
          <w:sz w:val="22"/>
          <w:szCs w:val="22"/>
        </w:rPr>
        <w:t>ого</w:t>
      </w:r>
      <w:r w:rsidRPr="003113CE">
        <w:rPr>
          <w:color w:val="000000"/>
          <w:sz w:val="22"/>
          <w:szCs w:val="22"/>
        </w:rPr>
        <w:t xml:space="preserve"> участк</w:t>
      </w:r>
      <w:r w:rsidRPr="003113CE" w:rsidR="00E834D6">
        <w:rPr>
          <w:color w:val="000000"/>
          <w:sz w:val="22"/>
          <w:szCs w:val="22"/>
        </w:rPr>
        <w:t>а</w:t>
      </w:r>
      <w:r w:rsidRPr="003113CE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3113CE" w:rsidR="007361A8">
        <w:rPr>
          <w:color w:val="000000"/>
          <w:sz w:val="22"/>
          <w:szCs w:val="22"/>
        </w:rPr>
        <w:t>.</w:t>
      </w:r>
    </w:p>
    <w:p w:rsidR="001173C2" w:rsidRPr="003113CE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3113CE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3113CE">
        <w:rPr>
          <w:color w:val="000000"/>
          <w:sz w:val="22"/>
          <w:szCs w:val="22"/>
        </w:rPr>
        <w:t>Председательствующий</w:t>
      </w:r>
      <w:r w:rsidRPr="003113CE">
        <w:rPr>
          <w:color w:val="000000"/>
          <w:sz w:val="22"/>
          <w:szCs w:val="22"/>
        </w:rPr>
        <w:tab/>
      </w:r>
      <w:r w:rsidRPr="003113CE">
        <w:rPr>
          <w:color w:val="000000"/>
          <w:sz w:val="22"/>
          <w:szCs w:val="22"/>
        </w:rPr>
        <w:tab/>
      </w:r>
      <w:r w:rsidRPr="003113CE">
        <w:rPr>
          <w:color w:val="000000"/>
          <w:sz w:val="22"/>
          <w:szCs w:val="22"/>
        </w:rPr>
        <w:tab/>
      </w:r>
      <w:r w:rsidRPr="003113CE" w:rsidR="00516137">
        <w:rPr>
          <w:color w:val="000000"/>
          <w:sz w:val="22"/>
          <w:szCs w:val="22"/>
        </w:rPr>
        <w:t>(</w:t>
      </w:r>
      <w:r w:rsidRPr="003113CE">
        <w:rPr>
          <w:color w:val="000000"/>
          <w:sz w:val="22"/>
          <w:szCs w:val="22"/>
        </w:rPr>
        <w:t>подпись</w:t>
      </w:r>
      <w:r w:rsidRPr="003113CE" w:rsidR="00516137">
        <w:rPr>
          <w:color w:val="000000"/>
          <w:sz w:val="22"/>
          <w:szCs w:val="22"/>
        </w:rPr>
        <w:t>)</w:t>
      </w:r>
      <w:r w:rsidRPr="003113CE">
        <w:rPr>
          <w:color w:val="000000"/>
          <w:sz w:val="22"/>
          <w:szCs w:val="22"/>
        </w:rPr>
        <w:tab/>
      </w:r>
      <w:r w:rsidRPr="003113CE">
        <w:rPr>
          <w:color w:val="000000"/>
          <w:sz w:val="22"/>
          <w:szCs w:val="22"/>
        </w:rPr>
        <w:tab/>
      </w:r>
      <w:r w:rsidRPr="003113CE">
        <w:rPr>
          <w:color w:val="000000"/>
          <w:sz w:val="22"/>
          <w:szCs w:val="22"/>
        </w:rPr>
        <w:tab/>
        <w:t xml:space="preserve"> </w:t>
      </w:r>
      <w:r w:rsidRPr="003113CE" w:rsidR="00516137">
        <w:rPr>
          <w:color w:val="000000"/>
          <w:sz w:val="22"/>
          <w:szCs w:val="22"/>
        </w:rPr>
        <w:t xml:space="preserve"> </w:t>
      </w:r>
      <w:r w:rsidR="003113CE">
        <w:rPr>
          <w:color w:val="000000"/>
          <w:sz w:val="22"/>
          <w:szCs w:val="22"/>
        </w:rPr>
        <w:t xml:space="preserve">      </w:t>
      </w:r>
      <w:r w:rsidRPr="003113CE" w:rsidR="00516137">
        <w:rPr>
          <w:color w:val="000000"/>
          <w:sz w:val="22"/>
          <w:szCs w:val="22"/>
        </w:rPr>
        <w:t xml:space="preserve"> </w:t>
      </w:r>
      <w:r w:rsidRPr="003113CE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113CE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A7521"/>
    <w:rsid w:val="000C088F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113CE"/>
    <w:rsid w:val="003275C5"/>
    <w:rsid w:val="00344D07"/>
    <w:rsid w:val="00377AFA"/>
    <w:rsid w:val="003A75D8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77E29"/>
    <w:rsid w:val="006805D5"/>
    <w:rsid w:val="00685A56"/>
    <w:rsid w:val="006D0842"/>
    <w:rsid w:val="006D55C1"/>
    <w:rsid w:val="0070505F"/>
    <w:rsid w:val="00711FC1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96053"/>
    <w:rsid w:val="009B5B41"/>
    <w:rsid w:val="009D1A18"/>
    <w:rsid w:val="009E1C78"/>
    <w:rsid w:val="009E441C"/>
    <w:rsid w:val="00A82F7A"/>
    <w:rsid w:val="00AA7C02"/>
    <w:rsid w:val="00AC0F06"/>
    <w:rsid w:val="00AE04A1"/>
    <w:rsid w:val="00B0297E"/>
    <w:rsid w:val="00B53027"/>
    <w:rsid w:val="00B93314"/>
    <w:rsid w:val="00BC2E3D"/>
    <w:rsid w:val="00BC2F22"/>
    <w:rsid w:val="00BD6FAE"/>
    <w:rsid w:val="00BF42B4"/>
    <w:rsid w:val="00C11FA8"/>
    <w:rsid w:val="00C22BD0"/>
    <w:rsid w:val="00C348FF"/>
    <w:rsid w:val="00CB4B13"/>
    <w:rsid w:val="00CC00D4"/>
    <w:rsid w:val="00CD63E6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A159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