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682B" w:rsidRPr="006F6F47" w:rsidP="006F6F47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6F6F47">
        <w:rPr>
          <w:rFonts w:ascii="Times New Roman" w:hAnsi="Times New Roman"/>
        </w:rPr>
        <w:t>Дело № 2-59-116</w:t>
      </w:r>
      <w:r w:rsidRPr="006F6F47">
        <w:rPr>
          <w:rFonts w:ascii="Times New Roman" w:hAnsi="Times New Roman"/>
        </w:rPr>
        <w:t>/2021</w:t>
      </w:r>
    </w:p>
    <w:p w:rsidR="0086682B" w:rsidRPr="006F6F47" w:rsidP="006F6F47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6F6F47">
        <w:rPr>
          <w:rFonts w:ascii="Times New Roman" w:hAnsi="Times New Roman"/>
        </w:rPr>
        <w:t xml:space="preserve">                                                                    УИД 91</w:t>
      </w:r>
      <w:r w:rsidRPr="006F6F47">
        <w:rPr>
          <w:rFonts w:ascii="Times New Roman" w:hAnsi="Times New Roman"/>
          <w:lang w:val="en-US"/>
        </w:rPr>
        <w:t>MS</w:t>
      </w:r>
      <w:r w:rsidRPr="006F6F47" w:rsidR="003618F5">
        <w:rPr>
          <w:rFonts w:ascii="Times New Roman" w:hAnsi="Times New Roman"/>
        </w:rPr>
        <w:t>0059-01-2021-000191-98</w:t>
      </w:r>
    </w:p>
    <w:p w:rsidR="0086682B" w:rsidRPr="006F6F47" w:rsidP="006F6F47">
      <w:pPr>
        <w:pStyle w:val="Heading2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F6F47">
        <w:rPr>
          <w:rFonts w:ascii="Times New Roman" w:eastAsia="Times New Roman" w:hAnsi="Times New Roman" w:cs="Times New Roman"/>
          <w:color w:val="auto"/>
          <w:sz w:val="22"/>
          <w:szCs w:val="22"/>
        </w:rPr>
        <w:t>Р</w:t>
      </w:r>
      <w:r w:rsidRPr="006F6F4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Е Ш Е Н И Е</w:t>
      </w:r>
    </w:p>
    <w:p w:rsidR="0086682B" w:rsidRPr="006F6F47" w:rsidP="0086682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6F6F47">
        <w:rPr>
          <w:rFonts w:ascii="Times New Roman" w:hAnsi="Times New Roman"/>
          <w:b/>
        </w:rPr>
        <w:t>Именем Российской Федерации</w:t>
      </w:r>
    </w:p>
    <w:p w:rsidR="003618F5" w:rsidRPr="006F6F47" w:rsidP="0086682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6F6F47">
        <w:rPr>
          <w:rFonts w:ascii="Times New Roman" w:hAnsi="Times New Roman"/>
          <w:b/>
        </w:rPr>
        <w:t>резолютивна</w:t>
      </w:r>
      <w:r w:rsidRPr="006F6F47">
        <w:rPr>
          <w:rFonts w:ascii="Times New Roman" w:hAnsi="Times New Roman"/>
          <w:b/>
        </w:rPr>
        <w:t>я часть</w:t>
      </w:r>
    </w:p>
    <w:p w:rsidR="0086682B" w:rsidRPr="006F6F47" w:rsidP="0086682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</w:p>
    <w:p w:rsidR="0086682B" w:rsidRPr="006F6F47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6F6F47">
        <w:rPr>
          <w:rFonts w:ascii="Times New Roman" w:hAnsi="Times New Roman"/>
        </w:rPr>
        <w:t>9 апреля</w:t>
      </w:r>
      <w:r w:rsidRPr="006F6F47">
        <w:rPr>
          <w:rFonts w:ascii="Times New Roman" w:hAnsi="Times New Roman"/>
        </w:rPr>
        <w:t xml:space="preserve"> 2021 года</w:t>
      </w:r>
    </w:p>
    <w:p w:rsidR="0086682B" w:rsidRPr="006F6F47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6F6F47">
        <w:rPr>
          <w:rFonts w:ascii="Times New Roman" w:hAnsi="Times New Roman"/>
        </w:rPr>
        <w:t xml:space="preserve">        Республика Крым, город Красноперекопск, микрорайон 10, дом 4</w:t>
      </w:r>
      <w:r w:rsidRPr="006F6F47">
        <w:rPr>
          <w:rFonts w:ascii="Times New Roman" w:hAnsi="Times New Roman"/>
        </w:rPr>
        <w:tab/>
        <w:t xml:space="preserve">        </w:t>
      </w:r>
    </w:p>
    <w:p w:rsidR="0086682B" w:rsidRPr="006F6F47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6F6F47">
        <w:rPr>
          <w:rFonts w:ascii="Times New Roman" w:hAnsi="Times New Roman"/>
        </w:rPr>
        <w:t xml:space="preserve">Суд в составе: председательствующего – исполняющего обязанности мирового судьи судебного участка № 59  </w:t>
      </w:r>
      <w:r w:rsidRPr="006F6F47">
        <w:rPr>
          <w:rFonts w:ascii="Times New Roman" w:hAnsi="Times New Roman"/>
        </w:rPr>
        <w:t>Красноперекопского</w:t>
      </w:r>
      <w:r w:rsidRPr="006F6F47">
        <w:rPr>
          <w:rFonts w:ascii="Times New Roman" w:hAnsi="Times New Roman"/>
        </w:rPr>
        <w:t xml:space="preserve"> судебного района Республики Крым, мирового судьи судебного участка № 58 </w:t>
      </w:r>
      <w:r w:rsidRPr="006F6F47">
        <w:rPr>
          <w:rFonts w:ascii="Times New Roman" w:hAnsi="Times New Roman"/>
        </w:rPr>
        <w:t>Красноперекопского</w:t>
      </w:r>
      <w:r w:rsidRPr="006F6F47">
        <w:rPr>
          <w:rFonts w:ascii="Times New Roman" w:hAnsi="Times New Roman"/>
        </w:rPr>
        <w:t xml:space="preserve"> судебного района Республики Крым                                 </w:t>
      </w:r>
      <w:r w:rsidRPr="006F6F47" w:rsidR="003618F5">
        <w:rPr>
          <w:rFonts w:ascii="Times New Roman" w:hAnsi="Times New Roman"/>
        </w:rPr>
        <w:t xml:space="preserve">             </w:t>
      </w:r>
      <w:r w:rsidRPr="006F6F47">
        <w:rPr>
          <w:rFonts w:ascii="Times New Roman" w:hAnsi="Times New Roman"/>
        </w:rPr>
        <w:t>Матюшенко М.В.,</w:t>
      </w:r>
    </w:p>
    <w:p w:rsidR="0086682B" w:rsidRPr="006F6F47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6F6F47">
        <w:rPr>
          <w:rFonts w:ascii="Times New Roman" w:hAnsi="Times New Roman"/>
        </w:rPr>
        <w:t xml:space="preserve">при секретаре </w:t>
      </w:r>
      <w:r w:rsidRPr="006F6F47">
        <w:rPr>
          <w:rFonts w:ascii="Times New Roman" w:hAnsi="Times New Roman"/>
        </w:rPr>
        <w:tab/>
        <w:t xml:space="preserve">                                                    </w:t>
      </w:r>
      <w:r w:rsidRPr="006F6F47" w:rsidR="003618F5">
        <w:rPr>
          <w:rFonts w:ascii="Times New Roman" w:hAnsi="Times New Roman"/>
        </w:rPr>
        <w:t xml:space="preserve">          </w:t>
      </w:r>
      <w:r w:rsidRPr="006F6F47">
        <w:rPr>
          <w:rFonts w:ascii="Times New Roman" w:hAnsi="Times New Roman"/>
        </w:rPr>
        <w:t xml:space="preserve"> Паращенко Н.В.,</w:t>
      </w:r>
    </w:p>
    <w:p w:rsidR="0086682B" w:rsidRPr="006F6F47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6F6F47">
        <w:rPr>
          <w:rFonts w:ascii="Times New Roman" w:hAnsi="Times New Roman"/>
        </w:rPr>
        <w:t xml:space="preserve"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 к </w:t>
      </w:r>
      <w:r w:rsidRPr="006F6F47" w:rsidR="003618F5">
        <w:rPr>
          <w:rFonts w:ascii="Times New Roman" w:hAnsi="Times New Roman"/>
        </w:rPr>
        <w:t>Изетовой</w:t>
      </w:r>
      <w:r w:rsidRPr="006F6F47" w:rsidR="003618F5">
        <w:rPr>
          <w:rFonts w:ascii="Times New Roman" w:hAnsi="Times New Roman"/>
        </w:rPr>
        <w:t xml:space="preserve"> Жанне Петровне, Колесниковой Алле Евгеньевне, Силантьеву Валерию Евгеньевичу </w:t>
      </w:r>
      <w:r w:rsidRPr="006F6F47">
        <w:rPr>
          <w:rFonts w:ascii="Times New Roman" w:hAnsi="Times New Roman"/>
        </w:rPr>
        <w:t xml:space="preserve">о взыскании задолженности за услуги теплоснабжения, </w:t>
      </w:r>
    </w:p>
    <w:p w:rsidR="0086682B" w:rsidRPr="006F6F47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 w:rsidRPr="006F6F47">
        <w:rPr>
          <w:rFonts w:ascii="Times New Roman" w:hAnsi="Times New Roman"/>
          <w:color w:val="000000"/>
        </w:rPr>
        <w:t xml:space="preserve">        </w:t>
      </w:r>
      <w:r w:rsidRPr="006F6F47">
        <w:rPr>
          <w:rFonts w:ascii="Times New Roman" w:hAnsi="Times New Roman"/>
          <w:color w:val="000000"/>
        </w:rPr>
        <w:t>Руководствуясь статьями 194-199 ГПК РФ, суд</w:t>
      </w:r>
    </w:p>
    <w:p w:rsidR="0086682B" w:rsidRPr="006F6F47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6682B" w:rsidRPr="006F6F47" w:rsidP="00866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F6F47">
        <w:rPr>
          <w:rFonts w:ascii="Times New Roman" w:hAnsi="Times New Roman"/>
          <w:color w:val="000000"/>
        </w:rPr>
        <w:t xml:space="preserve">                                                  РЕШИЛ:</w:t>
      </w:r>
    </w:p>
    <w:p w:rsidR="0086682B" w:rsidRPr="006F6F47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F6F47" w:rsidRPr="006F6F47" w:rsidP="006F6F4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F6F47">
        <w:rPr>
          <w:rFonts w:ascii="Times New Roman" w:hAnsi="Times New Roman"/>
          <w:color w:val="000000"/>
        </w:rPr>
        <w:t xml:space="preserve">         </w:t>
      </w:r>
      <w:r w:rsidRPr="006F6F47">
        <w:rPr>
          <w:rFonts w:ascii="Times New Roman" w:hAnsi="Times New Roman"/>
          <w:color w:val="000000"/>
        </w:rPr>
        <w:t xml:space="preserve">в удовлетворении иска муниципального унитарного предприятия городского округа Красноперекопск Республики Крым «Тепловые сети» к </w:t>
      </w:r>
      <w:r w:rsidRPr="006F6F47">
        <w:rPr>
          <w:rFonts w:ascii="Times New Roman" w:hAnsi="Times New Roman"/>
        </w:rPr>
        <w:t>Изетовой</w:t>
      </w:r>
      <w:r w:rsidRPr="006F6F47">
        <w:rPr>
          <w:rFonts w:ascii="Times New Roman" w:hAnsi="Times New Roman"/>
        </w:rPr>
        <w:t xml:space="preserve"> Жанне Петровне, Колесниковой Алле Евгеньевне, Силантьеву Валерию Евгеньевичу</w:t>
      </w:r>
      <w:r w:rsidRPr="006F6F47">
        <w:rPr>
          <w:rFonts w:ascii="Times New Roman" w:hAnsi="Times New Roman"/>
          <w:color w:val="000000"/>
        </w:rPr>
        <w:t xml:space="preserve"> о взыскании задолженности за услуги теплоснабжения - отказать.</w:t>
      </w:r>
    </w:p>
    <w:p w:rsidR="0086682B" w:rsidRPr="006F6F47" w:rsidP="006F6F4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6F6F47">
        <w:rPr>
          <w:rFonts w:ascii="Times New Roman" w:hAnsi="Times New Roman"/>
          <w:color w:val="000000"/>
        </w:rPr>
        <w:t xml:space="preserve">         </w:t>
      </w:r>
      <w:r w:rsidRPr="006F6F47">
        <w:rPr>
          <w:rFonts w:ascii="Times New Roman" w:hAnsi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86682B" w:rsidRPr="006F6F47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6F6F47">
        <w:rPr>
          <w:rFonts w:ascii="Times New Roman" w:hAnsi="Times New Roman"/>
        </w:rPr>
        <w:t xml:space="preserve"> Решение может быть обжаловано в апелляционном порядке в </w:t>
      </w:r>
      <w:r w:rsidRPr="006F6F47">
        <w:rPr>
          <w:rFonts w:ascii="Times New Roman" w:hAnsi="Times New Roman"/>
        </w:rPr>
        <w:t>Красноперекопский</w:t>
      </w:r>
      <w:r w:rsidRPr="006F6F47">
        <w:rPr>
          <w:rFonts w:ascii="Times New Roman" w:hAnsi="Times New Roman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59 </w:t>
      </w:r>
      <w:r w:rsidRPr="006F6F47">
        <w:rPr>
          <w:rFonts w:ascii="Times New Roman" w:hAnsi="Times New Roman"/>
        </w:rPr>
        <w:t>Красноперекопского</w:t>
      </w:r>
      <w:r w:rsidRPr="006F6F47">
        <w:rPr>
          <w:rFonts w:ascii="Times New Roman" w:hAnsi="Times New Roman"/>
        </w:rPr>
        <w:t xml:space="preserve"> судебного района Республики Крым.</w:t>
      </w:r>
    </w:p>
    <w:p w:rsidR="0086682B" w:rsidRPr="006F6F47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6F6F47">
        <w:rPr>
          <w:rFonts w:ascii="Times New Roman" w:hAnsi="Times New Roman"/>
        </w:rPr>
        <w:t xml:space="preserve"> </w:t>
      </w:r>
    </w:p>
    <w:p w:rsidR="0086682B" w:rsidRPr="006F6F47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6F6F47">
        <w:rPr>
          <w:rFonts w:ascii="Times New Roman" w:hAnsi="Times New Roman"/>
        </w:rPr>
        <w:t xml:space="preserve">  Председательствующий:                                            М.В. Матюшенко</w:t>
      </w: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83F" w:rsidRPr="00CF6DE5" w:rsidP="00A9683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9683F" w:rsidP="00A9683F"/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E53EFC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8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40DD"/>
    <w:rsid w:val="000236AD"/>
    <w:rsid w:val="00025B6E"/>
    <w:rsid w:val="00032246"/>
    <w:rsid w:val="00036366"/>
    <w:rsid w:val="00045042"/>
    <w:rsid w:val="00045074"/>
    <w:rsid w:val="00046FD6"/>
    <w:rsid w:val="00054FAE"/>
    <w:rsid w:val="00067BAB"/>
    <w:rsid w:val="00074DEB"/>
    <w:rsid w:val="00080307"/>
    <w:rsid w:val="00082C3C"/>
    <w:rsid w:val="00086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2F6B78"/>
    <w:rsid w:val="00301B82"/>
    <w:rsid w:val="003054D1"/>
    <w:rsid w:val="00313323"/>
    <w:rsid w:val="00316F34"/>
    <w:rsid w:val="00317D79"/>
    <w:rsid w:val="003313FE"/>
    <w:rsid w:val="0033642D"/>
    <w:rsid w:val="00355420"/>
    <w:rsid w:val="00356BDB"/>
    <w:rsid w:val="003618F5"/>
    <w:rsid w:val="00377DCF"/>
    <w:rsid w:val="0038103D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60B9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48A6"/>
    <w:rsid w:val="005A549A"/>
    <w:rsid w:val="005A5670"/>
    <w:rsid w:val="005B09F4"/>
    <w:rsid w:val="005B79BC"/>
    <w:rsid w:val="005C1E1C"/>
    <w:rsid w:val="005C737B"/>
    <w:rsid w:val="005D0DFE"/>
    <w:rsid w:val="005D32DA"/>
    <w:rsid w:val="005E3D61"/>
    <w:rsid w:val="005E3F9F"/>
    <w:rsid w:val="005E63AB"/>
    <w:rsid w:val="005F3EE6"/>
    <w:rsid w:val="005F49E4"/>
    <w:rsid w:val="005F660F"/>
    <w:rsid w:val="00602F84"/>
    <w:rsid w:val="00613517"/>
    <w:rsid w:val="00617C55"/>
    <w:rsid w:val="00630CA7"/>
    <w:rsid w:val="00636FD9"/>
    <w:rsid w:val="006560BC"/>
    <w:rsid w:val="00657C3E"/>
    <w:rsid w:val="00660F0C"/>
    <w:rsid w:val="006730A0"/>
    <w:rsid w:val="00673851"/>
    <w:rsid w:val="0068205D"/>
    <w:rsid w:val="006921BD"/>
    <w:rsid w:val="00692B62"/>
    <w:rsid w:val="00694E99"/>
    <w:rsid w:val="0069547C"/>
    <w:rsid w:val="006B46AC"/>
    <w:rsid w:val="006D2F92"/>
    <w:rsid w:val="006D4FE1"/>
    <w:rsid w:val="006E6932"/>
    <w:rsid w:val="006F6F47"/>
    <w:rsid w:val="00700329"/>
    <w:rsid w:val="007277C4"/>
    <w:rsid w:val="00734D25"/>
    <w:rsid w:val="00735AE9"/>
    <w:rsid w:val="007374DC"/>
    <w:rsid w:val="00756CBC"/>
    <w:rsid w:val="007750B0"/>
    <w:rsid w:val="007814F6"/>
    <w:rsid w:val="00785D5D"/>
    <w:rsid w:val="00787702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268B"/>
    <w:rsid w:val="00833E82"/>
    <w:rsid w:val="00846BB7"/>
    <w:rsid w:val="0086682B"/>
    <w:rsid w:val="008701FD"/>
    <w:rsid w:val="00872942"/>
    <w:rsid w:val="00881166"/>
    <w:rsid w:val="00885FF8"/>
    <w:rsid w:val="008934BF"/>
    <w:rsid w:val="00895388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34C3F"/>
    <w:rsid w:val="00947C03"/>
    <w:rsid w:val="00956002"/>
    <w:rsid w:val="00985B99"/>
    <w:rsid w:val="00997306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495A"/>
    <w:rsid w:val="00AF7FC9"/>
    <w:rsid w:val="00B0089D"/>
    <w:rsid w:val="00B03A94"/>
    <w:rsid w:val="00B1051B"/>
    <w:rsid w:val="00B106FD"/>
    <w:rsid w:val="00B16C6A"/>
    <w:rsid w:val="00B228A8"/>
    <w:rsid w:val="00B336EF"/>
    <w:rsid w:val="00B339FB"/>
    <w:rsid w:val="00B367F7"/>
    <w:rsid w:val="00B44235"/>
    <w:rsid w:val="00B52424"/>
    <w:rsid w:val="00B61C86"/>
    <w:rsid w:val="00B646C2"/>
    <w:rsid w:val="00B71817"/>
    <w:rsid w:val="00B737D0"/>
    <w:rsid w:val="00B74E27"/>
    <w:rsid w:val="00B814F9"/>
    <w:rsid w:val="00B84B5F"/>
    <w:rsid w:val="00B902C8"/>
    <w:rsid w:val="00BA435F"/>
    <w:rsid w:val="00BB4440"/>
    <w:rsid w:val="00BB611F"/>
    <w:rsid w:val="00BD0ADE"/>
    <w:rsid w:val="00BE1FCC"/>
    <w:rsid w:val="00BF1F12"/>
    <w:rsid w:val="00BF7473"/>
    <w:rsid w:val="00BF79C7"/>
    <w:rsid w:val="00C10A06"/>
    <w:rsid w:val="00C2094B"/>
    <w:rsid w:val="00C23A5E"/>
    <w:rsid w:val="00C424D9"/>
    <w:rsid w:val="00C45E88"/>
    <w:rsid w:val="00C51125"/>
    <w:rsid w:val="00C53E07"/>
    <w:rsid w:val="00C56780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CF6DE5"/>
    <w:rsid w:val="00D04244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E14"/>
    <w:rsid w:val="00DD658B"/>
    <w:rsid w:val="00DE0A78"/>
    <w:rsid w:val="00DE373B"/>
    <w:rsid w:val="00DE4B12"/>
    <w:rsid w:val="00DF3626"/>
    <w:rsid w:val="00E112CA"/>
    <w:rsid w:val="00E236BC"/>
    <w:rsid w:val="00E4114B"/>
    <w:rsid w:val="00E468B5"/>
    <w:rsid w:val="00E53D6E"/>
    <w:rsid w:val="00E53EFC"/>
    <w:rsid w:val="00E57F7D"/>
    <w:rsid w:val="00E81B2E"/>
    <w:rsid w:val="00E82236"/>
    <w:rsid w:val="00E83899"/>
    <w:rsid w:val="00E92654"/>
    <w:rsid w:val="00EA0052"/>
    <w:rsid w:val="00EA09CD"/>
    <w:rsid w:val="00EA2CB2"/>
    <w:rsid w:val="00EB0379"/>
    <w:rsid w:val="00EB2667"/>
    <w:rsid w:val="00EB2B0E"/>
    <w:rsid w:val="00EB3D91"/>
    <w:rsid w:val="00EC098D"/>
    <w:rsid w:val="00ED5602"/>
    <w:rsid w:val="00EF69B4"/>
    <w:rsid w:val="00F00CA9"/>
    <w:rsid w:val="00F01935"/>
    <w:rsid w:val="00F15C59"/>
    <w:rsid w:val="00F36CE3"/>
    <w:rsid w:val="00F473E0"/>
    <w:rsid w:val="00F51D36"/>
    <w:rsid w:val="00F74279"/>
    <w:rsid w:val="00F7696A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CC3E8-B42D-4A43-930C-D9113619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