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6702" w:rsidRPr="000B0EC1" w:rsidP="00066702">
      <w:pPr>
        <w:pStyle w:val="Title"/>
        <w:ind w:left="-180"/>
        <w:jc w:val="right"/>
        <w:outlineLvl w:val="0"/>
        <w:rPr>
          <w:b w:val="0"/>
          <w:sz w:val="22"/>
          <w:szCs w:val="22"/>
        </w:rPr>
      </w:pPr>
      <w:r w:rsidRPr="000B0EC1">
        <w:rPr>
          <w:sz w:val="22"/>
          <w:szCs w:val="22"/>
        </w:rPr>
        <w:t xml:space="preserve">         </w:t>
      </w:r>
      <w:r w:rsidRPr="000B0EC1">
        <w:rPr>
          <w:b w:val="0"/>
          <w:sz w:val="22"/>
          <w:szCs w:val="22"/>
        </w:rPr>
        <w:t>№ 2-59-723/2021</w:t>
      </w:r>
    </w:p>
    <w:p w:rsidR="00066702" w:rsidRPr="000B0EC1" w:rsidP="00066702">
      <w:pPr>
        <w:pStyle w:val="Title"/>
        <w:ind w:left="-180"/>
        <w:jc w:val="right"/>
        <w:outlineLvl w:val="0"/>
        <w:rPr>
          <w:b w:val="0"/>
          <w:sz w:val="22"/>
          <w:szCs w:val="22"/>
        </w:rPr>
      </w:pPr>
      <w:r w:rsidRPr="000B0EC1">
        <w:rPr>
          <w:b w:val="0"/>
          <w:sz w:val="22"/>
          <w:szCs w:val="22"/>
        </w:rPr>
        <w:t xml:space="preserve">УИД </w:t>
      </w:r>
      <w:r w:rsidRPr="000B0EC1">
        <w:rPr>
          <w:b w:val="0"/>
          <w:bCs w:val="0"/>
          <w:sz w:val="22"/>
          <w:szCs w:val="22"/>
        </w:rPr>
        <w:t>91MS0059-01-2021-001092-14</w:t>
      </w:r>
    </w:p>
    <w:p w:rsidR="00066702" w:rsidRPr="000B0EC1" w:rsidP="00066702">
      <w:pPr>
        <w:pStyle w:val="Title"/>
        <w:ind w:left="-180"/>
        <w:outlineLvl w:val="0"/>
        <w:rPr>
          <w:sz w:val="22"/>
          <w:szCs w:val="22"/>
        </w:rPr>
      </w:pPr>
    </w:p>
    <w:p w:rsidR="00066702" w:rsidRPr="000B0EC1" w:rsidP="00066702">
      <w:pPr>
        <w:ind w:right="-1"/>
        <w:jc w:val="center"/>
        <w:rPr>
          <w:b/>
          <w:sz w:val="22"/>
          <w:szCs w:val="22"/>
        </w:rPr>
      </w:pPr>
      <w:r w:rsidRPr="000B0EC1">
        <w:rPr>
          <w:b/>
          <w:sz w:val="22"/>
          <w:szCs w:val="22"/>
        </w:rPr>
        <w:t>ЗАОЧНОЕ РЕШЕНИЕ</w:t>
      </w:r>
    </w:p>
    <w:p w:rsidR="00066702" w:rsidRPr="000B0EC1" w:rsidP="00066702">
      <w:pPr>
        <w:ind w:right="-1"/>
        <w:jc w:val="center"/>
        <w:rPr>
          <w:b/>
          <w:sz w:val="22"/>
          <w:szCs w:val="22"/>
        </w:rPr>
      </w:pPr>
      <w:r w:rsidRPr="000B0EC1">
        <w:rPr>
          <w:b/>
          <w:sz w:val="22"/>
          <w:szCs w:val="22"/>
        </w:rPr>
        <w:t>Именем Российской Федерации</w:t>
      </w:r>
    </w:p>
    <w:p w:rsidR="00066702" w:rsidRPr="000B0EC1" w:rsidP="00066702">
      <w:pPr>
        <w:ind w:right="-1"/>
        <w:jc w:val="center"/>
        <w:rPr>
          <w:b/>
          <w:sz w:val="22"/>
          <w:szCs w:val="22"/>
        </w:rPr>
      </w:pPr>
      <w:r w:rsidRPr="000B0EC1">
        <w:rPr>
          <w:b/>
          <w:sz w:val="22"/>
          <w:szCs w:val="22"/>
        </w:rPr>
        <w:t>(резолютивная часть)</w:t>
      </w:r>
    </w:p>
    <w:p w:rsidR="00066702" w:rsidRPr="000B0EC1" w:rsidP="00066702">
      <w:pPr>
        <w:ind w:left="-180"/>
        <w:jc w:val="center"/>
        <w:outlineLvl w:val="0"/>
        <w:rPr>
          <w:sz w:val="22"/>
          <w:szCs w:val="22"/>
        </w:rPr>
      </w:pPr>
    </w:p>
    <w:p w:rsidR="00066702" w:rsidRPr="000B0EC1" w:rsidP="00066702">
      <w:pPr>
        <w:ind w:firstLine="709"/>
        <w:rPr>
          <w:sz w:val="22"/>
          <w:szCs w:val="22"/>
        </w:rPr>
      </w:pPr>
      <w:r w:rsidRPr="000B0EC1">
        <w:rPr>
          <w:sz w:val="22"/>
          <w:szCs w:val="22"/>
        </w:rPr>
        <w:t xml:space="preserve">24 августа 2021  года                                                  </w:t>
      </w:r>
      <w:r w:rsidRPr="000B0EC1" w:rsidR="000B0EC1">
        <w:rPr>
          <w:sz w:val="22"/>
          <w:szCs w:val="22"/>
        </w:rPr>
        <w:tab/>
      </w:r>
      <w:r w:rsidRPr="000B0EC1" w:rsidR="000B0EC1">
        <w:rPr>
          <w:sz w:val="22"/>
          <w:szCs w:val="22"/>
        </w:rPr>
        <w:tab/>
      </w:r>
      <w:r w:rsidRPr="000B0EC1" w:rsidR="000B0EC1">
        <w:rPr>
          <w:sz w:val="22"/>
          <w:szCs w:val="22"/>
        </w:rPr>
        <w:tab/>
      </w:r>
      <w:r w:rsidRPr="000B0EC1">
        <w:rPr>
          <w:sz w:val="22"/>
          <w:szCs w:val="22"/>
        </w:rPr>
        <w:t xml:space="preserve">   г. Красноперекопск</w:t>
      </w:r>
    </w:p>
    <w:p w:rsidR="00066702" w:rsidRPr="000B0EC1" w:rsidP="00066702">
      <w:pPr>
        <w:jc w:val="both"/>
        <w:rPr>
          <w:sz w:val="22"/>
          <w:szCs w:val="22"/>
        </w:rPr>
      </w:pPr>
      <w:r w:rsidRPr="000B0EC1">
        <w:rPr>
          <w:sz w:val="22"/>
          <w:szCs w:val="22"/>
        </w:rPr>
        <w:t xml:space="preserve">        </w:t>
      </w:r>
    </w:p>
    <w:p w:rsidR="00066702" w:rsidRPr="000B0EC1" w:rsidP="00066702">
      <w:pPr>
        <w:ind w:firstLine="709"/>
        <w:jc w:val="both"/>
        <w:rPr>
          <w:sz w:val="22"/>
          <w:szCs w:val="22"/>
        </w:rPr>
      </w:pPr>
      <w:r w:rsidRPr="000B0EC1">
        <w:rPr>
          <w:sz w:val="22"/>
          <w:szCs w:val="22"/>
        </w:rPr>
        <w:t>Мировой судья судебного участка № 59 Красноперекопского судебного района (</w:t>
      </w:r>
      <w:r w:rsidRPr="000B0EC1">
        <w:rPr>
          <w:sz w:val="22"/>
          <w:szCs w:val="22"/>
        </w:rPr>
        <w:t>Красноперекопский</w:t>
      </w:r>
      <w:r w:rsidRPr="000B0EC1">
        <w:rPr>
          <w:sz w:val="22"/>
          <w:szCs w:val="22"/>
        </w:rPr>
        <w:t xml:space="preserve"> муниципальный район и городской округ Красноперекопск) Республики Крым  </w:t>
      </w:r>
      <w:r w:rsidRPr="000B0EC1">
        <w:rPr>
          <w:sz w:val="22"/>
          <w:szCs w:val="22"/>
        </w:rPr>
        <w:t>Мердымшаева</w:t>
      </w:r>
      <w:r w:rsidRPr="000B0EC1">
        <w:rPr>
          <w:sz w:val="22"/>
          <w:szCs w:val="22"/>
        </w:rPr>
        <w:t xml:space="preserve"> Д.Р.                           </w:t>
      </w:r>
    </w:p>
    <w:p w:rsidR="00066702" w:rsidRPr="000B0EC1" w:rsidP="00066702">
      <w:pPr>
        <w:ind w:firstLine="709"/>
        <w:jc w:val="both"/>
        <w:rPr>
          <w:sz w:val="22"/>
          <w:szCs w:val="22"/>
        </w:rPr>
      </w:pPr>
      <w:r w:rsidRPr="000B0EC1">
        <w:rPr>
          <w:sz w:val="22"/>
          <w:szCs w:val="22"/>
        </w:rPr>
        <w:t xml:space="preserve">при </w:t>
      </w:r>
      <w:r w:rsidRPr="000B0EC1" w:rsidR="00B3154F">
        <w:rPr>
          <w:sz w:val="22"/>
          <w:szCs w:val="22"/>
        </w:rPr>
        <w:t>секретаре судебного заседания</w:t>
      </w:r>
      <w:r w:rsidRPr="000B0EC1">
        <w:rPr>
          <w:sz w:val="22"/>
          <w:szCs w:val="22"/>
        </w:rPr>
        <w:t xml:space="preserve"> </w:t>
      </w:r>
      <w:r w:rsidRPr="000B0EC1" w:rsidR="00B3154F">
        <w:rPr>
          <w:sz w:val="22"/>
          <w:szCs w:val="22"/>
        </w:rPr>
        <w:t>Поповой Ф.Б</w:t>
      </w:r>
      <w:r w:rsidRPr="000B0EC1">
        <w:rPr>
          <w:sz w:val="22"/>
          <w:szCs w:val="22"/>
        </w:rPr>
        <w:t>.</w:t>
      </w:r>
    </w:p>
    <w:p w:rsidR="00066702" w:rsidRPr="000B0EC1" w:rsidP="00066702">
      <w:pPr>
        <w:ind w:firstLine="708"/>
        <w:jc w:val="both"/>
        <w:rPr>
          <w:sz w:val="22"/>
          <w:szCs w:val="22"/>
        </w:rPr>
      </w:pPr>
      <w:r w:rsidRPr="000B0EC1">
        <w:rPr>
          <w:sz w:val="22"/>
          <w:szCs w:val="22"/>
        </w:rPr>
        <w:t xml:space="preserve">рассмотрев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 к </w:t>
      </w:r>
      <w:r w:rsidRPr="000B0EC1">
        <w:rPr>
          <w:sz w:val="22"/>
          <w:szCs w:val="22"/>
        </w:rPr>
        <w:t>Андрыгаловой</w:t>
      </w:r>
      <w:r w:rsidRPr="000B0EC1">
        <w:rPr>
          <w:sz w:val="22"/>
          <w:szCs w:val="22"/>
        </w:rPr>
        <w:t xml:space="preserve"> </w:t>
      </w:r>
      <w:r w:rsidRPr="000B0EC1" w:rsidR="000B0EC1">
        <w:rPr>
          <w:sz w:val="22"/>
          <w:szCs w:val="22"/>
        </w:rPr>
        <w:t>Г.Н.</w:t>
      </w:r>
      <w:r w:rsidRPr="000B0EC1">
        <w:rPr>
          <w:sz w:val="22"/>
          <w:szCs w:val="22"/>
        </w:rPr>
        <w:t xml:space="preserve">, </w:t>
      </w:r>
      <w:r w:rsidRPr="000B0EC1">
        <w:rPr>
          <w:sz w:val="22"/>
          <w:szCs w:val="22"/>
        </w:rPr>
        <w:t>Андрыгаловой</w:t>
      </w:r>
      <w:r w:rsidRPr="000B0EC1">
        <w:rPr>
          <w:sz w:val="22"/>
          <w:szCs w:val="22"/>
        </w:rPr>
        <w:t xml:space="preserve"> </w:t>
      </w:r>
      <w:r w:rsidRPr="000B0EC1" w:rsidR="000B0EC1">
        <w:rPr>
          <w:sz w:val="22"/>
          <w:szCs w:val="22"/>
        </w:rPr>
        <w:t>Ю.К.</w:t>
      </w:r>
      <w:r w:rsidRPr="000B0EC1">
        <w:rPr>
          <w:sz w:val="22"/>
          <w:szCs w:val="22"/>
        </w:rPr>
        <w:t xml:space="preserve">, </w:t>
      </w:r>
      <w:r w:rsidRPr="000B0EC1">
        <w:rPr>
          <w:sz w:val="22"/>
          <w:szCs w:val="22"/>
        </w:rPr>
        <w:t>Стоецкой</w:t>
      </w:r>
      <w:r w:rsidRPr="000B0EC1">
        <w:rPr>
          <w:sz w:val="22"/>
          <w:szCs w:val="22"/>
        </w:rPr>
        <w:t xml:space="preserve"> </w:t>
      </w:r>
      <w:r w:rsidRPr="000B0EC1" w:rsidR="000B0EC1">
        <w:rPr>
          <w:sz w:val="22"/>
          <w:szCs w:val="22"/>
        </w:rPr>
        <w:t>Я.К.</w:t>
      </w:r>
      <w:r w:rsidRPr="000B0EC1">
        <w:rPr>
          <w:sz w:val="22"/>
          <w:szCs w:val="22"/>
        </w:rPr>
        <w:t xml:space="preserve">, </w:t>
      </w:r>
      <w:r w:rsidRPr="000B0EC1">
        <w:rPr>
          <w:sz w:val="22"/>
          <w:szCs w:val="22"/>
        </w:rPr>
        <w:t>Стоецкому</w:t>
      </w:r>
      <w:r w:rsidRPr="000B0EC1">
        <w:rPr>
          <w:sz w:val="22"/>
          <w:szCs w:val="22"/>
        </w:rPr>
        <w:t xml:space="preserve"> </w:t>
      </w:r>
      <w:r w:rsidRPr="000B0EC1" w:rsidR="000B0EC1">
        <w:rPr>
          <w:sz w:val="22"/>
          <w:szCs w:val="22"/>
        </w:rPr>
        <w:t>Е.А.</w:t>
      </w:r>
      <w:r w:rsidRPr="000B0EC1">
        <w:rPr>
          <w:sz w:val="22"/>
          <w:szCs w:val="22"/>
        </w:rPr>
        <w:t xml:space="preserve"> о взыскании задолженности за услуги теплоснабжения, третье лицо</w:t>
      </w:r>
      <w:r w:rsidRPr="000B0EC1">
        <w:rPr>
          <w:sz w:val="22"/>
          <w:szCs w:val="22"/>
        </w:rPr>
        <w:t xml:space="preserve"> – </w:t>
      </w:r>
      <w:r w:rsidRPr="000B0EC1" w:rsidR="000B0EC1">
        <w:rPr>
          <w:sz w:val="22"/>
          <w:szCs w:val="22"/>
        </w:rPr>
        <w:t>«…»</w:t>
      </w:r>
      <w:r w:rsidRPr="000B0EC1" w:rsidR="001320F0">
        <w:rPr>
          <w:sz w:val="22"/>
          <w:szCs w:val="22"/>
        </w:rPr>
        <w:t>,</w:t>
      </w:r>
      <w:r w:rsidRPr="000B0EC1">
        <w:rPr>
          <w:sz w:val="22"/>
          <w:szCs w:val="22"/>
        </w:rPr>
        <w:t xml:space="preserve"> </w:t>
      </w:r>
    </w:p>
    <w:p w:rsidR="001320F0" w:rsidRPr="000B0EC1" w:rsidP="00066702">
      <w:pPr>
        <w:contextualSpacing/>
        <w:jc w:val="both"/>
        <w:rPr>
          <w:sz w:val="22"/>
          <w:szCs w:val="22"/>
        </w:rPr>
      </w:pPr>
      <w:r w:rsidRPr="000B0EC1">
        <w:rPr>
          <w:sz w:val="22"/>
          <w:szCs w:val="22"/>
        </w:rPr>
        <w:t xml:space="preserve">        </w:t>
      </w:r>
    </w:p>
    <w:p w:rsidR="00B33F68" w:rsidRPr="000B0EC1" w:rsidP="001320F0">
      <w:pPr>
        <w:jc w:val="center"/>
        <w:outlineLvl w:val="0"/>
        <w:rPr>
          <w:b/>
          <w:sz w:val="22"/>
          <w:szCs w:val="22"/>
        </w:rPr>
      </w:pPr>
      <w:r w:rsidRPr="000B0EC1">
        <w:rPr>
          <w:b/>
          <w:sz w:val="22"/>
          <w:szCs w:val="22"/>
        </w:rPr>
        <w:t>р</w:t>
      </w:r>
      <w:r w:rsidRPr="000B0EC1">
        <w:rPr>
          <w:b/>
          <w:sz w:val="22"/>
          <w:szCs w:val="22"/>
        </w:rPr>
        <w:t xml:space="preserve"> е ш и л :</w:t>
      </w:r>
    </w:p>
    <w:p w:rsidR="001320F0" w:rsidRPr="000B0EC1" w:rsidP="001320F0">
      <w:pPr>
        <w:jc w:val="center"/>
        <w:outlineLvl w:val="0"/>
        <w:rPr>
          <w:b/>
          <w:sz w:val="22"/>
          <w:szCs w:val="22"/>
        </w:rPr>
      </w:pPr>
    </w:p>
    <w:p w:rsidR="009A37F4" w:rsidRPr="000B0EC1" w:rsidP="009A37F4">
      <w:pPr>
        <w:ind w:firstLine="709"/>
        <w:jc w:val="both"/>
        <w:rPr>
          <w:sz w:val="22"/>
          <w:szCs w:val="22"/>
        </w:rPr>
      </w:pPr>
      <w:r w:rsidRPr="000B0EC1">
        <w:rPr>
          <w:sz w:val="22"/>
          <w:szCs w:val="22"/>
        </w:rPr>
        <w:t xml:space="preserve">исковое заявление </w:t>
      </w:r>
      <w:r w:rsidRPr="000B0EC1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</w:t>
      </w:r>
      <w:r w:rsidRPr="000B0EC1">
        <w:rPr>
          <w:sz w:val="22"/>
          <w:szCs w:val="22"/>
        </w:rPr>
        <w:t xml:space="preserve"> – удовлетворить. </w:t>
      </w:r>
    </w:p>
    <w:p w:rsidR="00E95E75" w:rsidRPr="000B0EC1" w:rsidP="00E95E75">
      <w:pPr>
        <w:ind w:firstLine="709"/>
        <w:jc w:val="both"/>
        <w:rPr>
          <w:sz w:val="22"/>
          <w:szCs w:val="22"/>
        </w:rPr>
      </w:pPr>
      <w:r w:rsidRPr="000B0EC1">
        <w:rPr>
          <w:sz w:val="22"/>
          <w:szCs w:val="22"/>
        </w:rPr>
        <w:t xml:space="preserve">Взыскать солидарно с </w:t>
      </w:r>
      <w:r w:rsidRPr="000B0EC1">
        <w:rPr>
          <w:sz w:val="22"/>
          <w:szCs w:val="22"/>
        </w:rPr>
        <w:t>Андрыгаловой</w:t>
      </w:r>
      <w:r w:rsidRPr="000B0EC1">
        <w:rPr>
          <w:sz w:val="22"/>
          <w:szCs w:val="22"/>
        </w:rPr>
        <w:t xml:space="preserve"> </w:t>
      </w:r>
      <w:r w:rsidRPr="000B0EC1" w:rsidR="000B0EC1">
        <w:rPr>
          <w:sz w:val="22"/>
          <w:szCs w:val="22"/>
        </w:rPr>
        <w:t>Г.Н.</w:t>
      </w:r>
      <w:r w:rsidRPr="000B0EC1">
        <w:rPr>
          <w:sz w:val="22"/>
          <w:szCs w:val="22"/>
        </w:rPr>
        <w:t xml:space="preserve">, </w:t>
      </w:r>
      <w:r w:rsidRPr="000B0EC1">
        <w:rPr>
          <w:sz w:val="22"/>
          <w:szCs w:val="22"/>
        </w:rPr>
        <w:t>Андрыгаловой</w:t>
      </w:r>
      <w:r w:rsidRPr="000B0EC1">
        <w:rPr>
          <w:sz w:val="22"/>
          <w:szCs w:val="22"/>
        </w:rPr>
        <w:t xml:space="preserve"> </w:t>
      </w:r>
      <w:r w:rsidRPr="000B0EC1" w:rsidR="000B0EC1">
        <w:rPr>
          <w:sz w:val="22"/>
          <w:szCs w:val="22"/>
        </w:rPr>
        <w:t>Ю.К.</w:t>
      </w:r>
      <w:r w:rsidRPr="000B0EC1">
        <w:rPr>
          <w:sz w:val="22"/>
          <w:szCs w:val="22"/>
        </w:rPr>
        <w:t xml:space="preserve">, </w:t>
      </w:r>
      <w:r w:rsidRPr="000B0EC1">
        <w:rPr>
          <w:sz w:val="22"/>
          <w:szCs w:val="22"/>
        </w:rPr>
        <w:t>Стоецкой</w:t>
      </w:r>
      <w:r w:rsidRPr="000B0EC1">
        <w:rPr>
          <w:sz w:val="22"/>
          <w:szCs w:val="22"/>
        </w:rPr>
        <w:t xml:space="preserve"> </w:t>
      </w:r>
      <w:r w:rsidRPr="000B0EC1" w:rsidR="000B0EC1">
        <w:rPr>
          <w:sz w:val="22"/>
          <w:szCs w:val="22"/>
        </w:rPr>
        <w:t>Я.К.</w:t>
      </w:r>
      <w:r w:rsidRPr="000B0EC1">
        <w:rPr>
          <w:sz w:val="22"/>
          <w:szCs w:val="22"/>
        </w:rPr>
        <w:t xml:space="preserve">, </w:t>
      </w:r>
      <w:r w:rsidRPr="000B0EC1">
        <w:rPr>
          <w:sz w:val="22"/>
          <w:szCs w:val="22"/>
        </w:rPr>
        <w:t>Стоецкого</w:t>
      </w:r>
      <w:r w:rsidRPr="000B0EC1">
        <w:rPr>
          <w:sz w:val="22"/>
          <w:szCs w:val="22"/>
        </w:rPr>
        <w:t xml:space="preserve"> </w:t>
      </w:r>
      <w:r w:rsidRPr="000B0EC1" w:rsidR="000B0EC1">
        <w:rPr>
          <w:sz w:val="22"/>
          <w:szCs w:val="22"/>
        </w:rPr>
        <w:t>Е.А.</w:t>
      </w:r>
      <w:r w:rsidRPr="000B0EC1">
        <w:rPr>
          <w:sz w:val="22"/>
          <w:szCs w:val="22"/>
        </w:rPr>
        <w:t xml:space="preserve"> в пользу </w:t>
      </w:r>
      <w:r w:rsidRPr="000B0EC1">
        <w:rPr>
          <w:color w:val="000000"/>
          <w:sz w:val="22"/>
          <w:szCs w:val="22"/>
        </w:rPr>
        <w:t>муниципального унитарного предприятия городского округа Красноперекопск Республики Крым «Тепловые сети»</w:t>
      </w:r>
      <w:r w:rsidRPr="000B0EC1">
        <w:rPr>
          <w:sz w:val="22"/>
          <w:szCs w:val="22"/>
        </w:rPr>
        <w:t xml:space="preserve"> задолженность за тепловую энергию за период </w:t>
      </w:r>
      <w:r w:rsidRPr="000B0EC1">
        <w:rPr>
          <w:sz w:val="22"/>
          <w:szCs w:val="22"/>
        </w:rPr>
        <w:t>с</w:t>
      </w:r>
      <w:r w:rsidRPr="000B0EC1">
        <w:rPr>
          <w:sz w:val="22"/>
          <w:szCs w:val="22"/>
        </w:rPr>
        <w:t xml:space="preserve"> </w:t>
      </w:r>
      <w:r w:rsidRPr="000B0EC1" w:rsidR="000B0EC1">
        <w:rPr>
          <w:sz w:val="22"/>
          <w:szCs w:val="22"/>
        </w:rPr>
        <w:t>ДАТА</w:t>
      </w:r>
      <w:r w:rsidRPr="000B0EC1">
        <w:rPr>
          <w:sz w:val="22"/>
          <w:szCs w:val="22"/>
        </w:rPr>
        <w:t xml:space="preserve"> по </w:t>
      </w:r>
      <w:r w:rsidRPr="000B0EC1" w:rsidR="000B0EC1">
        <w:rPr>
          <w:sz w:val="22"/>
          <w:szCs w:val="22"/>
        </w:rPr>
        <w:t xml:space="preserve">ДАТА </w:t>
      </w:r>
      <w:r w:rsidRPr="000B0EC1">
        <w:rPr>
          <w:sz w:val="22"/>
          <w:szCs w:val="22"/>
        </w:rPr>
        <w:t xml:space="preserve">в размере </w:t>
      </w:r>
      <w:r w:rsidRPr="000B0EC1" w:rsidR="001A3339">
        <w:rPr>
          <w:sz w:val="22"/>
          <w:szCs w:val="22"/>
        </w:rPr>
        <w:t>10313</w:t>
      </w:r>
      <w:r w:rsidRPr="000B0EC1">
        <w:rPr>
          <w:sz w:val="22"/>
          <w:szCs w:val="22"/>
        </w:rPr>
        <w:t xml:space="preserve"> (</w:t>
      </w:r>
      <w:r w:rsidRPr="000B0EC1" w:rsidR="001A3339">
        <w:rPr>
          <w:sz w:val="22"/>
          <w:szCs w:val="22"/>
        </w:rPr>
        <w:t>десять</w:t>
      </w:r>
      <w:r w:rsidRPr="000B0EC1">
        <w:rPr>
          <w:sz w:val="22"/>
          <w:szCs w:val="22"/>
        </w:rPr>
        <w:t xml:space="preserve"> тысяч </w:t>
      </w:r>
      <w:r w:rsidRPr="000B0EC1" w:rsidR="001A3339">
        <w:rPr>
          <w:sz w:val="22"/>
          <w:szCs w:val="22"/>
        </w:rPr>
        <w:t>триста тринадцать</w:t>
      </w:r>
      <w:r w:rsidRPr="000B0EC1">
        <w:rPr>
          <w:sz w:val="22"/>
          <w:szCs w:val="22"/>
        </w:rPr>
        <w:t xml:space="preserve">) рублей </w:t>
      </w:r>
      <w:r w:rsidRPr="000B0EC1" w:rsidR="001A3339">
        <w:rPr>
          <w:sz w:val="22"/>
          <w:szCs w:val="22"/>
        </w:rPr>
        <w:t>01</w:t>
      </w:r>
      <w:r w:rsidRPr="000B0EC1">
        <w:rPr>
          <w:sz w:val="22"/>
          <w:szCs w:val="22"/>
        </w:rPr>
        <w:t xml:space="preserve"> коп</w:t>
      </w:r>
      <w:r w:rsidRPr="000B0EC1" w:rsidR="001D0E19">
        <w:rPr>
          <w:sz w:val="22"/>
          <w:szCs w:val="22"/>
        </w:rPr>
        <w:t>.</w:t>
      </w:r>
    </w:p>
    <w:p w:rsidR="001A3339" w:rsidRPr="000B0EC1" w:rsidP="00E95E75">
      <w:pPr>
        <w:ind w:firstLine="709"/>
        <w:jc w:val="both"/>
        <w:rPr>
          <w:sz w:val="22"/>
          <w:szCs w:val="22"/>
        </w:rPr>
      </w:pPr>
      <w:r w:rsidRPr="000B0EC1">
        <w:rPr>
          <w:sz w:val="22"/>
          <w:szCs w:val="22"/>
        </w:rPr>
        <w:t xml:space="preserve">Взыскать солидарно с </w:t>
      </w:r>
      <w:r w:rsidRPr="000B0EC1">
        <w:rPr>
          <w:sz w:val="22"/>
          <w:szCs w:val="22"/>
        </w:rPr>
        <w:t>Андрыгаловой</w:t>
      </w:r>
      <w:r w:rsidRPr="000B0EC1">
        <w:rPr>
          <w:sz w:val="22"/>
          <w:szCs w:val="22"/>
        </w:rPr>
        <w:t xml:space="preserve"> </w:t>
      </w:r>
      <w:r w:rsidRPr="000B0EC1" w:rsidR="000B0EC1">
        <w:rPr>
          <w:sz w:val="22"/>
          <w:szCs w:val="22"/>
        </w:rPr>
        <w:t>Г.Н.</w:t>
      </w:r>
      <w:r w:rsidRPr="000B0EC1">
        <w:rPr>
          <w:sz w:val="22"/>
          <w:szCs w:val="22"/>
        </w:rPr>
        <w:t xml:space="preserve">, </w:t>
      </w:r>
      <w:r w:rsidRPr="000B0EC1">
        <w:rPr>
          <w:sz w:val="22"/>
          <w:szCs w:val="22"/>
        </w:rPr>
        <w:t>Стоецкой</w:t>
      </w:r>
      <w:r w:rsidRPr="000B0EC1">
        <w:rPr>
          <w:sz w:val="22"/>
          <w:szCs w:val="22"/>
        </w:rPr>
        <w:t xml:space="preserve"> </w:t>
      </w:r>
      <w:r w:rsidRPr="000B0EC1" w:rsidR="000B0EC1">
        <w:rPr>
          <w:sz w:val="22"/>
          <w:szCs w:val="22"/>
        </w:rPr>
        <w:t>Я.К.</w:t>
      </w:r>
      <w:r w:rsidRPr="000B0EC1">
        <w:rPr>
          <w:sz w:val="22"/>
          <w:szCs w:val="22"/>
        </w:rPr>
        <w:t xml:space="preserve">, </w:t>
      </w:r>
      <w:r w:rsidRPr="000B0EC1">
        <w:rPr>
          <w:sz w:val="22"/>
          <w:szCs w:val="22"/>
        </w:rPr>
        <w:t>Стоецкого</w:t>
      </w:r>
      <w:r w:rsidRPr="000B0EC1">
        <w:rPr>
          <w:sz w:val="22"/>
          <w:szCs w:val="22"/>
        </w:rPr>
        <w:t xml:space="preserve"> </w:t>
      </w:r>
      <w:r w:rsidRPr="000B0EC1" w:rsidR="000B0EC1">
        <w:rPr>
          <w:sz w:val="22"/>
          <w:szCs w:val="22"/>
        </w:rPr>
        <w:t>Е.А.</w:t>
      </w:r>
      <w:r w:rsidRPr="000B0EC1">
        <w:rPr>
          <w:sz w:val="22"/>
          <w:szCs w:val="22"/>
        </w:rPr>
        <w:t xml:space="preserve"> в пользу </w:t>
      </w:r>
      <w:r w:rsidRPr="000B0EC1">
        <w:rPr>
          <w:color w:val="000000"/>
          <w:sz w:val="22"/>
          <w:szCs w:val="22"/>
        </w:rPr>
        <w:t>муниципального унитарного предприятия городского округа Красноперекопск Республики Крым «Тепловые сети»</w:t>
      </w:r>
      <w:r w:rsidRPr="000B0EC1">
        <w:rPr>
          <w:sz w:val="22"/>
          <w:szCs w:val="22"/>
        </w:rPr>
        <w:t xml:space="preserve"> задолженность за тепловую энергию за период </w:t>
      </w:r>
      <w:r w:rsidRPr="000B0EC1">
        <w:rPr>
          <w:sz w:val="22"/>
          <w:szCs w:val="22"/>
        </w:rPr>
        <w:t>с</w:t>
      </w:r>
      <w:r w:rsidRPr="000B0EC1">
        <w:rPr>
          <w:sz w:val="22"/>
          <w:szCs w:val="22"/>
        </w:rPr>
        <w:t xml:space="preserve"> </w:t>
      </w:r>
      <w:r w:rsidRPr="000B0EC1" w:rsidR="000B0EC1">
        <w:rPr>
          <w:sz w:val="22"/>
          <w:szCs w:val="22"/>
        </w:rPr>
        <w:t>ДАТА</w:t>
      </w:r>
      <w:r w:rsidRPr="000B0EC1" w:rsidR="000B0EC1">
        <w:rPr>
          <w:sz w:val="22"/>
          <w:szCs w:val="22"/>
        </w:rPr>
        <w:t xml:space="preserve"> </w:t>
      </w:r>
      <w:r w:rsidRPr="000B0EC1">
        <w:rPr>
          <w:sz w:val="22"/>
          <w:szCs w:val="22"/>
        </w:rPr>
        <w:t xml:space="preserve">по </w:t>
      </w:r>
      <w:r w:rsidRPr="000B0EC1" w:rsidR="000B0EC1">
        <w:rPr>
          <w:sz w:val="22"/>
          <w:szCs w:val="22"/>
        </w:rPr>
        <w:t xml:space="preserve">ДАТА </w:t>
      </w:r>
      <w:r w:rsidRPr="000B0EC1">
        <w:rPr>
          <w:sz w:val="22"/>
          <w:szCs w:val="22"/>
        </w:rPr>
        <w:t xml:space="preserve">в размере </w:t>
      </w:r>
      <w:r w:rsidRPr="000B0EC1" w:rsidR="000727E6">
        <w:rPr>
          <w:sz w:val="22"/>
          <w:szCs w:val="22"/>
        </w:rPr>
        <w:t>16581</w:t>
      </w:r>
      <w:r w:rsidRPr="000B0EC1">
        <w:rPr>
          <w:sz w:val="22"/>
          <w:szCs w:val="22"/>
        </w:rPr>
        <w:t xml:space="preserve"> (</w:t>
      </w:r>
      <w:r w:rsidRPr="000B0EC1" w:rsidR="000727E6">
        <w:rPr>
          <w:sz w:val="22"/>
          <w:szCs w:val="22"/>
        </w:rPr>
        <w:t>шестнадца</w:t>
      </w:r>
      <w:r w:rsidRPr="000B0EC1">
        <w:rPr>
          <w:sz w:val="22"/>
          <w:szCs w:val="22"/>
        </w:rPr>
        <w:t xml:space="preserve">ть тысяч </w:t>
      </w:r>
      <w:r w:rsidRPr="000B0EC1" w:rsidR="000727E6">
        <w:rPr>
          <w:sz w:val="22"/>
          <w:szCs w:val="22"/>
        </w:rPr>
        <w:t>пятьсот восемьдесят один</w:t>
      </w:r>
      <w:r w:rsidRPr="000B0EC1">
        <w:rPr>
          <w:sz w:val="22"/>
          <w:szCs w:val="22"/>
        </w:rPr>
        <w:t>) рублей 0</w:t>
      </w:r>
      <w:r w:rsidRPr="000B0EC1" w:rsidR="000727E6">
        <w:rPr>
          <w:sz w:val="22"/>
          <w:szCs w:val="22"/>
        </w:rPr>
        <w:t>0</w:t>
      </w:r>
      <w:r w:rsidRPr="000B0EC1">
        <w:rPr>
          <w:sz w:val="22"/>
          <w:szCs w:val="22"/>
        </w:rPr>
        <w:t xml:space="preserve"> коп.</w:t>
      </w:r>
    </w:p>
    <w:p w:rsidR="00DE18FD" w:rsidRPr="000B0EC1" w:rsidP="00E95E75">
      <w:pPr>
        <w:ind w:firstLine="709"/>
        <w:jc w:val="both"/>
        <w:rPr>
          <w:sz w:val="22"/>
          <w:szCs w:val="22"/>
        </w:rPr>
      </w:pPr>
      <w:r w:rsidRPr="000B0EC1">
        <w:rPr>
          <w:sz w:val="22"/>
          <w:szCs w:val="22"/>
        </w:rPr>
        <w:t xml:space="preserve">Взыскать с </w:t>
      </w:r>
      <w:r w:rsidRPr="000B0EC1">
        <w:rPr>
          <w:sz w:val="22"/>
          <w:szCs w:val="22"/>
        </w:rPr>
        <w:t>Андрыгаловой</w:t>
      </w:r>
      <w:r w:rsidRPr="000B0EC1">
        <w:rPr>
          <w:sz w:val="22"/>
          <w:szCs w:val="22"/>
        </w:rPr>
        <w:t xml:space="preserve"> </w:t>
      </w:r>
      <w:r w:rsidRPr="000B0EC1" w:rsidR="000B0EC1">
        <w:rPr>
          <w:sz w:val="22"/>
          <w:szCs w:val="22"/>
        </w:rPr>
        <w:t>Г.Н.</w:t>
      </w:r>
      <w:r w:rsidRPr="000B0EC1">
        <w:rPr>
          <w:sz w:val="22"/>
          <w:szCs w:val="22"/>
        </w:rPr>
        <w:t xml:space="preserve">, </w:t>
      </w:r>
      <w:r w:rsidRPr="000B0EC1">
        <w:rPr>
          <w:sz w:val="22"/>
          <w:szCs w:val="22"/>
        </w:rPr>
        <w:t>Андрыгаловой</w:t>
      </w:r>
      <w:r w:rsidRPr="000B0EC1">
        <w:rPr>
          <w:sz w:val="22"/>
          <w:szCs w:val="22"/>
        </w:rPr>
        <w:t xml:space="preserve"> </w:t>
      </w:r>
      <w:r w:rsidRPr="000B0EC1" w:rsidR="000B0EC1">
        <w:rPr>
          <w:sz w:val="22"/>
          <w:szCs w:val="22"/>
        </w:rPr>
        <w:t>Ю.К.</w:t>
      </w:r>
      <w:r w:rsidRPr="000B0EC1">
        <w:rPr>
          <w:sz w:val="22"/>
          <w:szCs w:val="22"/>
        </w:rPr>
        <w:t xml:space="preserve">, </w:t>
      </w:r>
      <w:r w:rsidRPr="000B0EC1">
        <w:rPr>
          <w:sz w:val="22"/>
          <w:szCs w:val="22"/>
        </w:rPr>
        <w:t>Стоецкой</w:t>
      </w:r>
      <w:r w:rsidRPr="000B0EC1">
        <w:rPr>
          <w:sz w:val="22"/>
          <w:szCs w:val="22"/>
        </w:rPr>
        <w:t xml:space="preserve"> </w:t>
      </w:r>
      <w:r w:rsidRPr="000B0EC1" w:rsidR="000B0EC1">
        <w:rPr>
          <w:sz w:val="22"/>
          <w:szCs w:val="22"/>
        </w:rPr>
        <w:t>Я.К.</w:t>
      </w:r>
      <w:r w:rsidRPr="000B0EC1">
        <w:rPr>
          <w:sz w:val="22"/>
          <w:szCs w:val="22"/>
        </w:rPr>
        <w:t xml:space="preserve">, </w:t>
      </w:r>
      <w:r w:rsidRPr="000B0EC1">
        <w:rPr>
          <w:sz w:val="22"/>
          <w:szCs w:val="22"/>
        </w:rPr>
        <w:t>Стоецкого</w:t>
      </w:r>
      <w:r w:rsidRPr="000B0EC1">
        <w:rPr>
          <w:sz w:val="22"/>
          <w:szCs w:val="22"/>
        </w:rPr>
        <w:t xml:space="preserve"> </w:t>
      </w:r>
      <w:r w:rsidRPr="000B0EC1" w:rsidR="000B0EC1">
        <w:rPr>
          <w:sz w:val="22"/>
          <w:szCs w:val="22"/>
        </w:rPr>
        <w:t>Е.А.</w:t>
      </w:r>
      <w:r w:rsidRPr="000B0EC1">
        <w:rPr>
          <w:sz w:val="22"/>
          <w:szCs w:val="22"/>
        </w:rPr>
        <w:t xml:space="preserve"> в пользу </w:t>
      </w:r>
      <w:r w:rsidRPr="000B0EC1">
        <w:rPr>
          <w:color w:val="000000"/>
          <w:sz w:val="22"/>
          <w:szCs w:val="22"/>
        </w:rPr>
        <w:t>муниципального унитарного предприятия городского округа Красноперекопск Республики Крым «Тепловые сети» в равных долях судебные расходы по оплате государственной пошлины в размере 1006,82 рублей по 251 (четыреста сорок три) руб. 71 коп</w:t>
      </w:r>
      <w:r w:rsidRPr="000B0EC1">
        <w:rPr>
          <w:color w:val="000000"/>
          <w:sz w:val="22"/>
          <w:szCs w:val="22"/>
        </w:rPr>
        <w:t>.</w:t>
      </w:r>
      <w:r w:rsidRPr="000B0EC1">
        <w:rPr>
          <w:color w:val="000000"/>
          <w:sz w:val="22"/>
          <w:szCs w:val="22"/>
        </w:rPr>
        <w:t xml:space="preserve"> </w:t>
      </w:r>
      <w:r w:rsidRPr="000B0EC1">
        <w:rPr>
          <w:color w:val="000000"/>
          <w:sz w:val="22"/>
          <w:szCs w:val="22"/>
        </w:rPr>
        <w:t>с</w:t>
      </w:r>
      <w:r w:rsidRPr="000B0EC1">
        <w:rPr>
          <w:color w:val="000000"/>
          <w:sz w:val="22"/>
          <w:szCs w:val="22"/>
        </w:rPr>
        <w:t xml:space="preserve"> каждого.</w:t>
      </w:r>
    </w:p>
    <w:p w:rsidR="00161690" w:rsidRPr="000B0EC1" w:rsidP="00161690">
      <w:pPr>
        <w:shd w:val="clear" w:color="auto" w:fill="FFFFFF"/>
        <w:ind w:firstLine="709"/>
        <w:contextualSpacing/>
        <w:jc w:val="both"/>
        <w:rPr>
          <w:color w:val="000000"/>
          <w:sz w:val="22"/>
          <w:szCs w:val="22"/>
        </w:rPr>
      </w:pPr>
      <w:r w:rsidRPr="000B0EC1">
        <w:rPr>
          <w:sz w:val="22"/>
          <w:szCs w:val="22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161690" w:rsidRPr="000B0EC1" w:rsidP="00161690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0B0EC1">
        <w:rPr>
          <w:sz w:val="22"/>
          <w:szCs w:val="22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61690" w:rsidRPr="000B0EC1" w:rsidP="00161690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0B0EC1">
        <w:rPr>
          <w:sz w:val="22"/>
          <w:szCs w:val="22"/>
        </w:rPr>
        <w:t xml:space="preserve">Ответчиком заочное решение суда может быть обжаловано в апелляционном порядке в </w:t>
      </w:r>
      <w:r w:rsidRPr="000B0EC1">
        <w:rPr>
          <w:sz w:val="22"/>
          <w:szCs w:val="22"/>
        </w:rPr>
        <w:t>Красноперекопский</w:t>
      </w:r>
      <w:r w:rsidRPr="000B0EC1">
        <w:rPr>
          <w:sz w:val="22"/>
          <w:szCs w:val="22"/>
        </w:rPr>
        <w:t xml:space="preserve"> районный суд Республики Крым </w:t>
      </w:r>
      <w:r w:rsidRPr="000B0EC1">
        <w:rPr>
          <w:sz w:val="22"/>
          <w:szCs w:val="22"/>
        </w:rPr>
        <w:t>в течение одного месяца со дня вынесения определения суда об отказе в удовлетворении заявления об отмене</w:t>
      </w:r>
      <w:r w:rsidRPr="000B0EC1">
        <w:rPr>
          <w:sz w:val="22"/>
          <w:szCs w:val="22"/>
        </w:rPr>
        <w:t xml:space="preserve"> этого решения суда.</w:t>
      </w:r>
    </w:p>
    <w:p w:rsidR="00161690" w:rsidRPr="000B0EC1" w:rsidP="00161690">
      <w:pPr>
        <w:ind w:firstLine="709"/>
        <w:jc w:val="both"/>
        <w:rPr>
          <w:sz w:val="22"/>
          <w:szCs w:val="22"/>
        </w:rPr>
      </w:pPr>
      <w:r w:rsidRPr="000B0EC1">
        <w:rPr>
          <w:sz w:val="22"/>
          <w:szCs w:val="22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0B0EC1">
        <w:rPr>
          <w:sz w:val="22"/>
          <w:szCs w:val="22"/>
        </w:rPr>
        <w:t>Красноперекопский</w:t>
      </w:r>
      <w:r w:rsidRPr="000B0EC1">
        <w:rPr>
          <w:sz w:val="22"/>
          <w:szCs w:val="22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0B0EC1">
        <w:rPr>
          <w:sz w:val="22"/>
          <w:szCs w:val="22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61690" w:rsidRPr="000B0EC1" w:rsidP="00161690">
      <w:pPr>
        <w:ind w:firstLine="709"/>
        <w:jc w:val="both"/>
        <w:rPr>
          <w:sz w:val="22"/>
          <w:szCs w:val="22"/>
        </w:rPr>
      </w:pPr>
    </w:p>
    <w:p w:rsidR="000B0EC1" w:rsidRPr="000B0EC1" w:rsidP="000B0EC1">
      <w:pPr>
        <w:pStyle w:val="BodyTextIndent"/>
        <w:ind w:left="0" w:firstLine="709"/>
        <w:rPr>
          <w:sz w:val="22"/>
          <w:szCs w:val="22"/>
        </w:rPr>
      </w:pPr>
      <w:r w:rsidRPr="000B0EC1">
        <w:rPr>
          <w:sz w:val="22"/>
          <w:szCs w:val="22"/>
        </w:rPr>
        <w:t>Мировой судья</w:t>
      </w:r>
      <w:r w:rsidRPr="000B0EC1">
        <w:rPr>
          <w:sz w:val="22"/>
          <w:szCs w:val="22"/>
        </w:rPr>
        <w:tab/>
      </w:r>
      <w:r w:rsidRPr="000B0EC1">
        <w:rPr>
          <w:sz w:val="22"/>
          <w:szCs w:val="22"/>
        </w:rPr>
        <w:tab/>
        <w:t>(подпись)</w:t>
      </w:r>
      <w:r w:rsidRPr="000B0EC1">
        <w:rPr>
          <w:color w:val="FFFFFF" w:themeColor="background1"/>
          <w:sz w:val="22"/>
          <w:szCs w:val="22"/>
        </w:rPr>
        <w:t xml:space="preserve"> подпись) </w:t>
      </w:r>
      <w:r w:rsidRPr="000B0EC1">
        <w:rPr>
          <w:sz w:val="22"/>
          <w:szCs w:val="22"/>
        </w:rPr>
        <w:t xml:space="preserve">                            Д.Р. </w:t>
      </w:r>
      <w:r w:rsidRPr="000B0EC1">
        <w:rPr>
          <w:sz w:val="22"/>
          <w:szCs w:val="22"/>
        </w:rPr>
        <w:t>Мердымшаева</w:t>
      </w:r>
    </w:p>
    <w:p w:rsidR="000B0EC1" w:rsidRPr="000B0EC1" w:rsidP="000B0EC1">
      <w:pPr>
        <w:rPr>
          <w:sz w:val="22"/>
          <w:szCs w:val="22"/>
        </w:rPr>
      </w:pPr>
    </w:p>
    <w:p w:rsidR="000B0EC1" w:rsidRPr="000B0EC1" w:rsidP="000B0EC1">
      <w:pPr>
        <w:ind w:firstLine="709"/>
        <w:jc w:val="both"/>
        <w:rPr>
          <w:sz w:val="22"/>
          <w:szCs w:val="22"/>
        </w:rPr>
      </w:pPr>
      <w:r w:rsidRPr="000B0EC1">
        <w:rPr>
          <w:sz w:val="22"/>
          <w:szCs w:val="22"/>
        </w:rPr>
        <w:t xml:space="preserve">ДЕПЕРСОНИФИКАЦИЮ </w:t>
      </w:r>
    </w:p>
    <w:p w:rsidR="000B0EC1" w:rsidRPr="000B0EC1" w:rsidP="000B0EC1">
      <w:pPr>
        <w:ind w:firstLine="709"/>
        <w:jc w:val="both"/>
        <w:rPr>
          <w:sz w:val="22"/>
          <w:szCs w:val="22"/>
        </w:rPr>
      </w:pPr>
      <w:r w:rsidRPr="000B0EC1">
        <w:rPr>
          <w:sz w:val="22"/>
          <w:szCs w:val="22"/>
        </w:rPr>
        <w:t>Лингвистический контроль произвела</w:t>
      </w:r>
    </w:p>
    <w:p w:rsidR="000B0EC1" w:rsidRPr="000B0EC1" w:rsidP="000B0EC1">
      <w:pPr>
        <w:ind w:firstLine="709"/>
        <w:jc w:val="both"/>
        <w:rPr>
          <w:sz w:val="22"/>
          <w:szCs w:val="22"/>
        </w:rPr>
      </w:pPr>
      <w:r w:rsidRPr="000B0EC1">
        <w:rPr>
          <w:sz w:val="22"/>
          <w:szCs w:val="22"/>
        </w:rPr>
        <w:t xml:space="preserve">администратор судебного участка ___________А.А. </w:t>
      </w:r>
      <w:r w:rsidRPr="000B0EC1">
        <w:rPr>
          <w:sz w:val="22"/>
          <w:szCs w:val="22"/>
        </w:rPr>
        <w:t>Синюченко</w:t>
      </w:r>
    </w:p>
    <w:p w:rsidR="000B0EC1" w:rsidRPr="000B0EC1" w:rsidP="000B0EC1">
      <w:pPr>
        <w:ind w:firstLine="709"/>
        <w:jc w:val="both"/>
        <w:rPr>
          <w:sz w:val="22"/>
          <w:szCs w:val="22"/>
        </w:rPr>
      </w:pPr>
      <w:r w:rsidRPr="000B0EC1">
        <w:rPr>
          <w:sz w:val="22"/>
          <w:szCs w:val="22"/>
        </w:rPr>
        <w:t>СОГЛАСОВАНО</w:t>
      </w:r>
    </w:p>
    <w:p w:rsidR="000B0EC1" w:rsidRPr="000B0EC1" w:rsidP="000B0EC1">
      <w:pPr>
        <w:ind w:firstLine="709"/>
        <w:jc w:val="both"/>
        <w:rPr>
          <w:iCs/>
          <w:sz w:val="22"/>
          <w:szCs w:val="22"/>
        </w:rPr>
      </w:pPr>
      <w:r w:rsidRPr="000B0EC1">
        <w:rPr>
          <w:sz w:val="22"/>
          <w:szCs w:val="22"/>
        </w:rPr>
        <w:t xml:space="preserve">Мировой судья: ___________________  Д.Р. </w:t>
      </w:r>
      <w:r w:rsidRPr="000B0EC1">
        <w:rPr>
          <w:sz w:val="22"/>
          <w:szCs w:val="22"/>
        </w:rPr>
        <w:t>Мердымшаева</w:t>
      </w:r>
      <w:r w:rsidRPr="000B0EC1">
        <w:rPr>
          <w:iCs/>
          <w:sz w:val="22"/>
          <w:szCs w:val="22"/>
        </w:rPr>
        <w:t xml:space="preserve"> </w:t>
      </w:r>
    </w:p>
    <w:p w:rsidR="000B0EC1" w:rsidRPr="000B0EC1" w:rsidP="000B0EC1">
      <w:pPr>
        <w:ind w:firstLine="709"/>
        <w:jc w:val="both"/>
        <w:rPr>
          <w:rFonts w:eastAsia="Calibri"/>
          <w:sz w:val="22"/>
          <w:szCs w:val="22"/>
        </w:rPr>
      </w:pPr>
      <w:r w:rsidRPr="000B0EC1">
        <w:rPr>
          <w:iCs/>
          <w:sz w:val="22"/>
          <w:szCs w:val="22"/>
        </w:rPr>
        <w:t>«____»_____________2021 г.</w:t>
      </w:r>
    </w:p>
    <w:p w:rsidR="00AD36B9" w:rsidRPr="000B0EC1" w:rsidP="00161690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sectPr w:rsidSect="000C4FB1">
      <w:pgSz w:w="11906" w:h="16838"/>
      <w:pgMar w:top="1134" w:right="849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D6"/>
    <w:rsid w:val="00066702"/>
    <w:rsid w:val="000727E6"/>
    <w:rsid w:val="000B0EC1"/>
    <w:rsid w:val="000C4FB1"/>
    <w:rsid w:val="001320F0"/>
    <w:rsid w:val="00161690"/>
    <w:rsid w:val="001A3339"/>
    <w:rsid w:val="001D0E19"/>
    <w:rsid w:val="00553C01"/>
    <w:rsid w:val="008037D6"/>
    <w:rsid w:val="008E0B03"/>
    <w:rsid w:val="008F003D"/>
    <w:rsid w:val="00907FF7"/>
    <w:rsid w:val="009A37F4"/>
    <w:rsid w:val="009F46D4"/>
    <w:rsid w:val="00AD36B9"/>
    <w:rsid w:val="00B3154F"/>
    <w:rsid w:val="00B33F68"/>
    <w:rsid w:val="00B35223"/>
    <w:rsid w:val="00BD26A8"/>
    <w:rsid w:val="00C0199A"/>
    <w:rsid w:val="00C92421"/>
    <w:rsid w:val="00DE18FD"/>
    <w:rsid w:val="00E95E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33F6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33F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B33F68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B3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_"/>
    <w:basedOn w:val="DefaultParagraphFont"/>
    <w:link w:val="1"/>
    <w:rsid w:val="00B33F68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B33F68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0B0EC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0B0E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