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5C5" w:rsidRPr="002A2598" w:rsidP="00B205C5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2A2598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>
        <w:rPr>
          <w:rFonts w:ascii="Times New Roman" w:eastAsia="Calibri" w:hAnsi="Times New Roman" w:cs="Times New Roman"/>
          <w:noProof/>
          <w:sz w:val="28"/>
          <w:szCs w:val="28"/>
        </w:rPr>
        <w:t>498</w:t>
      </w:r>
      <w:r w:rsidRPr="002A2598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B205C5" w:rsidRPr="002A2598" w:rsidP="00B205C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91MS0071-01-2024-001049-40</w:t>
      </w:r>
    </w:p>
    <w:p w:rsidR="000D7982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</w:t>
      </w:r>
      <w:r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B205C5" w:rsidP="00112098">
      <w:pPr>
        <w:pStyle w:val="Heading2"/>
        <w:shd w:val="clear" w:color="auto" w:fill="FFFFFF"/>
        <w:spacing w:before="0" w:after="30" w:line="33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05C5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B205C5" w:rsidR="00C86DA4">
        <w:rPr>
          <w:rFonts w:ascii="Times New Roman" w:hAnsi="Times New Roman" w:cs="Times New Roman"/>
          <w:b w:val="0"/>
          <w:color w:val="auto"/>
          <w:sz w:val="28"/>
          <w:szCs w:val="28"/>
        </w:rPr>
        <w:t>ировой судья судебного участка № 7</w:t>
      </w:r>
      <w:r w:rsidRPr="00B205C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B205C5" w:rsidR="006776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205C5" w:rsidR="00C86D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B205C5">
        <w:rPr>
          <w:rFonts w:ascii="Times New Roman" w:hAnsi="Times New Roman" w:cs="Times New Roman"/>
          <w:b w:val="0"/>
          <w:color w:val="auto"/>
          <w:sz w:val="28"/>
          <w:szCs w:val="28"/>
        </w:rPr>
        <w:t>Харченко П.В.</w:t>
      </w:r>
      <w:r w:rsidRPr="00B205C5" w:rsidR="00454C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B205C5" w:rsidR="00C203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</w:t>
      </w:r>
      <w:r w:rsidRPr="00B205C5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секретаре судебного заседания </w:t>
      </w:r>
      <w:r w:rsidRPr="00B205C5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>Кузяхметовой</w:t>
      </w:r>
      <w:r w:rsidRPr="00B205C5" w:rsidR="00533B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Л.М.</w:t>
      </w:r>
      <w:r w:rsidRPr="00B205C5" w:rsidR="00C203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Pr="00B205C5" w:rsidR="00A849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205C5" w:rsidR="00B205C5">
        <w:rPr>
          <w:rFonts w:ascii="Times New Roman" w:hAnsi="Times New Roman"/>
          <w:b w:val="0"/>
          <w:color w:val="auto"/>
          <w:sz w:val="28"/>
          <w:szCs w:val="28"/>
        </w:rPr>
        <w:t xml:space="preserve">Общества с ограниченной ответственностью «Единая служба эвакуации» к </w:t>
      </w:r>
      <w:r w:rsidRPr="00B205C5" w:rsidR="00B205C5">
        <w:rPr>
          <w:rFonts w:ascii="Times New Roman" w:hAnsi="Times New Roman"/>
          <w:b w:val="0"/>
          <w:color w:val="auto"/>
          <w:sz w:val="28"/>
          <w:szCs w:val="28"/>
        </w:rPr>
        <w:t>Александренко</w:t>
      </w:r>
      <w:r w:rsidRPr="00B205C5" w:rsidR="00B205C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2E3B">
        <w:rPr>
          <w:rFonts w:ascii="Times New Roman" w:hAnsi="Times New Roman"/>
          <w:b w:val="0"/>
          <w:color w:val="auto"/>
          <w:sz w:val="28"/>
          <w:szCs w:val="28"/>
        </w:rPr>
        <w:t>Е.В.</w:t>
      </w:r>
      <w:r w:rsidRPr="00B205C5" w:rsidR="00B205C5">
        <w:rPr>
          <w:rFonts w:ascii="Times New Roman" w:hAnsi="Times New Roman"/>
          <w:b w:val="0"/>
          <w:color w:val="auto"/>
          <w:sz w:val="28"/>
          <w:szCs w:val="28"/>
        </w:rPr>
        <w:t xml:space="preserve"> о взыскании задолженности по оплате стоимости перемещения и хранения задержанного транспортного средства и расходов по оплате госпошлины</w:t>
      </w:r>
      <w:r w:rsidRPr="00B205C5" w:rsidR="00DE413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0E57AB" w:rsidRPr="00112098" w:rsidP="00112098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B205C5" w:rsidP="00B205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5">
        <w:rPr>
          <w:rFonts w:ascii="Times New Roman" w:hAnsi="Times New Roman" w:cs="Times New Roman"/>
          <w:sz w:val="28"/>
          <w:szCs w:val="28"/>
        </w:rPr>
        <w:t>И</w:t>
      </w:r>
      <w:r w:rsidRPr="00B205C5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B205C5" w:rsidR="00B205C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«Единая служба эвакуации» к </w:t>
      </w:r>
      <w:r w:rsidRPr="00B205C5" w:rsidR="00B205C5">
        <w:rPr>
          <w:rFonts w:ascii="Times New Roman" w:hAnsi="Times New Roman" w:cs="Times New Roman"/>
          <w:sz w:val="28"/>
          <w:szCs w:val="28"/>
        </w:rPr>
        <w:t>Александренко</w:t>
      </w:r>
      <w:r w:rsidRPr="00B205C5" w:rsidR="00B205C5">
        <w:rPr>
          <w:rFonts w:ascii="Times New Roman" w:hAnsi="Times New Roman" w:cs="Times New Roman"/>
          <w:sz w:val="28"/>
          <w:szCs w:val="28"/>
        </w:rPr>
        <w:t xml:space="preserve"> </w:t>
      </w:r>
      <w:r w:rsidR="00B52E3B">
        <w:rPr>
          <w:rFonts w:ascii="Times New Roman" w:hAnsi="Times New Roman" w:cs="Times New Roman"/>
          <w:sz w:val="28"/>
          <w:szCs w:val="28"/>
        </w:rPr>
        <w:t>Е.В.</w:t>
      </w:r>
      <w:r w:rsidRPr="00B205C5" w:rsidR="00B205C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стоимости перемещения и хранения задержанного транспортного средства и расходов по оплате госпошлины</w:t>
      </w:r>
      <w:r w:rsidRPr="00B205C5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B205C5">
        <w:rPr>
          <w:rFonts w:ascii="Times New Roman" w:hAnsi="Times New Roman" w:cs="Times New Roman"/>
          <w:sz w:val="28"/>
          <w:szCs w:val="28"/>
        </w:rPr>
        <w:t xml:space="preserve">- </w:t>
      </w:r>
      <w:r w:rsidRPr="00B205C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B205C5" w:rsidP="00B2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5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205C5">
        <w:rPr>
          <w:rFonts w:ascii="Times New Roman" w:hAnsi="Times New Roman" w:cs="Times New Roman"/>
          <w:sz w:val="28"/>
          <w:szCs w:val="28"/>
        </w:rPr>
        <w:t>Александренко</w:t>
      </w:r>
      <w:r w:rsidRPr="00B205C5">
        <w:rPr>
          <w:rFonts w:ascii="Times New Roman" w:hAnsi="Times New Roman" w:cs="Times New Roman"/>
          <w:sz w:val="28"/>
          <w:szCs w:val="28"/>
        </w:rPr>
        <w:t xml:space="preserve"> </w:t>
      </w:r>
      <w:r w:rsidR="00B52E3B">
        <w:rPr>
          <w:rFonts w:ascii="Times New Roman" w:hAnsi="Times New Roman" w:cs="Times New Roman"/>
          <w:sz w:val="28"/>
          <w:szCs w:val="28"/>
        </w:rPr>
        <w:t>Е.В.</w:t>
      </w:r>
      <w:r w:rsidRPr="00B20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5C5">
        <w:rPr>
          <w:rFonts w:ascii="Times New Roman" w:hAnsi="Times New Roman" w:cs="Times New Roman"/>
          <w:sz w:val="28"/>
          <w:szCs w:val="28"/>
        </w:rPr>
        <w:t>(</w:t>
      </w:r>
      <w:r w:rsidR="00B52E3B">
        <w:rPr>
          <w:rFonts w:ascii="Times New Roman" w:hAnsi="Times New Roman" w:cs="Times New Roman"/>
          <w:sz w:val="28"/>
          <w:szCs w:val="28"/>
        </w:rPr>
        <w:t>Данные изъяты</w:t>
      </w:r>
      <w:r w:rsidRPr="00B205C5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B205C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«Единая служба эвакуации»</w:t>
      </w:r>
      <w:r w:rsidRPr="00B205C5">
        <w:rPr>
          <w:rFonts w:ascii="Times New Roman" w:hAnsi="Times New Roman" w:cs="Times New Roman"/>
          <w:sz w:val="28"/>
          <w:szCs w:val="28"/>
        </w:rPr>
        <w:t xml:space="preserve"> (</w:t>
      </w:r>
      <w:r w:rsidR="00B52E3B">
        <w:rPr>
          <w:rStyle w:val="Exact"/>
          <w:rFonts w:eastAsiaTheme="minorEastAsia"/>
          <w:sz w:val="28"/>
          <w:szCs w:val="28"/>
        </w:rPr>
        <w:t>Данные изъяты</w:t>
      </w:r>
      <w:r w:rsidRPr="00B205C5" w:rsidR="00906C6C">
        <w:rPr>
          <w:rFonts w:ascii="Times New Roman" w:hAnsi="Times New Roman" w:cs="Times New Roman"/>
          <w:sz w:val="28"/>
          <w:szCs w:val="28"/>
        </w:rPr>
        <w:t>)</w:t>
      </w:r>
      <w:r w:rsidRPr="00B205C5">
        <w:rPr>
          <w:rFonts w:ascii="Times New Roman" w:hAnsi="Times New Roman" w:cs="Times New Roman"/>
          <w:sz w:val="28"/>
          <w:szCs w:val="28"/>
        </w:rPr>
        <w:t xml:space="preserve"> </w:t>
      </w:r>
      <w:r w:rsidRPr="00B205C5" w:rsidR="00112098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B205C5">
        <w:rPr>
          <w:rFonts w:ascii="Times New Roman" w:hAnsi="Times New Roman" w:cs="Times New Roman"/>
          <w:color w:val="000000"/>
          <w:sz w:val="28"/>
          <w:szCs w:val="28"/>
        </w:rPr>
        <w:t xml:space="preserve">перемещению задержанного транспортного средства на специализированную стоянку в размере </w:t>
      </w:r>
      <w:r w:rsidRPr="00B205C5">
        <w:rPr>
          <w:rStyle w:val="a3"/>
          <w:rFonts w:eastAsiaTheme="minorEastAsia"/>
          <w:b w:val="0"/>
          <w:sz w:val="28"/>
          <w:szCs w:val="28"/>
        </w:rPr>
        <w:t>3280,00</w:t>
      </w:r>
      <w:r w:rsidRPr="00B205C5">
        <w:rPr>
          <w:rStyle w:val="a3"/>
          <w:rFonts w:eastAsiaTheme="minorEastAsia"/>
          <w:sz w:val="28"/>
          <w:szCs w:val="28"/>
        </w:rPr>
        <w:t xml:space="preserve"> </w:t>
      </w:r>
      <w:r w:rsidRPr="00B205C5">
        <w:rPr>
          <w:rFonts w:ascii="Times New Roman" w:hAnsi="Times New Roman" w:cs="Times New Roman"/>
          <w:color w:val="000000"/>
          <w:sz w:val="28"/>
          <w:szCs w:val="28"/>
        </w:rPr>
        <w:t xml:space="preserve">рублей, стоимость хранения задержанного транспортного средства на специализированной стоянке в размере </w:t>
      </w:r>
      <w:r w:rsidRPr="00B205C5">
        <w:rPr>
          <w:rStyle w:val="a3"/>
          <w:rFonts w:eastAsiaTheme="minorEastAsia"/>
          <w:b w:val="0"/>
          <w:sz w:val="28"/>
          <w:szCs w:val="28"/>
        </w:rPr>
        <w:t>332,50</w:t>
      </w:r>
      <w:r w:rsidRPr="00B205C5">
        <w:rPr>
          <w:rStyle w:val="a3"/>
          <w:rFonts w:eastAsiaTheme="minorEastAsia"/>
          <w:sz w:val="28"/>
          <w:szCs w:val="28"/>
        </w:rPr>
        <w:t xml:space="preserve"> </w:t>
      </w:r>
      <w:r w:rsidRPr="00B205C5">
        <w:rPr>
          <w:rFonts w:ascii="Times New Roman" w:hAnsi="Times New Roman" w:cs="Times New Roman"/>
          <w:color w:val="000000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B205C5">
        <w:rPr>
          <w:rStyle w:val="a3"/>
          <w:rFonts w:eastAsiaTheme="minorEastAsia"/>
          <w:b w:val="0"/>
          <w:sz w:val="28"/>
          <w:szCs w:val="28"/>
        </w:rPr>
        <w:t>400,00</w:t>
      </w:r>
      <w:r w:rsidRPr="00B205C5">
        <w:rPr>
          <w:rStyle w:val="a3"/>
          <w:rFonts w:eastAsiaTheme="minorEastAsia"/>
          <w:sz w:val="28"/>
          <w:szCs w:val="28"/>
        </w:rPr>
        <w:t xml:space="preserve"> </w:t>
      </w:r>
      <w:r w:rsidRPr="00B205C5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006BE6" w:rsidRPr="00B205C5" w:rsidP="00B2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B205C5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B205C5" w:rsidP="00B2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5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205C5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205C5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B52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2598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41DF"/>
    <w:rsid w:val="008F53A6"/>
    <w:rsid w:val="00901B91"/>
    <w:rsid w:val="00902CE5"/>
    <w:rsid w:val="00902F90"/>
    <w:rsid w:val="00906C6C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05C5"/>
    <w:rsid w:val="00B226B9"/>
    <w:rsid w:val="00B24444"/>
    <w:rsid w:val="00B42AE4"/>
    <w:rsid w:val="00B46129"/>
    <w:rsid w:val="00B52E3B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0125-94CA-45D6-BA4A-531DE360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