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BF154C">
        <w:rPr>
          <w:rFonts w:ascii="Times New Roman" w:hAnsi="Times New Roman" w:cs="Times New Roman"/>
          <w:b w:val="0"/>
          <w:szCs w:val="28"/>
        </w:rPr>
        <w:t>230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750CC4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9B0E9A" w:rsidR="00BF7896">
        <w:rPr>
          <w:sz w:val="28"/>
          <w:szCs w:val="28"/>
        </w:rPr>
        <w:t xml:space="preserve"> 201</w:t>
      </w:r>
      <w:r w:rsidR="00750CC4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750CC4">
        <w:rPr>
          <w:sz w:val="28"/>
          <w:szCs w:val="28"/>
        </w:rPr>
        <w:t>Гусевой К.А.</w:t>
      </w:r>
      <w:r w:rsidRPr="004703BE">
        <w:rPr>
          <w:sz w:val="28"/>
          <w:szCs w:val="28"/>
        </w:rPr>
        <w:t>,</w:t>
      </w:r>
    </w:p>
    <w:p w:rsidR="00750CC4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представителя истца ООО "Районные тепловые сети"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иницына Д.Б, 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представителя </w:t>
      </w:r>
      <w:r w:rsidRPr="007D55B5">
        <w:rPr>
          <w:color w:val="000000"/>
          <w:sz w:val="28"/>
          <w:szCs w:val="28"/>
        </w:rPr>
        <w:t>ответчика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Казарян</w:t>
      </w:r>
      <w:r>
        <w:rPr>
          <w:color w:val="000000"/>
          <w:sz w:val="28"/>
          <w:szCs w:val="28"/>
        </w:rPr>
        <w:t xml:space="preserve"> Т.К.</w:t>
      </w:r>
      <w:r w:rsidRPr="007D55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Асатурян А.Р.</w:t>
      </w:r>
      <w:r>
        <w:rPr>
          <w:color w:val="000000"/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BF154C">
        <w:rPr>
          <w:sz w:val="28"/>
          <w:szCs w:val="28"/>
        </w:rPr>
        <w:t>Казарян</w:t>
      </w:r>
      <w:r w:rsidR="00BF154C">
        <w:rPr>
          <w:sz w:val="28"/>
          <w:szCs w:val="28"/>
        </w:rPr>
        <w:t xml:space="preserve"> </w:t>
      </w:r>
      <w:r w:rsidR="00C96042">
        <w:rPr>
          <w:sz w:val="28"/>
          <w:szCs w:val="28"/>
        </w:rPr>
        <w:t>Татевик</w:t>
      </w:r>
      <w:r w:rsidR="00C96042">
        <w:rPr>
          <w:sz w:val="28"/>
          <w:szCs w:val="28"/>
        </w:rPr>
        <w:t xml:space="preserve"> </w:t>
      </w:r>
      <w:r w:rsidR="00C96042">
        <w:rPr>
          <w:sz w:val="28"/>
          <w:szCs w:val="28"/>
        </w:rPr>
        <w:t>Корюновне</w:t>
      </w:r>
      <w:r w:rsidR="00C96042">
        <w:rPr>
          <w:sz w:val="28"/>
          <w:szCs w:val="28"/>
        </w:rPr>
        <w:t xml:space="preserve">, </w:t>
      </w:r>
      <w:r w:rsidR="00C96042">
        <w:rPr>
          <w:sz w:val="28"/>
          <w:szCs w:val="28"/>
        </w:rPr>
        <w:t>Казарян</w:t>
      </w:r>
      <w:r w:rsidR="00C96042">
        <w:rPr>
          <w:sz w:val="28"/>
          <w:szCs w:val="28"/>
        </w:rPr>
        <w:t xml:space="preserve"> Лиане Александровне</w:t>
      </w:r>
      <w:r w:rsidR="00BF154C">
        <w:rPr>
          <w:sz w:val="28"/>
          <w:szCs w:val="28"/>
        </w:rPr>
        <w:t xml:space="preserve">, Администрация </w:t>
      </w:r>
      <w:r w:rsidR="00BF154C">
        <w:rPr>
          <w:sz w:val="28"/>
          <w:szCs w:val="28"/>
        </w:rPr>
        <w:t>Школьненского</w:t>
      </w:r>
      <w:r w:rsidR="00BF154C">
        <w:rPr>
          <w:sz w:val="28"/>
          <w:szCs w:val="28"/>
        </w:rPr>
        <w:t xml:space="preserve"> сельского поселения Симферопольского района Республики Крым, </w:t>
      </w:r>
      <w:r w:rsidR="00E124BC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750CC4">
        <w:rPr>
          <w:sz w:val="28"/>
          <w:szCs w:val="28"/>
        </w:rPr>
        <w:t>еплоснабжению,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</w:t>
      </w:r>
      <w:r w:rsidRPr="00850A30" w:rsidR="00B95B49">
        <w:rPr>
          <w:sz w:val="28"/>
          <w:szCs w:val="28"/>
        </w:rPr>
        <w:t>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C96042" w:rsidR="00C96042">
        <w:t xml:space="preserve"> </w:t>
      </w:r>
      <w:r w:rsidRPr="00C96042" w:rsidR="00C96042">
        <w:rPr>
          <w:sz w:val="28"/>
          <w:szCs w:val="28"/>
        </w:rPr>
        <w:t>Казарян</w:t>
      </w:r>
      <w:r w:rsidRPr="00C96042" w:rsidR="00C96042">
        <w:rPr>
          <w:sz w:val="28"/>
          <w:szCs w:val="28"/>
        </w:rPr>
        <w:t xml:space="preserve"> </w:t>
      </w:r>
      <w:r w:rsidRPr="00C96042" w:rsidR="00C96042">
        <w:rPr>
          <w:sz w:val="28"/>
          <w:szCs w:val="28"/>
        </w:rPr>
        <w:t>Татевик</w:t>
      </w:r>
      <w:r w:rsidRPr="00C96042" w:rsidR="00C96042">
        <w:rPr>
          <w:sz w:val="28"/>
          <w:szCs w:val="28"/>
        </w:rPr>
        <w:t xml:space="preserve"> </w:t>
      </w:r>
      <w:r w:rsidRPr="00C96042" w:rsidR="00C96042">
        <w:rPr>
          <w:sz w:val="28"/>
          <w:szCs w:val="28"/>
        </w:rPr>
        <w:t>Корюновне</w:t>
      </w:r>
      <w:r w:rsidRPr="00C96042" w:rsidR="00C96042">
        <w:rPr>
          <w:sz w:val="28"/>
          <w:szCs w:val="28"/>
        </w:rPr>
        <w:t xml:space="preserve">, </w:t>
      </w:r>
      <w:r w:rsidRPr="00C96042" w:rsidR="00C96042">
        <w:rPr>
          <w:sz w:val="28"/>
          <w:szCs w:val="28"/>
        </w:rPr>
        <w:t>Казарян</w:t>
      </w:r>
      <w:r w:rsidRPr="00C96042" w:rsidR="00C96042">
        <w:rPr>
          <w:sz w:val="28"/>
          <w:szCs w:val="28"/>
        </w:rPr>
        <w:t xml:space="preserve"> Лиане Александровне, Администрация </w:t>
      </w:r>
      <w:r w:rsidRPr="00C96042" w:rsidR="00C96042">
        <w:rPr>
          <w:sz w:val="28"/>
          <w:szCs w:val="28"/>
        </w:rPr>
        <w:t>Школьненского</w:t>
      </w:r>
      <w:r w:rsidRPr="00C96042" w:rsidR="00C96042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Pr="007D55B5">
        <w:rPr>
          <w:sz w:val="28"/>
          <w:szCs w:val="28"/>
        </w:rPr>
        <w:t>,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 с</w:t>
      </w:r>
      <w:r w:rsidRPr="00830876" w:rsidR="00830876">
        <w:t xml:space="preserve"> </w:t>
      </w:r>
      <w:r w:rsidR="00C96042">
        <w:rPr>
          <w:color w:val="000000"/>
          <w:sz w:val="28"/>
          <w:szCs w:val="28"/>
        </w:rPr>
        <w:t>Казарян</w:t>
      </w:r>
      <w:r w:rsidR="00C96042">
        <w:rPr>
          <w:color w:val="000000"/>
          <w:sz w:val="28"/>
          <w:szCs w:val="28"/>
        </w:rPr>
        <w:t xml:space="preserve"> </w:t>
      </w:r>
      <w:r w:rsidR="00C96042">
        <w:rPr>
          <w:color w:val="000000"/>
          <w:sz w:val="28"/>
          <w:szCs w:val="28"/>
        </w:rPr>
        <w:t>Татевик</w:t>
      </w:r>
      <w:r w:rsidR="00C96042">
        <w:rPr>
          <w:color w:val="000000"/>
          <w:sz w:val="28"/>
          <w:szCs w:val="28"/>
        </w:rPr>
        <w:t xml:space="preserve"> </w:t>
      </w:r>
      <w:r w:rsidR="00C96042">
        <w:rPr>
          <w:color w:val="000000"/>
          <w:sz w:val="28"/>
          <w:szCs w:val="28"/>
        </w:rPr>
        <w:t>Корюновны</w:t>
      </w:r>
      <w:r w:rsidR="00750CC4">
        <w:rPr>
          <w:color w:val="000000"/>
          <w:sz w:val="28"/>
          <w:szCs w:val="28"/>
        </w:rPr>
        <w:t xml:space="preserve"> </w:t>
      </w:r>
      <w:r w:rsidRPr="00750CC4" w:rsidR="00750CC4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C96042">
        <w:rPr>
          <w:color w:val="000000"/>
          <w:sz w:val="28"/>
          <w:szCs w:val="28"/>
        </w:rPr>
        <w:t>01.03</w:t>
      </w:r>
      <w:r w:rsidR="00B2328D">
        <w:rPr>
          <w:color w:val="000000"/>
          <w:sz w:val="28"/>
          <w:szCs w:val="28"/>
        </w:rPr>
        <w:t>.2015   года по 31.04.2018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C96042">
        <w:rPr>
          <w:color w:val="000000"/>
          <w:sz w:val="28"/>
          <w:szCs w:val="28"/>
        </w:rPr>
        <w:t>20056,14</w:t>
      </w:r>
      <w:r w:rsidR="00750CC4">
        <w:rPr>
          <w:color w:val="000000"/>
          <w:sz w:val="28"/>
          <w:szCs w:val="28"/>
        </w:rPr>
        <w:t xml:space="preserve"> рублей</w:t>
      </w:r>
      <w:r w:rsidR="00B2328D">
        <w:rPr>
          <w:color w:val="000000"/>
          <w:sz w:val="28"/>
          <w:szCs w:val="28"/>
        </w:rPr>
        <w:t xml:space="preserve"> основного долга</w:t>
      </w:r>
      <w:r w:rsidR="00750CC4">
        <w:rPr>
          <w:color w:val="000000"/>
          <w:sz w:val="28"/>
          <w:szCs w:val="28"/>
        </w:rPr>
        <w:t>, пеню в размере 5</w:t>
      </w:r>
      <w:r w:rsidR="004A12A4">
        <w:rPr>
          <w:color w:val="000000"/>
          <w:sz w:val="28"/>
          <w:szCs w:val="28"/>
        </w:rPr>
        <w:t>00</w:t>
      </w:r>
      <w:r w:rsidR="00D47910">
        <w:rPr>
          <w:color w:val="000000"/>
          <w:sz w:val="28"/>
          <w:szCs w:val="28"/>
        </w:rPr>
        <w:t xml:space="preserve"> рублей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175AF4">
        <w:rPr>
          <w:color w:val="000000"/>
          <w:sz w:val="28"/>
          <w:szCs w:val="28"/>
        </w:rPr>
        <w:t>816</w:t>
      </w:r>
      <w:r w:rsidR="00C96042">
        <w:rPr>
          <w:color w:val="000000"/>
          <w:sz w:val="28"/>
          <w:szCs w:val="28"/>
        </w:rPr>
        <w:t>,68</w:t>
      </w:r>
      <w:r w:rsidR="00962A0E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>рубль</w:t>
      </w:r>
      <w:r w:rsidRPr="004A505B">
        <w:rPr>
          <w:color w:val="000000"/>
          <w:sz w:val="28"/>
          <w:szCs w:val="28"/>
        </w:rPr>
        <w:t>, а всего</w:t>
      </w:r>
      <w:r w:rsidR="00175AF4">
        <w:rPr>
          <w:color w:val="000000"/>
          <w:sz w:val="28"/>
          <w:szCs w:val="28"/>
        </w:rPr>
        <w:t xml:space="preserve"> взыскать 21372,82</w:t>
      </w:r>
      <w:r w:rsidRPr="004A505B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 xml:space="preserve"> рубля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175AF4">
        <w:rPr>
          <w:color w:val="000000"/>
          <w:sz w:val="28"/>
          <w:szCs w:val="28"/>
        </w:rPr>
        <w:t>двадцать одну тысячу триста семьдесят два рубля восемьдесят две копейки</w:t>
      </w:r>
      <w:r w:rsidRPr="004A505B">
        <w:rPr>
          <w:color w:val="000000"/>
          <w:sz w:val="28"/>
          <w:szCs w:val="28"/>
        </w:rPr>
        <w:t>).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D551E5">
        <w:rPr>
          <w:sz w:val="28"/>
          <w:szCs w:val="28"/>
        </w:rPr>
        <w:t xml:space="preserve">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72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C4645"/>
    <w:rsid w:val="000E09F6"/>
    <w:rsid w:val="00101606"/>
    <w:rsid w:val="001365B3"/>
    <w:rsid w:val="00141D0A"/>
    <w:rsid w:val="001421D6"/>
    <w:rsid w:val="00143EEE"/>
    <w:rsid w:val="00151E2E"/>
    <w:rsid w:val="00153B9A"/>
    <w:rsid w:val="00175AF4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34821"/>
    <w:rsid w:val="00347584"/>
    <w:rsid w:val="003F5CAF"/>
    <w:rsid w:val="00435757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35C82"/>
    <w:rsid w:val="006A04B9"/>
    <w:rsid w:val="006A3E58"/>
    <w:rsid w:val="006A4622"/>
    <w:rsid w:val="006A4FBC"/>
    <w:rsid w:val="006D2E6B"/>
    <w:rsid w:val="006F7253"/>
    <w:rsid w:val="007008EF"/>
    <w:rsid w:val="00723024"/>
    <w:rsid w:val="00750CC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7E072B"/>
    <w:rsid w:val="00830876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2328D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54C"/>
    <w:rsid w:val="00BF1DE8"/>
    <w:rsid w:val="00BF7896"/>
    <w:rsid w:val="00C048A2"/>
    <w:rsid w:val="00C2706A"/>
    <w:rsid w:val="00C30C60"/>
    <w:rsid w:val="00C52AE8"/>
    <w:rsid w:val="00C66E0B"/>
    <w:rsid w:val="00C736AA"/>
    <w:rsid w:val="00C96042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18A9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