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Дело № 1-2-2/2020</w:t>
      </w:r>
    </w:p>
    <w:p w:rsidR="008E06BB" w:rsidRPr="008E06BB" w:rsidP="008E06BB">
      <w:pPr>
        <w:rPr>
          <w:rFonts w:ascii="Times New Roman" w:hAnsi="Times New Roman" w:cs="Times New Roman"/>
        </w:rPr>
      </w:pP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П</w:t>
      </w:r>
      <w:r w:rsidRPr="008E06BB">
        <w:rPr>
          <w:rFonts w:ascii="Times New Roman" w:hAnsi="Times New Roman" w:cs="Times New Roman"/>
        </w:rPr>
        <w:t xml:space="preserve"> Р И Г О В О Р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Именем  Российской  Федерации</w:t>
      </w:r>
    </w:p>
    <w:p w:rsidR="008E06BB" w:rsidRPr="008E06BB" w:rsidP="008E06BB">
      <w:pPr>
        <w:rPr>
          <w:rFonts w:ascii="Times New Roman" w:hAnsi="Times New Roman" w:cs="Times New Roman"/>
        </w:rPr>
      </w:pP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11 августа 2020 года</w:t>
      </w:r>
      <w:r w:rsidRPr="008E06BB">
        <w:rPr>
          <w:rFonts w:ascii="Times New Roman" w:hAnsi="Times New Roman" w:cs="Times New Roman"/>
        </w:rPr>
        <w:tab/>
      </w:r>
      <w:r w:rsidRPr="008E06BB">
        <w:rPr>
          <w:rFonts w:ascii="Times New Roman" w:hAnsi="Times New Roman" w:cs="Times New Roman"/>
        </w:rPr>
        <w:tab/>
      </w:r>
      <w:r w:rsidRPr="008E06BB">
        <w:rPr>
          <w:rFonts w:ascii="Times New Roman" w:hAnsi="Times New Roman" w:cs="Times New Roman"/>
        </w:rPr>
        <w:tab/>
      </w:r>
      <w:r w:rsidRPr="008E06BB">
        <w:rPr>
          <w:rFonts w:ascii="Times New Roman" w:hAnsi="Times New Roman" w:cs="Times New Roman"/>
        </w:rPr>
        <w:tab/>
      </w:r>
      <w:r w:rsidRPr="008E06BB">
        <w:rPr>
          <w:rFonts w:ascii="Times New Roman" w:hAnsi="Times New Roman" w:cs="Times New Roman"/>
        </w:rPr>
        <w:tab/>
      </w:r>
      <w:r w:rsidRPr="008E06BB">
        <w:rPr>
          <w:rFonts w:ascii="Times New Roman" w:hAnsi="Times New Roman" w:cs="Times New Roman"/>
        </w:rPr>
        <w:tab/>
      </w:r>
      <w:r w:rsidRPr="008E06BB">
        <w:rPr>
          <w:rFonts w:ascii="Times New Roman" w:hAnsi="Times New Roman" w:cs="Times New Roman"/>
        </w:rPr>
        <w:tab/>
        <w:t>г. Симферополь</w:t>
      </w:r>
    </w:p>
    <w:p w:rsidR="008E06BB" w:rsidRPr="008E06BB" w:rsidP="008E06BB">
      <w:pPr>
        <w:rPr>
          <w:rFonts w:ascii="Times New Roman" w:hAnsi="Times New Roman" w:cs="Times New Roman"/>
        </w:rPr>
      </w:pP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ведении протокола судебного заседания помощниками мирового судьи Ткачуком М.О., Борисенко И.А., </w:t>
      </w:r>
      <w:r w:rsidRPr="008E06BB">
        <w:rPr>
          <w:rFonts w:ascii="Times New Roman" w:hAnsi="Times New Roman" w:cs="Times New Roman"/>
        </w:rPr>
        <w:t>Будзинским</w:t>
      </w:r>
      <w:r w:rsidRPr="008E06BB">
        <w:rPr>
          <w:rFonts w:ascii="Times New Roman" w:hAnsi="Times New Roman" w:cs="Times New Roman"/>
        </w:rPr>
        <w:t xml:space="preserve"> С.С., с участием: 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государственного обвинителя – Семеновой Т.С., </w:t>
      </w:r>
      <w:r w:rsidRPr="008E06BB">
        <w:rPr>
          <w:rFonts w:ascii="Times New Roman" w:hAnsi="Times New Roman" w:cs="Times New Roman"/>
        </w:rPr>
        <w:t>Мишкина</w:t>
      </w:r>
      <w:r w:rsidRPr="008E06BB">
        <w:rPr>
          <w:rFonts w:ascii="Times New Roman" w:hAnsi="Times New Roman" w:cs="Times New Roman"/>
        </w:rPr>
        <w:t xml:space="preserve"> А.А.,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защитника – адвоката Николаевой Т.Е., представившей ордер № </w:t>
      </w:r>
      <w:r w:rsidR="005453B6"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от </w:t>
      </w:r>
      <w:r w:rsidR="005453B6"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2019 года и удостоверение № </w:t>
      </w:r>
      <w:r w:rsidR="005453B6"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от </w:t>
      </w:r>
      <w:r w:rsidR="005453B6"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.2016 года,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подсудимого – Котельникова Д.В.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представителя ОИНПИМУПХ ФКУ УИН УФСИН России по Республике Крым и городу Севастополю – Захаровой А.С. (доверенность от </w:t>
      </w:r>
      <w:r w:rsidR="005453B6"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.2020г. </w:t>
      </w:r>
      <w:r w:rsidR="005453B6">
        <w:rPr>
          <w:rFonts w:ascii="Times New Roman" w:hAnsi="Times New Roman" w:cs="Times New Roman"/>
        </w:rPr>
        <w:t>№</w:t>
      </w:r>
      <w:r w:rsidRPr="008E06BB">
        <w:rPr>
          <w:rFonts w:ascii="Times New Roman" w:hAnsi="Times New Roman" w:cs="Times New Roman"/>
        </w:rPr>
        <w:t xml:space="preserve">, служебное удостоверение </w:t>
      </w:r>
      <w:r w:rsidR="005453B6"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№ </w:t>
      </w:r>
      <w:r w:rsidR="005453B6"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),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рассмотрев в открытом судебном заседании уголовное дело в отношении: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Котельникова </w:t>
      </w:r>
      <w:r>
        <w:rPr>
          <w:rFonts w:ascii="Times New Roman" w:hAnsi="Times New Roman" w:cs="Times New Roman"/>
        </w:rPr>
        <w:t>А.А</w:t>
      </w:r>
      <w:r w:rsidRPr="008E06B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2002 года рождения, уроженца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, гражданина РФ, имеющего неполное среднее образование, не женатого,  официально не трудоустроенного, невоеннообязанного, зарегистрированного и проживающего по адресу: Республика Крым, </w:t>
      </w:r>
      <w:r w:rsidR="005453B6"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ранее </w:t>
      </w:r>
      <w:r w:rsidRPr="008E06BB">
        <w:rPr>
          <w:rFonts w:ascii="Times New Roman" w:hAnsi="Times New Roman" w:cs="Times New Roman"/>
        </w:rPr>
        <w:t>судимого</w:t>
      </w:r>
      <w:r w:rsidRPr="008E06BB">
        <w:rPr>
          <w:rFonts w:ascii="Times New Roman" w:hAnsi="Times New Roman" w:cs="Times New Roman"/>
        </w:rPr>
        <w:t>: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- приговором Железнодорожного районного суда г. Симферополя Республики Крым от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.2019 года по п. «а» ч. 2 ст. 166,  п. «а» ч. 2 ст. 158, п. «а» ч. 2 ст. 166,  ч. 3 ст. 30 п. «а» ч. 2 ст. 158 УК РФ к двум годам восьми месяцам лишения свободы условно, с испытательным сроком на два года;</w:t>
      </w:r>
      <w:r w:rsidRPr="008E06BB">
        <w:rPr>
          <w:rFonts w:ascii="Times New Roman" w:hAnsi="Times New Roman" w:cs="Times New Roman"/>
        </w:rPr>
        <w:t xml:space="preserve"> судимость не снята и не погашена,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осужденного приговором Железнодорожного районного суда г. Симферополя Республики Крым от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.2020 года по п. п. «а», «в» ч. 2 ст. 158,  п. п. «а», «в» ч. 2 ст. 158 УК РФ к одному году восьми   месяцам лишения свободы условно, с испытательным сроком на один год восемь месяцев; судимость не снята и не погашена,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обвиняемого в совершении преступления, предусмотренного ч. 1 ст. 158 УК РФ,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УСТАНОВИЛ: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Несовершеннолетний Котельников</w:t>
      </w:r>
      <w:r w:rsidRPr="008E0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Pr="008E06BB">
        <w:rPr>
          <w:rFonts w:ascii="Times New Roman" w:hAnsi="Times New Roman" w:cs="Times New Roman"/>
        </w:rPr>
        <w:t xml:space="preserve"> совершил кражу, то есть тайное хищение чужого имущества, при следующих обстоятельствах.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Так, несовершеннолетний Котельников </w:t>
      </w:r>
      <w:r>
        <w:rPr>
          <w:rFonts w:ascii="Times New Roman" w:hAnsi="Times New Roman" w:cs="Times New Roman"/>
        </w:rPr>
        <w:t>А</w:t>
      </w:r>
      <w:r w:rsidRPr="008E06B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…………</w:t>
      </w:r>
      <w:r w:rsidRPr="008E06BB">
        <w:rPr>
          <w:rFonts w:ascii="Times New Roman" w:hAnsi="Times New Roman" w:cs="Times New Roman"/>
        </w:rPr>
        <w:t xml:space="preserve"> 2019 года примерно в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часа 00 минут, находясь на лестничном пролете между вторым и третьим этажом в подъезде №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жилого многоэтажного дома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по улице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я в городе Симферополе, реализуя свой внезапно </w:t>
      </w:r>
      <w:r w:rsidRPr="008E06BB">
        <w:rPr>
          <w:rFonts w:ascii="Times New Roman" w:hAnsi="Times New Roman" w:cs="Times New Roman"/>
        </w:rPr>
        <w:t>возникший преступный умысел, направленный на тайное хищение чужого имущества, действуя умышленно из корыстных побуждений, противоправно, осознавая преступный характер и общественную опасность своих действий, предвидя наступление последствий</w:t>
      </w:r>
      <w:r w:rsidRPr="008E06BB">
        <w:rPr>
          <w:rFonts w:ascii="Times New Roman" w:hAnsi="Times New Roman" w:cs="Times New Roman"/>
        </w:rPr>
        <w:t xml:space="preserve"> в виде причинения имущественного ущерба потерпевшему и желая их наступления, с целью личного обогащения, воспользовавшись тем, что за его действиями никто не наблюдает, тайно, путем свободного доступа, похитил детскую коляску марки «</w:t>
      </w:r>
      <w:r w:rsidRPr="008E06BB">
        <w:rPr>
          <w:rFonts w:ascii="Times New Roman" w:hAnsi="Times New Roman" w:cs="Times New Roman"/>
        </w:rPr>
        <w:t>BebyZen</w:t>
      </w:r>
      <w:r w:rsidRPr="008E06BB">
        <w:rPr>
          <w:rFonts w:ascii="Times New Roman" w:hAnsi="Times New Roman" w:cs="Times New Roman"/>
        </w:rPr>
        <w:t xml:space="preserve"> </w:t>
      </w:r>
      <w:r w:rsidRPr="008E06BB">
        <w:rPr>
          <w:rFonts w:ascii="Times New Roman" w:hAnsi="Times New Roman" w:cs="Times New Roman"/>
        </w:rPr>
        <w:t>Zen</w:t>
      </w:r>
      <w:r w:rsidRPr="008E06BB">
        <w:rPr>
          <w:rFonts w:ascii="Times New Roman" w:hAnsi="Times New Roman" w:cs="Times New Roman"/>
        </w:rPr>
        <w:t xml:space="preserve"> 2в1» в корпусе красного цвета, принадлежащую Черкасовой</w:t>
      </w:r>
      <w:r w:rsidRPr="008E0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Pr="008E06BB">
        <w:rPr>
          <w:rFonts w:ascii="Times New Roman" w:hAnsi="Times New Roman" w:cs="Times New Roman"/>
        </w:rPr>
        <w:t xml:space="preserve">, после чего, завладев похищенным имуществом, несовершеннолетний Котельников Д.В. с места совершения преступления  скрылся, похищенным имуществом распорядился по своему усмотрению, причинив тем самым потерпевшей Черкасовой Д.А. материальный ущерб в сумме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рубля 07 копеек.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В судебном заседании подсудимый Котельников </w:t>
      </w:r>
      <w:r>
        <w:rPr>
          <w:rFonts w:ascii="Times New Roman" w:hAnsi="Times New Roman" w:cs="Times New Roman"/>
        </w:rPr>
        <w:t>А</w:t>
      </w:r>
      <w:r w:rsidRPr="008E06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А</w:t>
      </w:r>
      <w:r w:rsidRPr="008E06BB">
        <w:rPr>
          <w:rFonts w:ascii="Times New Roman" w:hAnsi="Times New Roman" w:cs="Times New Roman"/>
        </w:rPr>
        <w:t xml:space="preserve">. вину в предъявленном ему обвинении признал  в полном объеме. </w:t>
      </w:r>
      <w:r w:rsidRPr="008E06BB">
        <w:rPr>
          <w:rFonts w:ascii="Times New Roman" w:hAnsi="Times New Roman" w:cs="Times New Roman"/>
        </w:rPr>
        <w:t xml:space="preserve">По сути предъявленного обвинения Котельников </w:t>
      </w:r>
      <w:r>
        <w:rPr>
          <w:rFonts w:ascii="Times New Roman" w:hAnsi="Times New Roman" w:cs="Times New Roman"/>
        </w:rPr>
        <w:t>АА</w:t>
      </w:r>
      <w:r w:rsidRPr="008E06BB">
        <w:rPr>
          <w:rFonts w:ascii="Times New Roman" w:hAnsi="Times New Roman" w:cs="Times New Roman"/>
        </w:rPr>
        <w:t xml:space="preserve">. пояснил, что он действительно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.2019 года примерно в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часа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минут совершил кражу из подъезда жилого многоэтажного дома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по улице Набережная в городе Симферополе детской коляски марки «</w:t>
      </w:r>
      <w:r w:rsidRPr="008E06BB">
        <w:rPr>
          <w:rFonts w:ascii="Times New Roman" w:hAnsi="Times New Roman" w:cs="Times New Roman"/>
        </w:rPr>
        <w:t>BebyZen</w:t>
      </w:r>
      <w:r w:rsidRPr="008E06BB">
        <w:rPr>
          <w:rFonts w:ascii="Times New Roman" w:hAnsi="Times New Roman" w:cs="Times New Roman"/>
        </w:rPr>
        <w:t xml:space="preserve"> </w:t>
      </w:r>
      <w:r w:rsidRPr="008E06BB">
        <w:rPr>
          <w:rFonts w:ascii="Times New Roman" w:hAnsi="Times New Roman" w:cs="Times New Roman"/>
        </w:rPr>
        <w:t>Zen</w:t>
      </w:r>
      <w:r w:rsidRPr="008E06BB">
        <w:rPr>
          <w:rFonts w:ascii="Times New Roman" w:hAnsi="Times New Roman" w:cs="Times New Roman"/>
        </w:rPr>
        <w:t xml:space="preserve"> 2в1» в корпусе красного цвета, которую на следующий день безуспешно попытался сдать в ломбард, после чего оставил похищенное имущество за домом № 9 по ул. Севастопольской в</w:t>
      </w:r>
      <w:r w:rsidRPr="008E06BB">
        <w:rPr>
          <w:rFonts w:ascii="Times New Roman" w:hAnsi="Times New Roman" w:cs="Times New Roman"/>
        </w:rPr>
        <w:t xml:space="preserve"> городе Симферополе, так как продать коляску у него не получилось. В </w:t>
      </w:r>
      <w:r w:rsidRPr="008E06BB">
        <w:rPr>
          <w:rFonts w:ascii="Times New Roman" w:hAnsi="Times New Roman" w:cs="Times New Roman"/>
        </w:rPr>
        <w:t>содеянном</w:t>
      </w:r>
      <w:r w:rsidRPr="008E06BB">
        <w:rPr>
          <w:rFonts w:ascii="Times New Roman" w:hAnsi="Times New Roman" w:cs="Times New Roman"/>
        </w:rPr>
        <w:t xml:space="preserve"> раскаивается, полностью признает вину. Ущерб потерпевшей возместил полностью.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Кроме признательных показаний подсудимого, его вина в инкриминируемом ему преступлении подтверждается доказательствами, исследованными в ходе судебного разбирательства: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Заявлением потерпевшей Черкасовой </w:t>
      </w:r>
      <w:r>
        <w:rPr>
          <w:rFonts w:ascii="Times New Roman" w:hAnsi="Times New Roman" w:cs="Times New Roman"/>
        </w:rPr>
        <w:t>А</w:t>
      </w:r>
      <w:r w:rsidRPr="008E06BB">
        <w:rPr>
          <w:rFonts w:ascii="Times New Roman" w:hAnsi="Times New Roman" w:cs="Times New Roman"/>
        </w:rPr>
        <w:t xml:space="preserve">.А. от 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.2019 г, в котором она просила принять меры к неизвестному лицу, которое в период времени с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октября с 21.00 часов по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октября 2019 года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часов путем свободного доступа из подъезда №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в г. Симферополь, тайно похитило принадлежащую ей детскую коляску марки «</w:t>
      </w:r>
      <w:r w:rsidRPr="008E06BB">
        <w:rPr>
          <w:rFonts w:ascii="Times New Roman" w:hAnsi="Times New Roman" w:cs="Times New Roman"/>
        </w:rPr>
        <w:t>BebyZen</w:t>
      </w:r>
      <w:r w:rsidRPr="008E06BB">
        <w:rPr>
          <w:rFonts w:ascii="Times New Roman" w:hAnsi="Times New Roman" w:cs="Times New Roman"/>
        </w:rPr>
        <w:t xml:space="preserve"> </w:t>
      </w:r>
      <w:r w:rsidRPr="008E06BB">
        <w:rPr>
          <w:rFonts w:ascii="Times New Roman" w:hAnsi="Times New Roman" w:cs="Times New Roman"/>
        </w:rPr>
        <w:t>Zen</w:t>
      </w:r>
      <w:r w:rsidRPr="008E06BB">
        <w:rPr>
          <w:rFonts w:ascii="Times New Roman" w:hAnsi="Times New Roman" w:cs="Times New Roman"/>
        </w:rPr>
        <w:t xml:space="preserve"> 2в1» в корпусе красного цвета (том 1 л.д.28).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Протоколом осмотра места происшествия от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.2019 года и </w:t>
      </w:r>
      <w:r w:rsidRPr="008E06BB">
        <w:rPr>
          <w:rFonts w:ascii="Times New Roman" w:hAnsi="Times New Roman" w:cs="Times New Roman"/>
        </w:rPr>
        <w:t>фототаблицей</w:t>
      </w:r>
      <w:r w:rsidRPr="008E06BB">
        <w:rPr>
          <w:rFonts w:ascii="Times New Roman" w:hAnsi="Times New Roman" w:cs="Times New Roman"/>
        </w:rPr>
        <w:t xml:space="preserve"> к нему, согласно которому осмотрен подъезд №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, у г. </w:t>
      </w:r>
      <w:r w:rsidRPr="008E06BB">
        <w:rPr>
          <w:rFonts w:ascii="Times New Roman" w:hAnsi="Times New Roman" w:cs="Times New Roman"/>
        </w:rPr>
        <w:t>Симферополе</w:t>
      </w:r>
      <w:r w:rsidRPr="008E06BB">
        <w:rPr>
          <w:rFonts w:ascii="Times New Roman" w:hAnsi="Times New Roman" w:cs="Times New Roman"/>
        </w:rPr>
        <w:t>, где была совершена кража детской коляски у потерпевшей (том 1 л.д.29).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Заключением эксперта от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.2020года №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1 по судебной товароведческой эксперте, согласно выводам которого рыночная стоимость универсальной коляски BEBYZEN ZEN (2в1) красного цвета, с учетом фактического состояния по представленному описанию, в ценах, действовавших на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.2019 года, составляла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) рубля 07 копеек</w:t>
      </w:r>
      <w:r w:rsidRPr="008E06BB">
        <w:rPr>
          <w:rFonts w:ascii="Times New Roman" w:hAnsi="Times New Roman" w:cs="Times New Roman"/>
        </w:rPr>
        <w:t>.</w:t>
      </w:r>
      <w:r w:rsidRPr="008E06BB">
        <w:rPr>
          <w:rFonts w:ascii="Times New Roman" w:hAnsi="Times New Roman" w:cs="Times New Roman"/>
        </w:rPr>
        <w:t xml:space="preserve"> (</w:t>
      </w:r>
      <w:r w:rsidRPr="008E06BB">
        <w:rPr>
          <w:rFonts w:ascii="Times New Roman" w:hAnsi="Times New Roman" w:cs="Times New Roman"/>
        </w:rPr>
        <w:t>т</w:t>
      </w:r>
      <w:r w:rsidRPr="008E06BB">
        <w:rPr>
          <w:rFonts w:ascii="Times New Roman" w:hAnsi="Times New Roman" w:cs="Times New Roman"/>
        </w:rPr>
        <w:t>ом 1 л.д.95-99).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Протоколом осмотра предметов (документов) от 30.01.2020 года, с таблицей иллюстраций к нему, согласно которому осмотрены две фотографии с изображением похищенной у потерпевшей Черкасовой Д.А. детской коляски  «</w:t>
      </w:r>
      <w:r w:rsidRPr="008E06BB">
        <w:rPr>
          <w:rFonts w:ascii="Times New Roman" w:hAnsi="Times New Roman" w:cs="Times New Roman"/>
        </w:rPr>
        <w:t>BebyZen</w:t>
      </w:r>
      <w:r w:rsidRPr="008E06BB">
        <w:rPr>
          <w:rFonts w:ascii="Times New Roman" w:hAnsi="Times New Roman" w:cs="Times New Roman"/>
        </w:rPr>
        <w:t xml:space="preserve"> </w:t>
      </w:r>
      <w:r w:rsidRPr="008E06BB">
        <w:rPr>
          <w:rFonts w:ascii="Times New Roman" w:hAnsi="Times New Roman" w:cs="Times New Roman"/>
        </w:rPr>
        <w:t>Zen</w:t>
      </w:r>
      <w:r w:rsidRPr="008E06BB">
        <w:rPr>
          <w:rFonts w:ascii="Times New Roman" w:hAnsi="Times New Roman" w:cs="Times New Roman"/>
        </w:rPr>
        <w:t xml:space="preserve"> 2в1» в корпусе красного цвета (том 1 л.д.180-182).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Признанными постановлением от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.2020 года и приобщенными к уголовному делу вещественными доказательствами: 2 фотографии с изображением похищенной детской коляски «</w:t>
      </w:r>
      <w:r w:rsidRPr="008E06BB">
        <w:rPr>
          <w:rFonts w:ascii="Times New Roman" w:hAnsi="Times New Roman" w:cs="Times New Roman"/>
        </w:rPr>
        <w:t>BebyZen</w:t>
      </w:r>
      <w:r w:rsidRPr="008E06BB">
        <w:rPr>
          <w:rFonts w:ascii="Times New Roman" w:hAnsi="Times New Roman" w:cs="Times New Roman"/>
        </w:rPr>
        <w:t xml:space="preserve"> </w:t>
      </w:r>
      <w:r w:rsidRPr="008E06BB">
        <w:rPr>
          <w:rFonts w:ascii="Times New Roman" w:hAnsi="Times New Roman" w:cs="Times New Roman"/>
        </w:rPr>
        <w:t>Zen</w:t>
      </w:r>
      <w:r w:rsidRPr="008E06BB">
        <w:rPr>
          <w:rFonts w:ascii="Times New Roman" w:hAnsi="Times New Roman" w:cs="Times New Roman"/>
        </w:rPr>
        <w:t xml:space="preserve"> 2в1» в корпусе красного цвета (том 1 л.д.184-185).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Протоколом очной ставки от 17.02.2020г. между обвиняемым </w:t>
      </w:r>
      <w:r w:rsidRPr="008E06BB">
        <w:rPr>
          <w:rFonts w:ascii="Times New Roman" w:hAnsi="Times New Roman" w:cs="Times New Roman"/>
        </w:rPr>
        <w:t>Котельниковым</w:t>
      </w:r>
      <w:r w:rsidRPr="008E0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А. и свидетелем </w:t>
      </w:r>
      <w:r>
        <w:rPr>
          <w:rFonts w:ascii="Times New Roman" w:hAnsi="Times New Roman" w:cs="Times New Roman"/>
        </w:rPr>
        <w:t>Пянковской</w:t>
      </w:r>
      <w:r>
        <w:rPr>
          <w:rFonts w:ascii="Times New Roman" w:hAnsi="Times New Roman" w:cs="Times New Roman"/>
        </w:rPr>
        <w:t xml:space="preserve"> А.</w:t>
      </w:r>
      <w:r w:rsidRPr="008E06BB">
        <w:rPr>
          <w:rFonts w:ascii="Times New Roman" w:hAnsi="Times New Roman" w:cs="Times New Roman"/>
        </w:rPr>
        <w:t xml:space="preserve">., согласно которому Котельников </w:t>
      </w:r>
      <w:r>
        <w:rPr>
          <w:rFonts w:ascii="Times New Roman" w:hAnsi="Times New Roman" w:cs="Times New Roman"/>
        </w:rPr>
        <w:t>А</w:t>
      </w:r>
      <w:r w:rsidRPr="008E06BB">
        <w:rPr>
          <w:rFonts w:ascii="Times New Roman" w:hAnsi="Times New Roman" w:cs="Times New Roman"/>
        </w:rPr>
        <w:t xml:space="preserve">. рассказал об обстоятельствах совершенной им 24.10.2019г. примерно в 22 часа из подъезда дома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в Симферополе кражи детской коляски «</w:t>
      </w:r>
      <w:r w:rsidRPr="008E06BB">
        <w:rPr>
          <w:rFonts w:ascii="Times New Roman" w:hAnsi="Times New Roman" w:cs="Times New Roman"/>
        </w:rPr>
        <w:t>BebyZen</w:t>
      </w:r>
      <w:r w:rsidRPr="008E06BB">
        <w:rPr>
          <w:rFonts w:ascii="Times New Roman" w:hAnsi="Times New Roman" w:cs="Times New Roman"/>
        </w:rPr>
        <w:t xml:space="preserve"> </w:t>
      </w:r>
      <w:r w:rsidRPr="008E06BB">
        <w:rPr>
          <w:rFonts w:ascii="Times New Roman" w:hAnsi="Times New Roman" w:cs="Times New Roman"/>
        </w:rPr>
        <w:t>Zen</w:t>
      </w:r>
      <w:r w:rsidRPr="008E06BB">
        <w:rPr>
          <w:rFonts w:ascii="Times New Roman" w:hAnsi="Times New Roman" w:cs="Times New Roman"/>
        </w:rPr>
        <w:t xml:space="preserve"> 2в1» в корпусе красного цвета и о своей неудачной попытке продать данную </w:t>
      </w:r>
      <w:r w:rsidRPr="008E06BB">
        <w:rPr>
          <w:rFonts w:ascii="Times New Roman" w:hAnsi="Times New Roman" w:cs="Times New Roman"/>
        </w:rPr>
        <w:t xml:space="preserve">коляску на следующий день 25.10.2019г., а свидетель </w:t>
      </w:r>
      <w:r w:rsidRPr="008E06BB">
        <w:rPr>
          <w:rFonts w:ascii="Times New Roman" w:hAnsi="Times New Roman" w:cs="Times New Roman"/>
        </w:rPr>
        <w:t>Пянковская</w:t>
      </w:r>
      <w:r w:rsidRPr="008E0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А.</w:t>
      </w:r>
      <w:r w:rsidRPr="008E06BB">
        <w:rPr>
          <w:rFonts w:ascii="Times New Roman" w:hAnsi="Times New Roman" w:cs="Times New Roman"/>
        </w:rPr>
        <w:t xml:space="preserve"> в полном объеме согласилась с показаниями, данными </w:t>
      </w:r>
      <w:r w:rsidRPr="008E06BB">
        <w:rPr>
          <w:rFonts w:ascii="Times New Roman" w:hAnsi="Times New Roman" w:cs="Times New Roman"/>
        </w:rPr>
        <w:t>Котельниковым</w:t>
      </w:r>
      <w:r w:rsidRPr="008E0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Pr="008E06BB">
        <w:rPr>
          <w:rFonts w:ascii="Times New Roman" w:hAnsi="Times New Roman" w:cs="Times New Roman"/>
        </w:rPr>
        <w:t>. (том 1 л.д.232-234).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Протоколом проверки показаний на месте от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.2020 года, согласно которому Котельников </w:t>
      </w:r>
      <w:r>
        <w:rPr>
          <w:rFonts w:ascii="Times New Roman" w:hAnsi="Times New Roman" w:cs="Times New Roman"/>
        </w:rPr>
        <w:t>А</w:t>
      </w:r>
      <w:r w:rsidRPr="008E06BB">
        <w:rPr>
          <w:rFonts w:ascii="Times New Roman" w:hAnsi="Times New Roman" w:cs="Times New Roman"/>
        </w:rPr>
        <w:t xml:space="preserve">. воспроизвел свои ранее данные показания на месте совершенного им преступления, указал, что по адресу г. Симферополь, </w:t>
      </w:r>
      <w:r w:rsidRPr="008E06BB">
        <w:rPr>
          <w:rFonts w:ascii="Times New Roman" w:hAnsi="Times New Roman" w:cs="Times New Roman"/>
        </w:rPr>
        <w:t>ул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8E06BB">
        <w:rPr>
          <w:rFonts w:ascii="Times New Roman" w:hAnsi="Times New Roman" w:cs="Times New Roman"/>
        </w:rPr>
        <w:t>-</w:t>
      </w:r>
      <w:r w:rsidRPr="008E06BB">
        <w:rPr>
          <w:rFonts w:ascii="Times New Roman" w:hAnsi="Times New Roman" w:cs="Times New Roman"/>
        </w:rPr>
        <w:t xml:space="preserve">а в подъезде №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на лестничном пролете между вторым и третьи этажом примерно в 22 часа 00 минут 24.10.2019 года он тайно похитил детскую коляску марки «</w:t>
      </w:r>
      <w:r w:rsidRPr="008E06BB">
        <w:rPr>
          <w:rFonts w:ascii="Times New Roman" w:hAnsi="Times New Roman" w:cs="Times New Roman"/>
        </w:rPr>
        <w:t>BebyZen</w:t>
      </w:r>
      <w:r w:rsidRPr="008E06BB">
        <w:rPr>
          <w:rFonts w:ascii="Times New Roman" w:hAnsi="Times New Roman" w:cs="Times New Roman"/>
        </w:rPr>
        <w:t xml:space="preserve"> </w:t>
      </w:r>
      <w:r w:rsidRPr="008E06BB">
        <w:rPr>
          <w:rFonts w:ascii="Times New Roman" w:hAnsi="Times New Roman" w:cs="Times New Roman"/>
        </w:rPr>
        <w:t>Zen</w:t>
      </w:r>
      <w:r w:rsidRPr="008E06BB">
        <w:rPr>
          <w:rFonts w:ascii="Times New Roman" w:hAnsi="Times New Roman" w:cs="Times New Roman"/>
        </w:rPr>
        <w:t xml:space="preserve">», а также указал, что по адресу г. Симферополь, ул.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примерно в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час. 00 минут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.2019 года он пытался сбыть в ломбард «Удача», расположенный по вышеуказанному адресу, детскую коляску марки «</w:t>
      </w:r>
      <w:r w:rsidRPr="008E06BB">
        <w:rPr>
          <w:rFonts w:ascii="Times New Roman" w:hAnsi="Times New Roman" w:cs="Times New Roman"/>
        </w:rPr>
        <w:t>BebyZen</w:t>
      </w:r>
      <w:r w:rsidRPr="008E06BB">
        <w:rPr>
          <w:rFonts w:ascii="Times New Roman" w:hAnsi="Times New Roman" w:cs="Times New Roman"/>
        </w:rPr>
        <w:t xml:space="preserve"> </w:t>
      </w:r>
      <w:r w:rsidRPr="008E06BB">
        <w:rPr>
          <w:rFonts w:ascii="Times New Roman" w:hAnsi="Times New Roman" w:cs="Times New Roman"/>
        </w:rPr>
        <w:t>Zen</w:t>
      </w:r>
      <w:r w:rsidRPr="008E06BB">
        <w:rPr>
          <w:rFonts w:ascii="Times New Roman" w:hAnsi="Times New Roman" w:cs="Times New Roman"/>
        </w:rPr>
        <w:t>» (том 1 л.д.238-246)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Протоколом проверки показаний на месте от 19.02.2020 год, согласно которому свидетель </w:t>
      </w:r>
      <w:r w:rsidRPr="008E06BB">
        <w:rPr>
          <w:rFonts w:ascii="Times New Roman" w:hAnsi="Times New Roman" w:cs="Times New Roman"/>
        </w:rPr>
        <w:t>Пянковская</w:t>
      </w:r>
      <w:r w:rsidRPr="008E06BB">
        <w:rPr>
          <w:rFonts w:ascii="Times New Roman" w:hAnsi="Times New Roman" w:cs="Times New Roman"/>
        </w:rPr>
        <w:t xml:space="preserve"> В.Э. воспроизвела свои ранее данные показания на месте, а именно: указала, что по адресу г. Симферополь, ул.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Котельников </w:t>
      </w:r>
      <w:r>
        <w:rPr>
          <w:rFonts w:ascii="Times New Roman" w:hAnsi="Times New Roman" w:cs="Times New Roman"/>
        </w:rPr>
        <w:t>АА</w:t>
      </w:r>
      <w:r w:rsidRPr="008E06BB">
        <w:rPr>
          <w:rFonts w:ascii="Times New Roman" w:hAnsi="Times New Roman" w:cs="Times New Roman"/>
        </w:rPr>
        <w:t xml:space="preserve">. примерно в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1 час. 00 минут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.2019 года пытался сбыть детскую коляску марки «</w:t>
      </w:r>
      <w:r w:rsidRPr="008E06BB">
        <w:rPr>
          <w:rFonts w:ascii="Times New Roman" w:hAnsi="Times New Roman" w:cs="Times New Roman"/>
        </w:rPr>
        <w:t>BebyZen</w:t>
      </w:r>
      <w:r w:rsidRPr="008E06BB">
        <w:rPr>
          <w:rFonts w:ascii="Times New Roman" w:hAnsi="Times New Roman" w:cs="Times New Roman"/>
        </w:rPr>
        <w:t xml:space="preserve"> </w:t>
      </w:r>
      <w:r w:rsidRPr="008E06BB">
        <w:rPr>
          <w:rFonts w:ascii="Times New Roman" w:hAnsi="Times New Roman" w:cs="Times New Roman"/>
        </w:rPr>
        <w:t>Zen</w:t>
      </w:r>
      <w:r w:rsidRPr="008E06BB">
        <w:rPr>
          <w:rFonts w:ascii="Times New Roman" w:hAnsi="Times New Roman" w:cs="Times New Roman"/>
        </w:rPr>
        <w:t xml:space="preserve">» (том 2 </w:t>
      </w:r>
      <w:r w:rsidRPr="008E06BB">
        <w:rPr>
          <w:rFonts w:ascii="Times New Roman" w:hAnsi="Times New Roman" w:cs="Times New Roman"/>
        </w:rPr>
        <w:t>л.д</w:t>
      </w:r>
      <w:r w:rsidRPr="008E06BB">
        <w:rPr>
          <w:rFonts w:ascii="Times New Roman" w:hAnsi="Times New Roman" w:cs="Times New Roman"/>
        </w:rPr>
        <w:t>. 19-23).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Оглашенными в судебном заседании в порядке ст. 281 УПК РФ показаниями потерпевшей Черкасовой Д.А. от 19.12.2019 года, согласно которым детскую коляску марки «</w:t>
      </w:r>
      <w:r w:rsidRPr="008E06BB">
        <w:rPr>
          <w:rFonts w:ascii="Times New Roman" w:hAnsi="Times New Roman" w:cs="Times New Roman"/>
        </w:rPr>
        <w:t>BebyZen</w:t>
      </w:r>
      <w:r w:rsidRPr="008E06BB">
        <w:rPr>
          <w:rFonts w:ascii="Times New Roman" w:hAnsi="Times New Roman" w:cs="Times New Roman"/>
        </w:rPr>
        <w:t xml:space="preserve"> </w:t>
      </w:r>
      <w:r w:rsidRPr="008E06BB">
        <w:rPr>
          <w:rFonts w:ascii="Times New Roman" w:hAnsi="Times New Roman" w:cs="Times New Roman"/>
        </w:rPr>
        <w:t>Zen</w:t>
      </w:r>
      <w:r w:rsidRPr="008E06BB">
        <w:rPr>
          <w:rFonts w:ascii="Times New Roman" w:hAnsi="Times New Roman" w:cs="Times New Roman"/>
        </w:rPr>
        <w:t xml:space="preserve"> 2в1» в корпусе красного цвета, приобретенную ею в 2016 году, Черкасова </w:t>
      </w:r>
      <w:r>
        <w:rPr>
          <w:rFonts w:ascii="Times New Roman" w:hAnsi="Times New Roman" w:cs="Times New Roman"/>
        </w:rPr>
        <w:t>А</w:t>
      </w:r>
      <w:r w:rsidRPr="008E06BB">
        <w:rPr>
          <w:rFonts w:ascii="Times New Roman" w:hAnsi="Times New Roman" w:cs="Times New Roman"/>
        </w:rPr>
        <w:t xml:space="preserve">.А. оставила 24.10.2019 года примерно в 13 час 40 мин. на лестничной площадке второго этажа пятиэтажного дома по адресу г. Симферополь, ул.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, предварительно</w:t>
      </w:r>
      <w:r w:rsidRPr="008E06BB">
        <w:rPr>
          <w:rFonts w:ascii="Times New Roman" w:hAnsi="Times New Roman" w:cs="Times New Roman"/>
        </w:rPr>
        <w:t xml:space="preserve"> сняв с коляски люльку и капу, которые забрала с собой в квартиру, находящуюся на четвертом этаж</w:t>
      </w:r>
      <w:r>
        <w:rPr>
          <w:rFonts w:ascii="Times New Roman" w:hAnsi="Times New Roman" w:cs="Times New Roman"/>
        </w:rPr>
        <w:t xml:space="preserve">е указанного дома. </w:t>
      </w:r>
      <w:r>
        <w:rPr>
          <w:rFonts w:ascii="Times New Roman" w:hAnsi="Times New Roman" w:cs="Times New Roman"/>
        </w:rPr>
        <w:t xml:space="preserve">Примерно в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часов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минут с работы вернулся муж Черкасовой </w:t>
      </w:r>
      <w:r>
        <w:rPr>
          <w:rFonts w:ascii="Times New Roman" w:hAnsi="Times New Roman" w:cs="Times New Roman"/>
        </w:rPr>
        <w:t>а</w:t>
      </w:r>
      <w:r w:rsidRPr="008E06BB">
        <w:rPr>
          <w:rFonts w:ascii="Times New Roman" w:hAnsi="Times New Roman" w:cs="Times New Roman"/>
        </w:rPr>
        <w:t>.А</w:t>
      </w:r>
      <w:r w:rsidRPr="008E06BB">
        <w:rPr>
          <w:rFonts w:ascii="Times New Roman" w:hAnsi="Times New Roman" w:cs="Times New Roman"/>
        </w:rPr>
        <w:t xml:space="preserve">. – Черкасов </w:t>
      </w:r>
      <w:r>
        <w:rPr>
          <w:rFonts w:ascii="Times New Roman" w:hAnsi="Times New Roman" w:cs="Times New Roman"/>
        </w:rPr>
        <w:t>А</w:t>
      </w:r>
      <w:r w:rsidRPr="008E06BB">
        <w:rPr>
          <w:rFonts w:ascii="Times New Roman" w:hAnsi="Times New Roman" w:cs="Times New Roman"/>
        </w:rPr>
        <w:t xml:space="preserve">, на тот момент коляска еще находилась в подъезде на том же месте, где её и оставила потерпевшая Черкасова Д.А. На следующий день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.2019 года примерно в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часов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минут муж Черкасовой </w:t>
      </w:r>
      <w:r>
        <w:rPr>
          <w:rFonts w:ascii="Times New Roman" w:hAnsi="Times New Roman" w:cs="Times New Roman"/>
        </w:rPr>
        <w:t>А</w:t>
      </w:r>
      <w:r w:rsidRPr="008E06BB">
        <w:rPr>
          <w:rFonts w:ascii="Times New Roman" w:hAnsi="Times New Roman" w:cs="Times New Roman"/>
        </w:rPr>
        <w:t xml:space="preserve">.А. выходил на работу и заметил отсутствие коляски, о чем сообщил Черкасовой </w:t>
      </w:r>
      <w:r>
        <w:rPr>
          <w:rFonts w:ascii="Times New Roman" w:hAnsi="Times New Roman" w:cs="Times New Roman"/>
        </w:rPr>
        <w:t>А</w:t>
      </w:r>
      <w:r w:rsidRPr="008E06BB">
        <w:rPr>
          <w:rFonts w:ascii="Times New Roman" w:hAnsi="Times New Roman" w:cs="Times New Roman"/>
        </w:rPr>
        <w:t>А., и они</w:t>
      </w:r>
      <w:r w:rsidRPr="008E06BB">
        <w:rPr>
          <w:rFonts w:ascii="Times New Roman" w:hAnsi="Times New Roman" w:cs="Times New Roman"/>
        </w:rPr>
        <w:t xml:space="preserve"> вместе начала искать данную коляску по всем этажам, а также расспрашивали соседей, но никто ничего не видел, коляску они так и не нашли, после чего решили обратиться в полицию. От подачи гражданского иска потерпевшая Черкасова </w:t>
      </w:r>
      <w:r>
        <w:rPr>
          <w:rFonts w:ascii="Times New Roman" w:hAnsi="Times New Roman" w:cs="Times New Roman"/>
        </w:rPr>
        <w:t>А</w:t>
      </w:r>
      <w:r w:rsidRPr="008E06BB">
        <w:rPr>
          <w:rFonts w:ascii="Times New Roman" w:hAnsi="Times New Roman" w:cs="Times New Roman"/>
        </w:rPr>
        <w:t>А. отказывается в связи с тем, что материальный ущерб ей возмещен в полном объеме, претензий материального характера к виновному лицу она не имеет (том 1 л.д.39-42).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Оглашенными в судебном заседании в порядке ст. 281 УПК РФ дополнительными показаниями потерпевшей Черкасовой Д.А. от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.2020г о том, что с суммой материального ущерба в размере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рубля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копеек она согласна, данная сумма ущерба для потерпевшей является незначительной (том 2 л.д.7-9).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Данными в судебном заседании показаниями свидетеля Черкасова </w:t>
      </w:r>
      <w:r>
        <w:rPr>
          <w:rFonts w:ascii="Times New Roman" w:hAnsi="Times New Roman" w:cs="Times New Roman"/>
        </w:rPr>
        <w:t>А.А</w:t>
      </w:r>
      <w:r w:rsidRPr="008E06BB">
        <w:rPr>
          <w:rFonts w:ascii="Times New Roman" w:hAnsi="Times New Roman" w:cs="Times New Roman"/>
        </w:rPr>
        <w:t xml:space="preserve">. о том, что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.2019 года примерно в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часов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минут, когда он пошел из дома на работу, то заметил отсутствие принадлежащей его семье коляски фирмы  «</w:t>
      </w:r>
      <w:r w:rsidRPr="008E06BB">
        <w:rPr>
          <w:rFonts w:ascii="Times New Roman" w:hAnsi="Times New Roman" w:cs="Times New Roman"/>
        </w:rPr>
        <w:t>BebyZen</w:t>
      </w:r>
      <w:r w:rsidRPr="008E06BB">
        <w:rPr>
          <w:rFonts w:ascii="Times New Roman" w:hAnsi="Times New Roman" w:cs="Times New Roman"/>
        </w:rPr>
        <w:t xml:space="preserve"> </w:t>
      </w:r>
      <w:r w:rsidRPr="008E06BB">
        <w:rPr>
          <w:rFonts w:ascii="Times New Roman" w:hAnsi="Times New Roman" w:cs="Times New Roman"/>
        </w:rPr>
        <w:t>Zen</w:t>
      </w:r>
      <w:r w:rsidRPr="008E06BB">
        <w:rPr>
          <w:rFonts w:ascii="Times New Roman" w:hAnsi="Times New Roman" w:cs="Times New Roman"/>
        </w:rPr>
        <w:t>» в корпусе красного цвета, которая до этого стояла на лестничной площадке второго этажа, а накануне 24.10.2019г. примерно в 20 часов 00 минут, когда он</w:t>
      </w:r>
      <w:r w:rsidRPr="008E06BB">
        <w:rPr>
          <w:rFonts w:ascii="Times New Roman" w:hAnsi="Times New Roman" w:cs="Times New Roman"/>
        </w:rPr>
        <w:t xml:space="preserve"> возвращался с работы домой, проходя лестничную площадку на втором этаже, выдел, что коляска была на обычном месте. Черкасов А</w:t>
      </w:r>
      <w:r>
        <w:rPr>
          <w:rFonts w:ascii="Times New Roman" w:hAnsi="Times New Roman" w:cs="Times New Roman"/>
        </w:rPr>
        <w:t xml:space="preserve">А. и его супруга Черкасова </w:t>
      </w:r>
      <w:r>
        <w:rPr>
          <w:rFonts w:ascii="Times New Roman" w:hAnsi="Times New Roman" w:cs="Times New Roman"/>
        </w:rPr>
        <w:t>А</w:t>
      </w:r>
      <w:r w:rsidRPr="008E06BB">
        <w:rPr>
          <w:rFonts w:ascii="Times New Roman" w:hAnsi="Times New Roman" w:cs="Times New Roman"/>
        </w:rPr>
        <w:t>сразу</w:t>
      </w:r>
      <w:r w:rsidRPr="008E06BB">
        <w:rPr>
          <w:rFonts w:ascii="Times New Roman" w:hAnsi="Times New Roman" w:cs="Times New Roman"/>
        </w:rPr>
        <w:t xml:space="preserve"> же начали искать коляску, но так её и не нашли. 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Показаниями, данными в судебном заседании, свидетеля </w:t>
      </w:r>
      <w:r w:rsidRPr="008E06BB">
        <w:rPr>
          <w:rFonts w:ascii="Times New Roman" w:hAnsi="Times New Roman" w:cs="Times New Roman"/>
        </w:rPr>
        <w:t>Пянковской</w:t>
      </w:r>
      <w:r w:rsidRPr="008E0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А.А</w:t>
      </w:r>
      <w:r w:rsidRPr="008E06BB">
        <w:rPr>
          <w:rFonts w:ascii="Times New Roman" w:hAnsi="Times New Roman" w:cs="Times New Roman"/>
        </w:rPr>
        <w:t xml:space="preserve">. о том, что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.2019 года в вечернее время она гуляла со своим другом </w:t>
      </w:r>
      <w:r w:rsidRPr="008E06BB">
        <w:rPr>
          <w:rFonts w:ascii="Times New Roman" w:hAnsi="Times New Roman" w:cs="Times New Roman"/>
        </w:rPr>
        <w:t>Котельниковым</w:t>
      </w:r>
      <w:r w:rsidRPr="008E0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Pr="008E06BB">
        <w:rPr>
          <w:rFonts w:ascii="Times New Roman" w:hAnsi="Times New Roman" w:cs="Times New Roman"/>
        </w:rPr>
        <w:t xml:space="preserve"> в районе 6-й Городской больницы г. Симферополя, далее они направились в сторону улицы Набережной г.  Симферополя, где зашли в подъезд одного из домов, чтобы погреться. Потом, примерно в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час 30 минут того же вечера, они вышли из подъезда и направились в сторону магазина «Яблоко», расположенного в г. Симферополь по ул. Набережна</w:t>
      </w:r>
      <w:r>
        <w:rPr>
          <w:rFonts w:ascii="Times New Roman" w:hAnsi="Times New Roman" w:cs="Times New Roman"/>
        </w:rPr>
        <w:t xml:space="preserve">я, и в этот момент, примерно в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час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минут Котельников Даниил направился в подъезд дома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по ул.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 в г. Симферополь. </w:t>
      </w:r>
      <w:r w:rsidRPr="008E06BB">
        <w:rPr>
          <w:rFonts w:ascii="Times New Roman" w:hAnsi="Times New Roman" w:cs="Times New Roman"/>
        </w:rPr>
        <w:t xml:space="preserve">С какой целью </w:t>
      </w:r>
      <w:r w:rsidRPr="008E06BB">
        <w:rPr>
          <w:rFonts w:ascii="Times New Roman" w:hAnsi="Times New Roman" w:cs="Times New Roman"/>
        </w:rPr>
        <w:t>Котельников Даниил зашел в данный подъезд, ей  было неизвестно, так как он ей ничего не сказал, и она решила его подождать.</w:t>
      </w:r>
      <w:r w:rsidRPr="008E06BB">
        <w:rPr>
          <w:rFonts w:ascii="Times New Roman" w:hAnsi="Times New Roman" w:cs="Times New Roman"/>
        </w:rPr>
        <w:t xml:space="preserve"> Через несколько минут Котельников Даниил вышел из этого подъезда с детской коляской, на вопрос </w:t>
      </w:r>
      <w:r w:rsidRPr="008E06BB">
        <w:rPr>
          <w:rFonts w:ascii="Times New Roman" w:hAnsi="Times New Roman" w:cs="Times New Roman"/>
        </w:rPr>
        <w:t>Пянковской</w:t>
      </w:r>
      <w:r w:rsidRPr="008E0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,А</w:t>
      </w:r>
      <w:r w:rsidRPr="008E06BB">
        <w:rPr>
          <w:rFonts w:ascii="Times New Roman" w:hAnsi="Times New Roman" w:cs="Times New Roman"/>
        </w:rPr>
        <w:t xml:space="preserve">., что это за коляска, Даниил ответил, что данная коляска принадлежит его другу, и он взял её покататься. После чего они направились в сторону Железнодорожного вокзала г. Симферополя, где она попрощалась с Даниилом, а он вместе с коляской направился в сторону своего дома. На следующий день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.2019 года, примерно в 20 часов 00 минут, ей позвонил Котельников Даниил, который предложил встретиться,  и через некоторое время заехал за ней на такси, и с ним находилась коляска, которую он ранее взял в подъезде. Сев к нему в такси, </w:t>
      </w:r>
      <w:r w:rsidRPr="008E06BB">
        <w:rPr>
          <w:rFonts w:ascii="Times New Roman" w:hAnsi="Times New Roman" w:cs="Times New Roman"/>
        </w:rPr>
        <w:t>Пянковская</w:t>
      </w:r>
      <w:r w:rsidRPr="008E0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А.А</w:t>
      </w:r>
      <w:r w:rsidRPr="008E06BB">
        <w:rPr>
          <w:rFonts w:ascii="Times New Roman" w:hAnsi="Times New Roman" w:cs="Times New Roman"/>
        </w:rPr>
        <w:t xml:space="preserve">. спросила, почему он не вернул коляску, на что Котельников ответил, что его друг попросил заложить данную коляску в комиссионный магазин. И они вместе с Даниилом направились в ближайший комиссионный магазин «Удача», расположенный по адресу: г. Симферополь, ул.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. По прибытию Даниил вместе с коляской направился в комиссионный магазин, пробыл там около пяти минут, после чего вышел с коляской в руках. Сев в такси, Даниил пояснил, что данную коляску у него не приняли, так как он является несовершеннолетним, также то, что на данной коляске отсутствует верхняя часть (капа, тент). После чего они направились в центр города, где разошлись каждый в свою сторону, детскую коляску Даниил взял с собой.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Оценив исследованные доказательства в их совокупности, суд находит доказанной вину подсудимого  в совершении им указанного преступления.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Все вышеперечисленные доказательства суд рассматривает как допустимые, поскольку они добыты, закреплены и исследованы в соответствии с действующим уголовно-процессуальным законодательством.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Оценивая исследованные доказательства с позиции относимости, допустимости, достоверности, суд приходит к выводу о том, что собранные доказательства в совокупности достаточны для разрешения уголовного дела, а потому суд находит вину Котельникова Д.В. в совершении указанного преступления установленной и доказанной.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Суд считает, что все доказательства собраны в соответствии с требованиями уголовно-процессуального закона, их допустимость сомнений не вызывает, участниками процесса не оспаривается.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Стороной защиты не оспаривались объем предъявленного обвинения и исследованные в судебном заседании доказательства. Все приведенные судом доказательства являются допустимыми.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Однако согласно п. 10 Постановления Пленума ВС РФ № 55 от 29 ноября 2016 года «О судебном приговоре» в тех случаях, когда в ходе проверки сообщения о преступлении в порядке, предусмотренном ст. 144 УПК РФ подсудимый обращался с письменным или устным сообщением о явке с повинной, и сторона обвинения ссылается на указанные в этом заявлении сведения как на одно из доказательств</w:t>
      </w:r>
      <w:r w:rsidRPr="008E06BB">
        <w:rPr>
          <w:rFonts w:ascii="Times New Roman" w:hAnsi="Times New Roman" w:cs="Times New Roman"/>
        </w:rPr>
        <w:t xml:space="preserve"> </w:t>
      </w:r>
      <w:r w:rsidRPr="008E06BB">
        <w:rPr>
          <w:rFonts w:ascii="Times New Roman" w:hAnsi="Times New Roman" w:cs="Times New Roman"/>
        </w:rPr>
        <w:t>его виновности, суду надлежит проверять, в частности, разъяснялись ли подсудимому при принятии от него такого заявления с учетом требований ч. 1.1 ст. 144 УПК РФ права не свидетельствовать против себя самого, пользоваться услугами адвоката, приносить жалобы на действия (бездействие) и решения органов предварительного расследования в порядке, установленном Главой 16 УПК РФ;</w:t>
      </w:r>
      <w:r w:rsidRPr="008E06BB">
        <w:rPr>
          <w:rFonts w:ascii="Times New Roman" w:hAnsi="Times New Roman" w:cs="Times New Roman"/>
        </w:rPr>
        <w:t xml:space="preserve"> была ли обеспечена возможность осуществления этих прав.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При исследовании «Явки с повинной» подсудимого (том 1 л.д.58) установлено, что она составлена с нарушениями требований ч. 1.1 ст. 144 УПК РФ и поэтому не может быть принята судом как доказательство, подтверждающее виновность подсудимого в инкриминируемом ему деянии, но признается судом как смягчающее обстоятельство.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Исследовав материалы уголовного дела, суд  находит доказанной вину подсудимого Котельникова </w:t>
      </w:r>
      <w:r>
        <w:rPr>
          <w:rFonts w:ascii="Times New Roman" w:hAnsi="Times New Roman" w:cs="Times New Roman"/>
        </w:rPr>
        <w:t>А.А</w:t>
      </w:r>
      <w:r w:rsidRPr="008E06BB">
        <w:rPr>
          <w:rFonts w:ascii="Times New Roman" w:hAnsi="Times New Roman" w:cs="Times New Roman"/>
        </w:rPr>
        <w:t xml:space="preserve">. в предъявленном ему обвинении и квалифицирует действия Котельникова </w:t>
      </w:r>
      <w:r>
        <w:rPr>
          <w:rFonts w:ascii="Times New Roman" w:hAnsi="Times New Roman" w:cs="Times New Roman"/>
        </w:rPr>
        <w:t>А.А</w:t>
      </w:r>
      <w:r w:rsidRPr="008E06BB">
        <w:rPr>
          <w:rFonts w:ascii="Times New Roman" w:hAnsi="Times New Roman" w:cs="Times New Roman"/>
        </w:rPr>
        <w:t xml:space="preserve">. по факту тайного хищения имущества Черкасовой </w:t>
      </w:r>
      <w:r>
        <w:rPr>
          <w:rFonts w:ascii="Times New Roman" w:hAnsi="Times New Roman" w:cs="Times New Roman"/>
        </w:rPr>
        <w:t>А.А</w:t>
      </w:r>
      <w:r w:rsidRPr="008E06BB">
        <w:rPr>
          <w:rFonts w:ascii="Times New Roman" w:hAnsi="Times New Roman" w:cs="Times New Roman"/>
        </w:rPr>
        <w:t>. по ч. 1 ст. 158 УК РФ – как кража, то есть тайное хищение чужого имущества.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При назначении подсудимому наказания суд в соответствии со ст. 60, 89 УК РФ учитывает характер, степень общественной опасности преступления и личность виновного, обстоятельства, смягчающие наказание, влияние назначенного наказания на исправление осужденного, на условия жизни его семьи, а также условия его жизни и воспитания, уровень психического развития, иные особенности личности, а также влияние на них старших по возрасту лиц.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Преступление, совершенное </w:t>
      </w:r>
      <w:r w:rsidRPr="008E06BB">
        <w:rPr>
          <w:rFonts w:ascii="Times New Roman" w:hAnsi="Times New Roman" w:cs="Times New Roman"/>
        </w:rPr>
        <w:t>Котельниковым</w:t>
      </w:r>
      <w:r w:rsidRPr="008E0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А.А</w:t>
      </w:r>
      <w:r w:rsidRPr="008E06BB">
        <w:rPr>
          <w:rFonts w:ascii="Times New Roman" w:hAnsi="Times New Roman" w:cs="Times New Roman"/>
        </w:rPr>
        <w:t>. в несовершеннолетнем возрасте, является умышленным, в соответствии с ч. 2 ст. 15 УК РФ относится к категории небольшой тяжести, направленным против собственности.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При исследовании личности подсудимого Котельникова </w:t>
      </w:r>
      <w:r>
        <w:rPr>
          <w:rFonts w:ascii="Times New Roman" w:hAnsi="Times New Roman" w:cs="Times New Roman"/>
        </w:rPr>
        <w:t>А.А</w:t>
      </w:r>
      <w:r w:rsidRPr="008E06BB">
        <w:rPr>
          <w:rFonts w:ascii="Times New Roman" w:hAnsi="Times New Roman" w:cs="Times New Roman"/>
        </w:rPr>
        <w:t xml:space="preserve">. судом установлено, что он ранее судим, совершил преступление в несовершеннолетнем возрасте, проживает совместно с матерью и бабушкой, на учете у врача нарколога и психиатра не состоит (том 1 </w:t>
      </w:r>
      <w:r w:rsidRPr="008E06BB">
        <w:rPr>
          <w:rFonts w:ascii="Times New Roman" w:hAnsi="Times New Roman" w:cs="Times New Roman"/>
        </w:rPr>
        <w:t>л.д</w:t>
      </w:r>
      <w:r w:rsidRPr="008E06BB">
        <w:rPr>
          <w:rFonts w:ascii="Times New Roman" w:hAnsi="Times New Roman" w:cs="Times New Roman"/>
        </w:rPr>
        <w:t>. 124-126), по месту жительства участковым характеризуется с посредственной стороны, с соседями не конфликтует, общественный порядок не нарушает, в употреблении спиртных напитков замечен не</w:t>
      </w:r>
      <w:r w:rsidRPr="008E06BB">
        <w:rPr>
          <w:rFonts w:ascii="Times New Roman" w:hAnsi="Times New Roman" w:cs="Times New Roman"/>
        </w:rPr>
        <w:t xml:space="preserve"> </w:t>
      </w:r>
      <w:r w:rsidRPr="008E06BB">
        <w:rPr>
          <w:rFonts w:ascii="Times New Roman" w:hAnsi="Times New Roman" w:cs="Times New Roman"/>
        </w:rPr>
        <w:t>был</w:t>
      </w:r>
      <w:r w:rsidRPr="008E06BB">
        <w:rPr>
          <w:rFonts w:ascii="Times New Roman" w:hAnsi="Times New Roman" w:cs="Times New Roman"/>
        </w:rPr>
        <w:t xml:space="preserve"> (том 1 </w:t>
      </w:r>
      <w:r w:rsidRPr="008E06BB">
        <w:rPr>
          <w:rFonts w:ascii="Times New Roman" w:hAnsi="Times New Roman" w:cs="Times New Roman"/>
        </w:rPr>
        <w:t>л.д</w:t>
      </w:r>
      <w:r w:rsidRPr="008E06BB">
        <w:rPr>
          <w:rFonts w:ascii="Times New Roman" w:hAnsi="Times New Roman" w:cs="Times New Roman"/>
        </w:rPr>
        <w:t>. 120).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Согласно характеристике, выданной руководителем Автономной некоммерческой организации «ЗА ЖИЗНЬ», Котельников </w:t>
      </w:r>
      <w:r>
        <w:rPr>
          <w:rFonts w:ascii="Times New Roman" w:hAnsi="Times New Roman" w:cs="Times New Roman"/>
        </w:rPr>
        <w:t>А.А</w:t>
      </w:r>
      <w:r w:rsidRPr="008E06BB">
        <w:rPr>
          <w:rFonts w:ascii="Times New Roman" w:hAnsi="Times New Roman" w:cs="Times New Roman"/>
        </w:rPr>
        <w:t xml:space="preserve">. с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2020 года проходит курс социальной адаптации и </w:t>
      </w:r>
      <w:r w:rsidRPr="008E06BB">
        <w:rPr>
          <w:rFonts w:ascii="Times New Roman" w:hAnsi="Times New Roman" w:cs="Times New Roman"/>
        </w:rPr>
        <w:t>ресоциализации</w:t>
      </w:r>
      <w:r w:rsidRPr="008E06BB">
        <w:rPr>
          <w:rFonts w:ascii="Times New Roman" w:hAnsi="Times New Roman" w:cs="Times New Roman"/>
        </w:rPr>
        <w:t xml:space="preserve"> в реабилитационном центре «За жизнь», за время прохождения адаптации </w:t>
      </w:r>
      <w:r w:rsidRPr="008E06BB">
        <w:rPr>
          <w:rFonts w:ascii="Times New Roman" w:hAnsi="Times New Roman" w:cs="Times New Roman"/>
        </w:rPr>
        <w:t>Колетников</w:t>
      </w:r>
      <w:r w:rsidRPr="008E0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А.А.</w:t>
      </w:r>
      <w:r w:rsidRPr="008E06BB">
        <w:rPr>
          <w:rFonts w:ascii="Times New Roman" w:hAnsi="Times New Roman" w:cs="Times New Roman"/>
        </w:rPr>
        <w:t>. проявил себя как ответственный добропорядочный человек, на которого можно положиться. Конфликтных ситуаций не допускал, с лицами, ведущими асоциальный образ жизни, контактов не поддерживает.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Согласно характеристике с Местной Религиозной организации Котельников </w:t>
      </w:r>
      <w:r>
        <w:rPr>
          <w:rFonts w:ascii="Times New Roman" w:hAnsi="Times New Roman" w:cs="Times New Roman"/>
        </w:rPr>
        <w:t>А.А.</w:t>
      </w:r>
      <w:r w:rsidRPr="008E06BB">
        <w:rPr>
          <w:rFonts w:ascii="Times New Roman" w:hAnsi="Times New Roman" w:cs="Times New Roman"/>
        </w:rPr>
        <w:t xml:space="preserve">. периодически посещает Церковь. За это время негативного поведения за ним не наблюдалось. Проявляет себя как </w:t>
      </w:r>
      <w:r w:rsidRPr="008E06BB">
        <w:rPr>
          <w:rFonts w:ascii="Times New Roman" w:hAnsi="Times New Roman" w:cs="Times New Roman"/>
        </w:rPr>
        <w:t>дисциплинированный</w:t>
      </w:r>
      <w:r w:rsidRPr="008E06BB">
        <w:rPr>
          <w:rFonts w:ascii="Times New Roman" w:hAnsi="Times New Roman" w:cs="Times New Roman"/>
        </w:rPr>
        <w:t>, активный, трудолюбивый, ответственный и очень вежливый. Имеет сострадательный характер, поэтому часто помогает в благотворительных проектах</w:t>
      </w:r>
      <w:r w:rsidRPr="008E06BB">
        <w:rPr>
          <w:rFonts w:ascii="Times New Roman" w:hAnsi="Times New Roman" w:cs="Times New Roman"/>
        </w:rPr>
        <w:t>.</w:t>
      </w:r>
      <w:r w:rsidRPr="008E06BB">
        <w:rPr>
          <w:rFonts w:ascii="Times New Roman" w:hAnsi="Times New Roman" w:cs="Times New Roman"/>
        </w:rPr>
        <w:t xml:space="preserve"> (</w:t>
      </w:r>
      <w:r w:rsidRPr="008E06BB">
        <w:rPr>
          <w:rFonts w:ascii="Times New Roman" w:hAnsi="Times New Roman" w:cs="Times New Roman"/>
        </w:rPr>
        <w:t>т</w:t>
      </w:r>
      <w:r w:rsidRPr="008E06BB">
        <w:rPr>
          <w:rFonts w:ascii="Times New Roman" w:hAnsi="Times New Roman" w:cs="Times New Roman"/>
        </w:rPr>
        <w:t xml:space="preserve">ом 1, л.д.161). Имеет ряд дипломов и благодарностей за активное участие в конкурсных программах, мама является инвалидом 2-ой группы. Также Котельников </w:t>
      </w:r>
      <w:r>
        <w:rPr>
          <w:rFonts w:ascii="Times New Roman" w:hAnsi="Times New Roman" w:cs="Times New Roman"/>
        </w:rPr>
        <w:t>А.А.</w:t>
      </w:r>
      <w:r w:rsidRPr="008E06BB">
        <w:rPr>
          <w:rFonts w:ascii="Times New Roman" w:hAnsi="Times New Roman" w:cs="Times New Roman"/>
        </w:rPr>
        <w:t>. наблюдается у ортопеда в связи с последствиями перелома нижней трети обеих костей левой голени со смещением и смещение носовой перегородки (том 1 л.д.162-170).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Согласно выводам заключения судебно-психиатрической экспертизы (комиссии экспертов) № 69 от 21 января 2020 года Котельников </w:t>
      </w:r>
      <w:r>
        <w:rPr>
          <w:rFonts w:ascii="Times New Roman" w:hAnsi="Times New Roman" w:cs="Times New Roman"/>
        </w:rPr>
        <w:t xml:space="preserve">А.А. </w:t>
      </w:r>
      <w:r w:rsidRPr="008E06BB">
        <w:rPr>
          <w:rFonts w:ascii="Times New Roman" w:hAnsi="Times New Roman" w:cs="Times New Roman"/>
        </w:rPr>
        <w:t xml:space="preserve"> каким-либо психическим расстройством (слабоумием, временным психическим расстройством либо иным болезненным состоянием психики) не страдает как в настоящее время, так и не страдал таковым на период инкриминир</w:t>
      </w:r>
      <w:r>
        <w:rPr>
          <w:rFonts w:ascii="Times New Roman" w:hAnsi="Times New Roman" w:cs="Times New Roman"/>
        </w:rPr>
        <w:t xml:space="preserve">уемого ему деяния. Котельников А.А. </w:t>
      </w:r>
      <w:r w:rsidRPr="008E06BB">
        <w:rPr>
          <w:rFonts w:ascii="Times New Roman" w:hAnsi="Times New Roman" w:cs="Times New Roman"/>
        </w:rPr>
        <w:t xml:space="preserve">на период инкриминируемому ему деяния мог осознавать фактический характер и общественную опасность своих действий и руководить ими, а также может в настоящее время осознавать фактический характер своих действий и руководить ими. В применении принудительных мер медицинского характера Котельников </w:t>
      </w:r>
      <w:r>
        <w:rPr>
          <w:rFonts w:ascii="Times New Roman" w:hAnsi="Times New Roman" w:cs="Times New Roman"/>
        </w:rPr>
        <w:t>А.А</w:t>
      </w:r>
      <w:r w:rsidRPr="008E06BB">
        <w:rPr>
          <w:rFonts w:ascii="Times New Roman" w:hAnsi="Times New Roman" w:cs="Times New Roman"/>
        </w:rPr>
        <w:t>. не нуждается (том 1 л.д.86-88).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Согласно сообщению ОП № 1 «Железнодорожный» УМВД РФ по г. Симферополю от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.2020 года Котельников </w:t>
      </w:r>
      <w:r>
        <w:rPr>
          <w:rFonts w:ascii="Times New Roman" w:hAnsi="Times New Roman" w:cs="Times New Roman"/>
        </w:rPr>
        <w:t>А.А.</w:t>
      </w:r>
      <w:r w:rsidRPr="008E06BB">
        <w:rPr>
          <w:rFonts w:ascii="Times New Roman" w:hAnsi="Times New Roman" w:cs="Times New Roman"/>
        </w:rPr>
        <w:t xml:space="preserve">. с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.2018 года состоял на профилактическом учете в ОПДН ОУУП и ПДН ОП № 1 «Железнодорожный» УМВД России по г. Симферополю на основании п. 49.1.8 Приказа МВД РФ № 845 от 15 октября 2013 года «Об утверждении Инструкции по организации деятельности подразделений по делам несовершеннолетних органов</w:t>
      </w:r>
      <w:r w:rsidRPr="008E06BB">
        <w:rPr>
          <w:rFonts w:ascii="Times New Roman" w:hAnsi="Times New Roman" w:cs="Times New Roman"/>
        </w:rPr>
        <w:t xml:space="preserve"> </w:t>
      </w:r>
      <w:r w:rsidRPr="008E06BB">
        <w:rPr>
          <w:rFonts w:ascii="Times New Roman" w:hAnsi="Times New Roman" w:cs="Times New Roman"/>
        </w:rPr>
        <w:t>внутренних</w:t>
      </w:r>
      <w:r w:rsidRPr="008E06BB">
        <w:rPr>
          <w:rFonts w:ascii="Times New Roman" w:hAnsi="Times New Roman" w:cs="Times New Roman"/>
        </w:rPr>
        <w:t xml:space="preserve"> дел Российской </w:t>
      </w:r>
      <w:r w:rsidRPr="008E06BB">
        <w:rPr>
          <w:rFonts w:ascii="Times New Roman" w:hAnsi="Times New Roman" w:cs="Times New Roman"/>
        </w:rPr>
        <w:t>Федерации», и 23.02.2020 года был снят с профилактического учета на основании п. 62.3 указанного Приказа МВД РФ № 845 от 15 октября 2013 года (достижение 18-летнего возраста).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Согласно информации руководителя Обособленного подразделения Санкт-Петербургского Государственного бюджетного учреждения «Городской центр социальных программ и профилактики асоциальных явлений среди молодежи «КОНТАКТ» на территории Республики Крым в г. Симферополе от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.2020г. №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указанный Центр с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.2018 года проводит работу с </w:t>
      </w:r>
      <w:r w:rsidRPr="008E06BB">
        <w:rPr>
          <w:rFonts w:ascii="Times New Roman" w:hAnsi="Times New Roman" w:cs="Times New Roman"/>
        </w:rPr>
        <w:t>Котельниковым</w:t>
      </w:r>
      <w:r w:rsidRPr="008E0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А.А.</w:t>
      </w:r>
      <w:r w:rsidRPr="008E06BB">
        <w:rPr>
          <w:rFonts w:ascii="Times New Roman" w:hAnsi="Times New Roman" w:cs="Times New Roman"/>
        </w:rPr>
        <w:t xml:space="preserve">, который </w:t>
      </w:r>
      <w:r w:rsidRPr="008E06BB">
        <w:rPr>
          <w:rFonts w:ascii="Times New Roman" w:hAnsi="Times New Roman" w:cs="Times New Roman"/>
        </w:rPr>
        <w:t>характерируется</w:t>
      </w:r>
      <w:r w:rsidRPr="008E06BB">
        <w:rPr>
          <w:rFonts w:ascii="Times New Roman" w:hAnsi="Times New Roman" w:cs="Times New Roman"/>
        </w:rPr>
        <w:t xml:space="preserve"> как спокойный, уверенный в себе, доброжелательный, коммуникабельный, способный самостоятельно принимать решения, хорошо развиты лидерские и организаторские способности;</w:t>
      </w:r>
      <w:r w:rsidRPr="008E06BB">
        <w:rPr>
          <w:rFonts w:ascii="Times New Roman" w:hAnsi="Times New Roman" w:cs="Times New Roman"/>
        </w:rPr>
        <w:t xml:space="preserve"> основными ценностями считает семью и детей; за истекший период активно принимал участие в мероприятиях, организованных Центром.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Согласно информации ОИНПИМУПХ Уголовно-исполнительной инспекции УФСИН России по Республике Крым и г. Севастополю от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7.2020г.  №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установлено, что Котельников </w:t>
      </w:r>
      <w:r>
        <w:rPr>
          <w:rFonts w:ascii="Times New Roman" w:hAnsi="Times New Roman" w:cs="Times New Roman"/>
        </w:rPr>
        <w:t>А.А.</w:t>
      </w:r>
      <w:r w:rsidRPr="008E06BB">
        <w:rPr>
          <w:rFonts w:ascii="Times New Roman" w:hAnsi="Times New Roman" w:cs="Times New Roman"/>
        </w:rPr>
        <w:t xml:space="preserve">. состоит на учете с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.2019г., как осужденный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.2019 г. Железнодорожным районным судом г. Симферополя Республики Крым к двум годам восьми месяцам лишения свободы условно, с испытательным сроком на два года;</w:t>
      </w:r>
      <w:r w:rsidRPr="008E06BB">
        <w:rPr>
          <w:rFonts w:ascii="Times New Roman" w:hAnsi="Times New Roman" w:cs="Times New Roman"/>
        </w:rPr>
        <w:t xml:space="preserve"> и осужденный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.2020 года Железнодорожным районным судом г. Симферополя Республики Крым к одному году восьми   месяцам лишения свободы условно, с испытательным сроком на один год восемь месяцев;  по состоянию на дату предоставления информации обязанности, возложенные на него </w:t>
      </w:r>
      <w:r w:rsidRPr="008E06BB">
        <w:rPr>
          <w:rFonts w:ascii="Times New Roman" w:hAnsi="Times New Roman" w:cs="Times New Roman"/>
        </w:rPr>
        <w:t>по</w:t>
      </w:r>
      <w:r w:rsidRPr="008E06BB">
        <w:rPr>
          <w:rFonts w:ascii="Times New Roman" w:hAnsi="Times New Roman" w:cs="Times New Roman"/>
        </w:rPr>
        <w:t xml:space="preserve"> </w:t>
      </w:r>
      <w:r w:rsidRPr="008E06BB">
        <w:rPr>
          <w:rFonts w:ascii="Times New Roman" w:hAnsi="Times New Roman" w:cs="Times New Roman"/>
        </w:rPr>
        <w:t>приговорами</w:t>
      </w:r>
      <w:r w:rsidRPr="008E06BB">
        <w:rPr>
          <w:rFonts w:ascii="Times New Roman" w:hAnsi="Times New Roman" w:cs="Times New Roman"/>
        </w:rPr>
        <w:t xml:space="preserve"> суда от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.2019г.,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.2020г не нарушал, к административной ответственности не привлекался.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В судебном заседании опрошенная мать подсудимого, совершившего преступление в несовершеннолетнем возрасте, Котельникова </w:t>
      </w:r>
      <w:r>
        <w:rPr>
          <w:rFonts w:ascii="Times New Roman" w:hAnsi="Times New Roman" w:cs="Times New Roman"/>
        </w:rPr>
        <w:t xml:space="preserve">А.А.. пояснила, что Котельников А </w:t>
      </w:r>
      <w:r w:rsidRPr="008E06BB">
        <w:rPr>
          <w:rFonts w:ascii="Times New Roman" w:hAnsi="Times New Roman" w:cs="Times New Roman"/>
        </w:rPr>
        <w:t xml:space="preserve">её единственный сын, воспитанием сына занимается сама. Его отец умер в 2012 году. Проживают совместно с сыном и бабушкой. До смерти отца Даниил занимался борьбой, занимал призовые места, выигрывал олимпиады по физике и астрономии, после 9-го класса поступил в техникум, где проучился год, после чего обучение бросил, стал работать. Даниил помогает ей по дому, никаких нареканий на сына нет. Предполагает, что сын совершил кражу ввиду тяжелого материального положения в семье, и признает, что сама недостаточно времени уделяла сыну, так как в тот момент у неё было диагностировано онкологическое заболевание, вследствие чего она была больше занята своим состоянием здоровья. После случившегося она проводила с сыном профилактические беседы, он раскаялся в </w:t>
      </w:r>
      <w:r w:rsidRPr="008E06BB">
        <w:rPr>
          <w:rFonts w:ascii="Times New Roman" w:hAnsi="Times New Roman" w:cs="Times New Roman"/>
        </w:rPr>
        <w:t>содеянном</w:t>
      </w:r>
      <w:r w:rsidRPr="008E06BB">
        <w:rPr>
          <w:rFonts w:ascii="Times New Roman" w:hAnsi="Times New Roman" w:cs="Times New Roman"/>
        </w:rPr>
        <w:t xml:space="preserve"> и готов понести наказание. 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При изучении личности подсудимого суд пришел к выводу, что одним из оснований совершения преступления подсудимым в несовершеннолетнем возрасте является ненадлежащее воспитание матерью своего сына, которая мало уделяет ему времени в воспитании и не уделяет должного контроля за поведением сына в быту, не прививает нормы поведения и морали в обществе, не проводит профилактические беседы о недопустимости совершения краж.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Обстоятельствами, смягчающими наказание Котельникова </w:t>
      </w:r>
      <w:r>
        <w:rPr>
          <w:rFonts w:ascii="Times New Roman" w:hAnsi="Times New Roman" w:cs="Times New Roman"/>
        </w:rPr>
        <w:t>А.А.</w:t>
      </w:r>
      <w:r w:rsidRPr="008E06BB">
        <w:rPr>
          <w:rFonts w:ascii="Times New Roman" w:hAnsi="Times New Roman" w:cs="Times New Roman"/>
        </w:rPr>
        <w:t xml:space="preserve"> суд признает в соответствии с </w:t>
      </w:r>
      <w:r w:rsidRPr="008E06BB">
        <w:rPr>
          <w:rFonts w:ascii="Times New Roman" w:hAnsi="Times New Roman" w:cs="Times New Roman"/>
        </w:rPr>
        <w:t>п.п</w:t>
      </w:r>
      <w:r w:rsidRPr="008E06BB">
        <w:rPr>
          <w:rFonts w:ascii="Times New Roman" w:hAnsi="Times New Roman" w:cs="Times New Roman"/>
        </w:rPr>
        <w:t>. «б», «и», «к» ч. 1 ст. 61 УК РФ – совершение преступления в несовершеннолетнем возрасте, явку с повинной, активное способствование расследованию преступления, добровольное возмещение имущественного ущерба потерпевшему, а в соответствии с ч. 2 ст. 61 УК РФ - признание вины, раскаяние в содеянном, наличие дипломов, сертификатов, благодарностей, состояние здоровья</w:t>
      </w:r>
      <w:r w:rsidRPr="008E06BB">
        <w:rPr>
          <w:rFonts w:ascii="Times New Roman" w:hAnsi="Times New Roman" w:cs="Times New Roman"/>
        </w:rPr>
        <w:t xml:space="preserve"> </w:t>
      </w:r>
      <w:r w:rsidRPr="008E06BB">
        <w:rPr>
          <w:rFonts w:ascii="Times New Roman" w:hAnsi="Times New Roman" w:cs="Times New Roman"/>
        </w:rPr>
        <w:t>матери</w:t>
      </w:r>
      <w:r w:rsidRPr="008E06BB">
        <w:rPr>
          <w:rFonts w:ascii="Times New Roman" w:hAnsi="Times New Roman" w:cs="Times New Roman"/>
        </w:rPr>
        <w:t>, которая является инвалидом 2-й группы, наличие ряда заболеваний у подсудимого.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Обстоятельств, отя</w:t>
      </w:r>
      <w:r>
        <w:rPr>
          <w:rFonts w:ascii="Times New Roman" w:hAnsi="Times New Roman" w:cs="Times New Roman"/>
        </w:rPr>
        <w:t>гчающих наказание Котельникова А.А</w:t>
      </w:r>
      <w:r w:rsidRPr="008E06BB">
        <w:rPr>
          <w:rFonts w:ascii="Times New Roman" w:hAnsi="Times New Roman" w:cs="Times New Roman"/>
        </w:rPr>
        <w:t>. согласно ст. 63 УК РФ, судом не установлено.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Принимая во внимание обстоятельства и тяжесть совершенного </w:t>
      </w:r>
      <w:r w:rsidRPr="008E06BB">
        <w:rPr>
          <w:rFonts w:ascii="Times New Roman" w:hAnsi="Times New Roman" w:cs="Times New Roman"/>
        </w:rPr>
        <w:t>Котельниковым</w:t>
      </w:r>
      <w:r w:rsidRPr="008E0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А.А.</w:t>
      </w:r>
      <w:r w:rsidRPr="008E06BB">
        <w:rPr>
          <w:rFonts w:ascii="Times New Roman" w:hAnsi="Times New Roman" w:cs="Times New Roman"/>
        </w:rPr>
        <w:t xml:space="preserve"> преступления, совершенного им в несовершеннолетнем возрасте, личность подсудимого, который </w:t>
      </w:r>
      <w:r w:rsidRPr="008E06BB">
        <w:rPr>
          <w:rFonts w:ascii="Times New Roman" w:hAnsi="Times New Roman" w:cs="Times New Roman"/>
        </w:rPr>
        <w:t>ранее судим, характер его действий, возмещение ущерба, поведение после случившегося, отношение к содеянному, а также наличие ряда смягчающих обстоятельств, суд считает необходимым назначить подсудимому наказание в виде обязательных работ, полагая, что данный вид наказания соразмерен содеянному и будет в полной мере</w:t>
      </w:r>
      <w:r w:rsidRPr="008E06BB">
        <w:rPr>
          <w:rFonts w:ascii="Times New Roman" w:hAnsi="Times New Roman" w:cs="Times New Roman"/>
        </w:rPr>
        <w:t xml:space="preserve"> способствовать достижению целей наказания в соответствии со ст. 43 УК РФ. Оснований для назначения иного, более мягкого, как и более строгого вида наказания, суд не усматривает.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Препятствий для применения к подсудимому обязательных работ в соответствии с  ч. 4 ст. 49 УК РФ – судом не установлено. Наказание в виде обязательных работ исполняется уголовно-исполнительной инспекцией по месту жительства осужденного. Вид обязательных работ и объекты, на которых они отбываются, определяются органами местного самоуправления по согласованию с уголовно-исполнительной инспекцией.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Наказание подсудимому назначается с учетом ч. 1 ст. 62, 88 УК РФ.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Судом не установлено исключительных обстоятельств, связанных с целями и мотивами преступления, поведением подсудимого во время или после совершения преступления, и других обстоятельств, существенно уменьшающих степень общественной опасности преступления, в </w:t>
      </w:r>
      <w:r w:rsidRPr="008E06BB">
        <w:rPr>
          <w:rFonts w:ascii="Times New Roman" w:hAnsi="Times New Roman" w:cs="Times New Roman"/>
        </w:rPr>
        <w:t>связи</w:t>
      </w:r>
      <w:r w:rsidRPr="008E06BB">
        <w:rPr>
          <w:rFonts w:ascii="Times New Roman" w:hAnsi="Times New Roman" w:cs="Times New Roman"/>
        </w:rPr>
        <w:t xml:space="preserve"> с чем не имеется оснований для назначения наказания в соответствии со ст. 64 УК РФ ниже низшего предела.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Оснований для изменения в соответствии с ч. 6 ст. 15 УК РФ категории совершенного им преступления, относящегося к категории небольшой тяжести, суд не усматривает.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Согласно материалам уголовного дела Котельников </w:t>
      </w:r>
      <w:r>
        <w:rPr>
          <w:rFonts w:ascii="Times New Roman" w:hAnsi="Times New Roman" w:cs="Times New Roman"/>
        </w:rPr>
        <w:t>А.А.</w:t>
      </w:r>
      <w:r w:rsidRPr="008E06BB">
        <w:rPr>
          <w:rFonts w:ascii="Times New Roman" w:hAnsi="Times New Roman" w:cs="Times New Roman"/>
        </w:rPr>
        <w:t xml:space="preserve">. </w:t>
      </w:r>
      <w:r w:rsidRPr="008E06BB">
        <w:rPr>
          <w:rFonts w:ascii="Times New Roman" w:hAnsi="Times New Roman" w:cs="Times New Roman"/>
        </w:rPr>
        <w:t>раннее</w:t>
      </w:r>
      <w:r w:rsidRPr="008E06BB">
        <w:rPr>
          <w:rFonts w:ascii="Times New Roman" w:hAnsi="Times New Roman" w:cs="Times New Roman"/>
        </w:rPr>
        <w:t xml:space="preserve"> судим приговором Железнодорожного районного суда г.  Симферополя Республики Крым от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.2019 года к двум годам восьми месяцам лишения свободы условно, с испытательным сроком на два года; осужден приговором Железнодорожного районного суда г. Симферополя Республики Крым от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.2020 года к одному году восьми   месяцам лишения свободы условно, с испытательным сроком на один год восемь месяцев.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В соответствии с ч. 4 ст. 74 УК </w:t>
      </w:r>
      <w:r w:rsidRPr="008E06BB">
        <w:rPr>
          <w:rFonts w:ascii="Times New Roman" w:hAnsi="Times New Roman" w:cs="Times New Roman"/>
        </w:rPr>
        <w:t>РФ</w:t>
      </w:r>
      <w:r w:rsidRPr="008E06BB">
        <w:rPr>
          <w:rFonts w:ascii="Times New Roman" w:hAnsi="Times New Roman" w:cs="Times New Roman"/>
        </w:rPr>
        <w:t xml:space="preserve">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На основании п. 53 Постановления Пленума ВС РФ «О практике назначения судами Российской Федерации уголовного наказания» № 58 от 22 декабря 2015 года в тех случаях, когда в отношении условно осужденного лица будет установлено, что оно виновно еще и в другом преступлении, совершенном до вынесения приговора по первому делу, правила ч. 5 ст. 69 УК РФ применены быть не могут.</w:t>
      </w:r>
      <w:r w:rsidRPr="008E06BB">
        <w:rPr>
          <w:rFonts w:ascii="Times New Roman" w:hAnsi="Times New Roman" w:cs="Times New Roman"/>
        </w:rPr>
        <w:t xml:space="preserve"> В таком случае приговор Железнодорожного районного суда г. Симферополя от 20.01.2020 года исполняется самостоятельно.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Представитель ОИНПИМУПХ ФКУ УИН УФСИН России по Республике Крым и городу Севастополю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в судебном заседании показала, что Котельников </w:t>
      </w:r>
      <w:r>
        <w:rPr>
          <w:rFonts w:ascii="Times New Roman" w:hAnsi="Times New Roman" w:cs="Times New Roman"/>
        </w:rPr>
        <w:t>А.А.</w:t>
      </w:r>
      <w:r w:rsidRPr="008E06BB">
        <w:rPr>
          <w:rFonts w:ascii="Times New Roman" w:hAnsi="Times New Roman" w:cs="Times New Roman"/>
        </w:rPr>
        <w:t xml:space="preserve">. состоит на учете в инспекции на основании приговоров Железнодорожного районного суда г. Симферополя Республики Крым от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.2019 года и от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 xml:space="preserve">.2020 года. В период нахождения на испытательном сроке Котельников </w:t>
      </w:r>
      <w:r>
        <w:rPr>
          <w:rFonts w:ascii="Times New Roman" w:hAnsi="Times New Roman" w:cs="Times New Roman"/>
        </w:rPr>
        <w:t>А.А.</w:t>
      </w:r>
      <w:r w:rsidRPr="008E06BB">
        <w:rPr>
          <w:rFonts w:ascii="Times New Roman" w:hAnsi="Times New Roman" w:cs="Times New Roman"/>
        </w:rPr>
        <w:t xml:space="preserve">. добросовестно исполняет возложенные на него судом обязанности, нарушений не допускал, к административной ответственности не привлекался. 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Исходя из пояснений представителя органа, исполняющего наказание, суд приходит к выводу, что наказание, связанное с изол</w:t>
      </w:r>
      <w:r>
        <w:rPr>
          <w:rFonts w:ascii="Times New Roman" w:hAnsi="Times New Roman" w:cs="Times New Roman"/>
        </w:rPr>
        <w:t>яцией от общества Котельникова А.А.</w:t>
      </w:r>
      <w:r w:rsidRPr="008E06BB">
        <w:rPr>
          <w:rFonts w:ascii="Times New Roman" w:hAnsi="Times New Roman" w:cs="Times New Roman"/>
        </w:rPr>
        <w:t>. отрицательно скажется на условиях жизни его и его семьи.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С учетом обстоятельств данного дела, характера и степени общественной опасности первых и второго преступлений, которое  является преступлением небольшой тяжести, данных о личности Котельникова Д.В. и данных о его поведении во время испытательного срока, представленных представителем органа, осуществляющего контроль за поведением условно осужденного, руководствуясь положениями п.66 Постановления Пленума Верховного Суда РФ от 22.12.2015 г. N 58 "О практике назначения</w:t>
      </w:r>
      <w:r w:rsidRPr="008E06BB">
        <w:rPr>
          <w:rFonts w:ascii="Times New Roman" w:hAnsi="Times New Roman" w:cs="Times New Roman"/>
        </w:rPr>
        <w:t xml:space="preserve"> судами Российской Федерации уголовного наказания", а также учитывая положения ст. 74 УК РФ, суд приходит к выводу о возможности сохранения Котельникову </w:t>
      </w:r>
      <w:r>
        <w:rPr>
          <w:rFonts w:ascii="Times New Roman" w:hAnsi="Times New Roman" w:cs="Times New Roman"/>
        </w:rPr>
        <w:t>А.А.</w:t>
      </w:r>
      <w:r w:rsidRPr="008E06BB">
        <w:rPr>
          <w:rFonts w:ascii="Times New Roman" w:hAnsi="Times New Roman" w:cs="Times New Roman"/>
        </w:rPr>
        <w:t xml:space="preserve">. условного осуждения по приговору Железнодорожного районного суда г. Симферополя Республики Крым от </w:t>
      </w:r>
      <w:r>
        <w:rPr>
          <w:rFonts w:ascii="Times New Roman" w:hAnsi="Times New Roman" w:cs="Times New Roman"/>
        </w:rPr>
        <w:t>……</w:t>
      </w:r>
      <w:r w:rsidRPr="008E06BB">
        <w:rPr>
          <w:rFonts w:ascii="Times New Roman" w:hAnsi="Times New Roman" w:cs="Times New Roman"/>
        </w:rPr>
        <w:t>.2020 года, который следует продолжать исполнять самостоятельно.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Гражданский иск в рамках уголовного дела не заявлен.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Вопрос о вещественных доказательствах подлежит разрешению в порядке ст. ст. 81, 82 УПК РФ.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Руководствуясь ст. ст. 303-304, 307, 308, 309 УПК РФ, -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П</w:t>
      </w:r>
      <w:r w:rsidRPr="008E06BB">
        <w:rPr>
          <w:rFonts w:ascii="Times New Roman" w:hAnsi="Times New Roman" w:cs="Times New Roman"/>
        </w:rPr>
        <w:t xml:space="preserve"> Р И Г О В О Р И Л :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Котельникова </w:t>
      </w:r>
      <w:r>
        <w:rPr>
          <w:rFonts w:ascii="Times New Roman" w:hAnsi="Times New Roman" w:cs="Times New Roman"/>
        </w:rPr>
        <w:t>А.А.</w:t>
      </w:r>
      <w:r w:rsidRPr="008E06BB">
        <w:rPr>
          <w:rFonts w:ascii="Times New Roman" w:hAnsi="Times New Roman" w:cs="Times New Roman"/>
        </w:rPr>
        <w:t xml:space="preserve"> признать виновным в совершении преступления, предусмотренного ч. 1 ст. 158 УК РФ, и назначить ему наказание в виде обязательных работ на срок 120 (сто двадцать) часов.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Меру пресеч</w:t>
      </w:r>
      <w:r>
        <w:rPr>
          <w:rFonts w:ascii="Times New Roman" w:hAnsi="Times New Roman" w:cs="Times New Roman"/>
        </w:rPr>
        <w:t xml:space="preserve">ения осужденному Котельникову А.А. </w:t>
      </w:r>
      <w:r w:rsidRPr="008E06BB">
        <w:rPr>
          <w:rFonts w:ascii="Times New Roman" w:hAnsi="Times New Roman" w:cs="Times New Roman"/>
        </w:rPr>
        <w:t>в виде подписки о невыезде и надлежащем поведении оставить без изменения до вступления приговора в законную силу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Постановленные в отношении Котельникова </w:t>
      </w:r>
      <w:r>
        <w:rPr>
          <w:rFonts w:ascii="Times New Roman" w:hAnsi="Times New Roman" w:cs="Times New Roman"/>
        </w:rPr>
        <w:t>А.А.</w:t>
      </w:r>
      <w:r w:rsidRPr="008E06BB">
        <w:rPr>
          <w:rFonts w:ascii="Times New Roman" w:hAnsi="Times New Roman" w:cs="Times New Roman"/>
        </w:rPr>
        <w:t xml:space="preserve"> приговор Железнодорожного районного суда г. Симферополя Республики Крым от 08 июля 2019 года и приговор Железнодорожного районного суда г.  Симферополя Республики Крым от 21 января 2020    года - исполнять самостоятельно.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ab/>
        <w:t xml:space="preserve">Вещественные доказательства: две фотографии детской коляски - оставить при уголовном деле в течение всего срока хранения последнего  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 xml:space="preserve">Приговор может быть обжалован в апелляционном порядке в Железнодорожный районный суд г. Симферополя Республики Крым в течение 10 суток со дня его провозглашения через мирового судью судебного участка № 2 Железнодорожного судебного района города Симферополя. </w:t>
      </w: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 другими участниками уголовного процесса.</w:t>
      </w:r>
    </w:p>
    <w:p w:rsidR="008E06BB" w:rsidRPr="008E06BB" w:rsidP="008E06BB">
      <w:pPr>
        <w:rPr>
          <w:rFonts w:ascii="Times New Roman" w:hAnsi="Times New Roman" w:cs="Times New Roman"/>
        </w:rPr>
      </w:pPr>
    </w:p>
    <w:p w:rsidR="008E06BB" w:rsidRPr="008E06BB" w:rsidP="008E06BB">
      <w:pPr>
        <w:rPr>
          <w:rFonts w:ascii="Times New Roman" w:hAnsi="Times New Roman" w:cs="Times New Roman"/>
        </w:rPr>
      </w:pPr>
      <w:r w:rsidRPr="008E06BB">
        <w:rPr>
          <w:rFonts w:ascii="Times New Roman" w:hAnsi="Times New Roman" w:cs="Times New Roman"/>
        </w:rPr>
        <w:t>Мировой судья</w:t>
      </w:r>
      <w:r w:rsidRPr="008E06BB">
        <w:rPr>
          <w:rFonts w:ascii="Times New Roman" w:hAnsi="Times New Roman" w:cs="Times New Roman"/>
        </w:rPr>
        <w:tab/>
      </w:r>
      <w:r w:rsidRPr="008E06BB">
        <w:rPr>
          <w:rFonts w:ascii="Times New Roman" w:hAnsi="Times New Roman" w:cs="Times New Roman"/>
        </w:rPr>
        <w:tab/>
      </w:r>
      <w:r w:rsidRPr="008E06BB">
        <w:rPr>
          <w:rFonts w:ascii="Times New Roman" w:hAnsi="Times New Roman" w:cs="Times New Roman"/>
        </w:rPr>
        <w:tab/>
      </w:r>
      <w:r w:rsidRPr="008E06BB">
        <w:rPr>
          <w:rFonts w:ascii="Times New Roman" w:hAnsi="Times New Roman" w:cs="Times New Roman"/>
        </w:rPr>
        <w:tab/>
      </w:r>
      <w:r w:rsidRPr="008E06BB">
        <w:rPr>
          <w:rFonts w:ascii="Times New Roman" w:hAnsi="Times New Roman" w:cs="Times New Roman"/>
        </w:rPr>
        <w:tab/>
      </w:r>
      <w:r w:rsidRPr="008E06BB">
        <w:rPr>
          <w:rFonts w:ascii="Times New Roman" w:hAnsi="Times New Roman" w:cs="Times New Roman"/>
        </w:rPr>
        <w:tab/>
      </w:r>
      <w:r w:rsidRPr="008E06BB">
        <w:rPr>
          <w:rFonts w:ascii="Times New Roman" w:hAnsi="Times New Roman" w:cs="Times New Roman"/>
        </w:rPr>
        <w:tab/>
      </w:r>
      <w:r w:rsidRPr="008E06BB">
        <w:rPr>
          <w:rFonts w:ascii="Times New Roman" w:hAnsi="Times New Roman" w:cs="Times New Roman"/>
        </w:rPr>
        <w:tab/>
        <w:t>Г.Ю. Цыганова</w:t>
      </w:r>
    </w:p>
    <w:p w:rsidR="008E06BB" w:rsidRPr="008E06BB" w:rsidP="008E06BB">
      <w:pPr>
        <w:rPr>
          <w:rFonts w:ascii="Times New Roman" w:hAnsi="Times New Roman" w:cs="Times New Roman"/>
        </w:rPr>
      </w:pPr>
    </w:p>
    <w:p w:rsidR="008E06BB" w:rsidRPr="008E06BB" w:rsidP="008E06BB">
      <w:pPr>
        <w:rPr>
          <w:rFonts w:ascii="Times New Roman" w:hAnsi="Times New Roman" w:cs="Times New Roman"/>
        </w:rPr>
      </w:pPr>
    </w:p>
    <w:p w:rsidR="00C44840" w:rsidRPr="008E06B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BB"/>
    <w:rsid w:val="005453B6"/>
    <w:rsid w:val="008E06BB"/>
    <w:rsid w:val="00C448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