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92398C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2398C">
        <w:rPr>
          <w:rFonts w:ascii="Times New Roman" w:hAnsi="Times New Roman"/>
          <w:szCs w:val="28"/>
          <w:lang w:eastAsia="ru-RU"/>
        </w:rPr>
        <w:t>Дело №1-4</w:t>
      </w:r>
      <w:r w:rsidRPr="0092398C" w:rsidR="00914C93">
        <w:rPr>
          <w:rFonts w:ascii="Times New Roman" w:hAnsi="Times New Roman"/>
          <w:szCs w:val="28"/>
          <w:lang w:eastAsia="ru-RU"/>
        </w:rPr>
        <w:t>0</w:t>
      </w:r>
      <w:r w:rsidRPr="0092398C" w:rsidR="007643E4">
        <w:rPr>
          <w:rFonts w:ascii="Times New Roman" w:hAnsi="Times New Roman"/>
          <w:szCs w:val="28"/>
          <w:lang w:eastAsia="ru-RU"/>
        </w:rPr>
        <w:t>-</w:t>
      </w:r>
      <w:r w:rsidRPr="0092398C" w:rsidR="002B3F9F">
        <w:rPr>
          <w:rFonts w:ascii="Times New Roman" w:hAnsi="Times New Roman"/>
          <w:szCs w:val="28"/>
          <w:lang w:eastAsia="ru-RU"/>
        </w:rPr>
        <w:t>21</w:t>
      </w:r>
      <w:r w:rsidRPr="0092398C">
        <w:rPr>
          <w:rFonts w:ascii="Times New Roman" w:hAnsi="Times New Roman"/>
          <w:szCs w:val="28"/>
          <w:lang w:eastAsia="ru-RU"/>
        </w:rPr>
        <w:t>/20</w:t>
      </w:r>
      <w:r w:rsidRPr="0092398C" w:rsidR="002E26DA">
        <w:rPr>
          <w:rFonts w:ascii="Times New Roman" w:hAnsi="Times New Roman"/>
          <w:szCs w:val="28"/>
          <w:lang w:eastAsia="ru-RU"/>
        </w:rPr>
        <w:t>2</w:t>
      </w:r>
      <w:r w:rsidRPr="0092398C" w:rsidR="00C3292E">
        <w:rPr>
          <w:rFonts w:ascii="Times New Roman" w:hAnsi="Times New Roman"/>
          <w:szCs w:val="28"/>
          <w:lang w:eastAsia="ru-RU"/>
        </w:rPr>
        <w:t>2</w:t>
      </w:r>
    </w:p>
    <w:p w:rsidR="00635F01" w:rsidRPr="0092398C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92398C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92398C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92398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>14 июля</w:t>
      </w:r>
      <w:r w:rsidRPr="0092398C">
        <w:rPr>
          <w:rFonts w:ascii="Times New Roman" w:hAnsi="Times New Roman"/>
          <w:szCs w:val="28"/>
          <w:lang w:eastAsia="ru-RU"/>
        </w:rPr>
        <w:t xml:space="preserve"> 202</w:t>
      </w:r>
      <w:r w:rsidRPr="0092398C" w:rsidR="00C3292E">
        <w:rPr>
          <w:rFonts w:ascii="Times New Roman" w:hAnsi="Times New Roman"/>
          <w:szCs w:val="28"/>
          <w:lang w:eastAsia="ru-RU"/>
        </w:rPr>
        <w:t>2</w:t>
      </w:r>
      <w:r w:rsidRPr="0092398C">
        <w:rPr>
          <w:rFonts w:ascii="Times New Roman" w:hAnsi="Times New Roman"/>
          <w:szCs w:val="28"/>
          <w:lang w:eastAsia="ru-RU"/>
        </w:rPr>
        <w:t xml:space="preserve"> года                                            </w:t>
      </w:r>
      <w:r w:rsidRPr="0092398C">
        <w:rPr>
          <w:rFonts w:ascii="Times New Roman" w:hAnsi="Times New Roman"/>
          <w:szCs w:val="28"/>
          <w:lang w:eastAsia="ru-RU"/>
        </w:rPr>
        <w:tab/>
      </w:r>
      <w:r w:rsidRPr="0092398C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92398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2398C">
        <w:rPr>
          <w:rFonts w:ascii="Times New Roman" w:hAnsi="Times New Roman"/>
          <w:szCs w:val="28"/>
          <w:lang w:eastAsia="ru-RU"/>
        </w:rPr>
        <w:t>Аметова</w:t>
      </w:r>
      <w:r w:rsidRPr="0092398C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92398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 xml:space="preserve">при </w:t>
      </w:r>
      <w:r w:rsidRPr="0092398C" w:rsidR="00C3292E">
        <w:rPr>
          <w:rFonts w:ascii="Times New Roman" w:hAnsi="Times New Roman"/>
          <w:szCs w:val="28"/>
          <w:lang w:eastAsia="ru-RU"/>
        </w:rPr>
        <w:t xml:space="preserve">помощнике </w:t>
      </w:r>
      <w:r w:rsidRPr="0092398C" w:rsidR="003009E3">
        <w:rPr>
          <w:rFonts w:ascii="Times New Roman" w:hAnsi="Times New Roman"/>
          <w:szCs w:val="28"/>
          <w:lang w:eastAsia="ru-RU"/>
        </w:rPr>
        <w:t xml:space="preserve">судьи </w:t>
      </w:r>
      <w:r w:rsidRPr="0092398C" w:rsidR="00C3292E">
        <w:rPr>
          <w:rFonts w:ascii="Times New Roman" w:hAnsi="Times New Roman"/>
          <w:szCs w:val="28"/>
          <w:lang w:eastAsia="ru-RU"/>
        </w:rPr>
        <w:t>Рахматовой</w:t>
      </w:r>
      <w:r w:rsidRPr="0092398C" w:rsidR="00C3292E">
        <w:rPr>
          <w:rFonts w:ascii="Times New Roman" w:hAnsi="Times New Roman"/>
          <w:szCs w:val="28"/>
          <w:lang w:eastAsia="ru-RU"/>
        </w:rPr>
        <w:t xml:space="preserve"> Л.Р</w:t>
      </w:r>
      <w:r w:rsidRPr="0092398C">
        <w:rPr>
          <w:rFonts w:ascii="Times New Roman" w:hAnsi="Times New Roman"/>
          <w:szCs w:val="28"/>
          <w:lang w:eastAsia="ru-RU"/>
        </w:rPr>
        <w:t xml:space="preserve">., </w:t>
      </w:r>
    </w:p>
    <w:p w:rsidR="000D334D" w:rsidRPr="0092398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92398C">
        <w:rPr>
          <w:rFonts w:ascii="Times New Roman" w:hAnsi="Times New Roman"/>
          <w:szCs w:val="28"/>
          <w:lang w:eastAsia="ru-RU"/>
        </w:rPr>
        <w:t>–п</w:t>
      </w:r>
      <w:r w:rsidRPr="0092398C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92398C" w:rsidR="002B3F9F">
        <w:rPr>
          <w:rFonts w:ascii="Times New Roman" w:hAnsi="Times New Roman"/>
          <w:szCs w:val="28"/>
          <w:lang w:eastAsia="ru-RU"/>
        </w:rPr>
        <w:t>Бушуева А.А</w:t>
      </w:r>
      <w:r w:rsidRPr="0092398C">
        <w:rPr>
          <w:rFonts w:ascii="Times New Roman" w:hAnsi="Times New Roman"/>
          <w:szCs w:val="28"/>
          <w:lang w:eastAsia="ru-RU"/>
        </w:rPr>
        <w:t>.,</w:t>
      </w:r>
    </w:p>
    <w:p w:rsidR="000D334D" w:rsidRPr="0092398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>потерпевш</w:t>
      </w:r>
      <w:r w:rsidRPr="0092398C" w:rsidR="00516D2A">
        <w:rPr>
          <w:rFonts w:ascii="Times New Roman" w:hAnsi="Times New Roman"/>
          <w:szCs w:val="28"/>
          <w:lang w:eastAsia="ru-RU"/>
        </w:rPr>
        <w:t>е</w:t>
      </w:r>
      <w:r w:rsidRPr="0092398C" w:rsidR="002B3F9F">
        <w:rPr>
          <w:rFonts w:ascii="Times New Roman" w:hAnsi="Times New Roman"/>
          <w:szCs w:val="28"/>
          <w:lang w:eastAsia="ru-RU"/>
        </w:rPr>
        <w:t xml:space="preserve">й </w:t>
      </w:r>
      <w:r w:rsidRPr="0092398C" w:rsid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Fonts w:ascii="Times New Roman" w:hAnsi="Times New Roman"/>
          <w:szCs w:val="28"/>
          <w:lang w:eastAsia="ru-RU"/>
        </w:rPr>
        <w:t>.,</w:t>
      </w:r>
    </w:p>
    <w:p w:rsidR="000D334D" w:rsidRPr="0092398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92398C" w:rsidR="003009E3">
        <w:rPr>
          <w:rFonts w:ascii="Times New Roman" w:hAnsi="Times New Roman"/>
          <w:szCs w:val="28"/>
          <w:lang w:eastAsia="ru-RU"/>
        </w:rPr>
        <w:t>Григорьевой М.Е</w:t>
      </w:r>
      <w:r w:rsidRPr="0092398C" w:rsidR="00C3292E">
        <w:rPr>
          <w:rFonts w:ascii="Times New Roman" w:hAnsi="Times New Roman"/>
          <w:szCs w:val="28"/>
          <w:lang w:eastAsia="ru-RU"/>
        </w:rPr>
        <w:t>.</w:t>
      </w:r>
      <w:r w:rsidRPr="0092398C">
        <w:rPr>
          <w:rFonts w:ascii="Times New Roman" w:hAnsi="Times New Roman"/>
          <w:szCs w:val="28"/>
          <w:lang w:eastAsia="ru-RU"/>
        </w:rPr>
        <w:t>,</w:t>
      </w:r>
    </w:p>
    <w:p w:rsidR="000D334D" w:rsidRPr="0092398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92398C" w:rsidR="002B3F9F">
        <w:rPr>
          <w:rFonts w:ascii="Times New Roman" w:hAnsi="Times New Roman"/>
          <w:szCs w:val="28"/>
          <w:lang w:eastAsia="ru-RU"/>
        </w:rPr>
        <w:t>Петрова М.В</w:t>
      </w:r>
      <w:r w:rsidRPr="0092398C" w:rsidR="003009E3">
        <w:rPr>
          <w:rFonts w:ascii="Times New Roman" w:hAnsi="Times New Roman"/>
          <w:szCs w:val="28"/>
          <w:lang w:eastAsia="ru-RU"/>
        </w:rPr>
        <w:t>.</w:t>
      </w:r>
      <w:r w:rsidRPr="0092398C">
        <w:rPr>
          <w:rFonts w:ascii="Times New Roman" w:hAnsi="Times New Roman"/>
          <w:szCs w:val="28"/>
          <w:lang w:eastAsia="ru-RU"/>
        </w:rPr>
        <w:t>,</w:t>
      </w:r>
    </w:p>
    <w:p w:rsidR="000D334D" w:rsidRPr="0092398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92398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b/>
          <w:szCs w:val="28"/>
          <w:lang w:eastAsia="ru-RU"/>
        </w:rPr>
        <w:t>Петрова Михаила Владимировича</w:t>
      </w:r>
      <w:r w:rsidRPr="0092398C">
        <w:rPr>
          <w:rFonts w:ascii="Times New Roman" w:hAnsi="Times New Roman"/>
          <w:szCs w:val="28"/>
          <w:lang w:eastAsia="ru-RU"/>
        </w:rPr>
        <w:t xml:space="preserve">, </w:t>
      </w:r>
      <w:r w:rsidRPr="0092398C" w:rsid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Fonts w:ascii="Times New Roman" w:hAnsi="Times New Roman"/>
          <w:szCs w:val="28"/>
          <w:lang w:eastAsia="ru-RU"/>
        </w:rPr>
        <w:t>,</w:t>
      </w:r>
    </w:p>
    <w:p w:rsidR="00635F01" w:rsidRPr="0092398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92398C" w:rsidR="00516D2A">
        <w:rPr>
          <w:rFonts w:ascii="Times New Roman" w:hAnsi="Times New Roman"/>
          <w:szCs w:val="28"/>
          <w:lang w:eastAsia="ru-RU"/>
        </w:rPr>
        <w:t>я</w:t>
      </w:r>
      <w:r w:rsidRPr="0092398C">
        <w:rPr>
          <w:rFonts w:ascii="Times New Roman" w:hAnsi="Times New Roman"/>
          <w:szCs w:val="28"/>
          <w:lang w:eastAsia="ru-RU"/>
        </w:rPr>
        <w:t>, предусмотренн</w:t>
      </w:r>
      <w:r w:rsidRPr="0092398C" w:rsidR="00516D2A">
        <w:rPr>
          <w:rFonts w:ascii="Times New Roman" w:hAnsi="Times New Roman"/>
          <w:szCs w:val="28"/>
          <w:lang w:eastAsia="ru-RU"/>
        </w:rPr>
        <w:t>ого</w:t>
      </w:r>
      <w:r w:rsidRPr="0092398C" w:rsidR="00E809B7">
        <w:rPr>
          <w:rFonts w:ascii="Times New Roman" w:hAnsi="Times New Roman"/>
          <w:szCs w:val="28"/>
          <w:lang w:eastAsia="ru-RU"/>
        </w:rPr>
        <w:t xml:space="preserve">  </w:t>
      </w:r>
      <w:r w:rsidRPr="0092398C">
        <w:rPr>
          <w:rFonts w:ascii="Times New Roman" w:hAnsi="Times New Roman"/>
          <w:szCs w:val="28"/>
          <w:lang w:eastAsia="ru-RU"/>
        </w:rPr>
        <w:t xml:space="preserve"> ст. 1</w:t>
      </w:r>
      <w:r w:rsidRPr="0092398C" w:rsidR="00C878C4">
        <w:rPr>
          <w:rFonts w:ascii="Times New Roman" w:hAnsi="Times New Roman"/>
          <w:szCs w:val="28"/>
          <w:lang w:eastAsia="ru-RU"/>
        </w:rPr>
        <w:t>15</w:t>
      </w:r>
      <w:r w:rsidRPr="0092398C">
        <w:rPr>
          <w:rFonts w:ascii="Times New Roman" w:hAnsi="Times New Roman"/>
          <w:szCs w:val="28"/>
          <w:lang w:eastAsia="ru-RU"/>
        </w:rPr>
        <w:t xml:space="preserve"> ч.</w:t>
      </w:r>
      <w:r w:rsidRPr="0092398C" w:rsidR="00C878C4">
        <w:rPr>
          <w:rFonts w:ascii="Times New Roman" w:hAnsi="Times New Roman"/>
          <w:szCs w:val="28"/>
          <w:lang w:eastAsia="ru-RU"/>
        </w:rPr>
        <w:t>2 п. «в»</w:t>
      </w:r>
      <w:r w:rsidRPr="0092398C">
        <w:rPr>
          <w:rFonts w:ascii="Times New Roman" w:hAnsi="Times New Roman"/>
          <w:szCs w:val="28"/>
          <w:lang w:eastAsia="ru-RU"/>
        </w:rPr>
        <w:t xml:space="preserve">   Уголовного кодекса  Российской Федерации,</w:t>
      </w:r>
    </w:p>
    <w:p w:rsidR="00635F01" w:rsidRPr="0092398C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92398C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92398C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92398C">
        <w:rPr>
          <w:rStyle w:val="2"/>
          <w:rFonts w:eastAsia="Calibri"/>
          <w:color w:val="000000"/>
          <w:sz w:val="22"/>
        </w:rPr>
        <w:t>Петров М.В</w:t>
      </w:r>
      <w:r w:rsidRPr="0092398C">
        <w:rPr>
          <w:rStyle w:val="2"/>
          <w:rFonts w:eastAsia="Calibri"/>
          <w:color w:val="000000"/>
          <w:sz w:val="22"/>
        </w:rPr>
        <w:t xml:space="preserve">. обвиняется в </w:t>
      </w:r>
      <w:r w:rsidRPr="0092398C" w:rsidR="00C878C4">
        <w:rPr>
          <w:rStyle w:val="2"/>
          <w:rFonts w:eastAsia="Calibri"/>
          <w:color w:val="000000"/>
          <w:sz w:val="22"/>
        </w:rPr>
        <w:t>умышленном причинении лёгкого вреда здоровью, вызвавшего кратковременное расстройство здоровья</w:t>
      </w:r>
      <w:r w:rsidRPr="0092398C">
        <w:rPr>
          <w:rStyle w:val="2"/>
          <w:rFonts w:eastAsia="Calibri"/>
          <w:color w:val="000000"/>
          <w:sz w:val="22"/>
        </w:rPr>
        <w:t>, совершенное</w:t>
      </w:r>
      <w:r w:rsidRPr="0092398C" w:rsidR="00C878C4">
        <w:rPr>
          <w:rStyle w:val="2"/>
          <w:rFonts w:eastAsia="Calibri"/>
          <w:color w:val="000000"/>
          <w:sz w:val="22"/>
        </w:rPr>
        <w:t xml:space="preserve"> с применением предметов, используемых в качестве оружия</w:t>
      </w:r>
      <w:r w:rsidRPr="0092398C">
        <w:rPr>
          <w:rStyle w:val="2"/>
          <w:rFonts w:eastAsia="Calibri"/>
          <w:color w:val="000000"/>
          <w:sz w:val="22"/>
        </w:rPr>
        <w:t xml:space="preserve"> при следующих обстоятельствах.</w:t>
      </w:r>
    </w:p>
    <w:p w:rsidR="002B3F9F" w:rsidRPr="0092398C" w:rsidP="002B3F9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года примерно в </w:t>
      </w:r>
      <w:r w:rsidRP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 часов </w:t>
      </w:r>
      <w:r w:rsidRP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 минут, Петров Михаил Владимирович, правомерно находясь по месту своего проживания - в помещении жилой комнаты №</w:t>
      </w:r>
      <w:r w:rsidRP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 дома №</w:t>
      </w:r>
      <w:r w:rsidRP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, в ходе конфликта со своей супругой – Петровой Л.В., возникшего на почве бытовой ссоры, умышленно, то </w:t>
      </w:r>
      <w:r w:rsidRPr="0092398C">
        <w:rPr>
          <w:rStyle w:val="2"/>
          <w:rFonts w:eastAsia="Calibri"/>
          <w:color w:val="000000"/>
          <w:sz w:val="22"/>
        </w:rPr>
        <w:t>есть</w:t>
      </w:r>
      <w:r w:rsidRPr="0092398C">
        <w:rPr>
          <w:rStyle w:val="2"/>
          <w:rFonts w:eastAsia="Calibri"/>
          <w:color w:val="000000"/>
          <w:sz w:val="22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Петровой Л.В. с </w:t>
      </w:r>
      <w:r w:rsidRPr="0092398C">
        <w:rPr>
          <w:rStyle w:val="2"/>
          <w:rFonts w:eastAsia="Calibri"/>
          <w:color w:val="000000"/>
          <w:sz w:val="22"/>
        </w:rPr>
        <w:t>применением предмета, используемого в качестве оружия, взял в правую руку резиновый шлепанец синего цвета 37 размера и, используя его в качестве оружия, нанес им не менее одного удара в лицо потерпевшей, который пришелся в  область спинки носа, причинив потерпевшей телесное повреждение, в виде  закрытого перелома костей носа, кровоподтека на нижнем веке правого глаза.</w:t>
      </w:r>
    </w:p>
    <w:p w:rsidR="00516D2A" w:rsidRPr="0092398C" w:rsidP="002B3F9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92398C">
        <w:rPr>
          <w:rStyle w:val="2"/>
          <w:rFonts w:eastAsia="Calibri"/>
          <w:color w:val="000000"/>
          <w:sz w:val="22"/>
        </w:rPr>
        <w:tab/>
      </w:r>
      <w:r w:rsidRPr="0092398C">
        <w:rPr>
          <w:rStyle w:val="2"/>
          <w:rFonts w:eastAsia="Calibri"/>
          <w:color w:val="000000"/>
          <w:sz w:val="22"/>
        </w:rPr>
        <w:t xml:space="preserve">Согласно заключения </w:t>
      </w:r>
      <w:r w:rsidRPr="0092398C" w:rsid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 № </w:t>
      </w:r>
      <w:r w:rsidRPr="0092398C" w:rsidR="0092398C">
        <w:rPr>
          <w:rFonts w:ascii="Times New Roman" w:hAnsi="Times New Roman"/>
          <w:szCs w:val="28"/>
          <w:lang w:eastAsia="ru-RU"/>
        </w:rPr>
        <w:t>***</w:t>
      </w:r>
      <w:r w:rsidRPr="0092398C">
        <w:rPr>
          <w:rStyle w:val="2"/>
          <w:rFonts w:eastAsia="Calibri"/>
          <w:color w:val="000000"/>
          <w:sz w:val="22"/>
        </w:rPr>
        <w:t xml:space="preserve">года, телесные повреждения в виде закрытого перелома костей носа (подтвержденного рентгенологическим исследованием и заключением ЛОР врача), кровоподтека на нижнем веке правого глаза, обнаруженные у Петровой Л.В., как вызвавшее кратковременное расстройство здоровья  на срок до 21 дня, относится к причинившему </w:t>
      </w:r>
      <w:r w:rsidRPr="0092398C" w:rsidR="00E7378F">
        <w:rPr>
          <w:rStyle w:val="2"/>
          <w:rFonts w:eastAsia="Calibri"/>
          <w:color w:val="000000"/>
          <w:sz w:val="22"/>
        </w:rPr>
        <w:t>легкий</w:t>
      </w:r>
      <w:r w:rsidRPr="0092398C">
        <w:rPr>
          <w:rStyle w:val="2"/>
          <w:rFonts w:eastAsia="Calibri"/>
          <w:color w:val="000000"/>
          <w:sz w:val="22"/>
        </w:rPr>
        <w:t xml:space="preserve"> вред здоровью (согласно п.8.1.</w:t>
      </w:r>
      <w:r w:rsidRPr="0092398C">
        <w:rPr>
          <w:rStyle w:val="2"/>
          <w:rFonts w:eastAsia="Calibri"/>
          <w:color w:val="000000"/>
          <w:sz w:val="22"/>
        </w:rPr>
        <w:t xml:space="preserve"> </w:t>
      </w:r>
      <w:r w:rsidRPr="0092398C">
        <w:rPr>
          <w:rStyle w:val="2"/>
          <w:rFonts w:eastAsia="Calibri"/>
          <w:color w:val="000000"/>
          <w:sz w:val="22"/>
        </w:rPr>
        <w:t>«Медицинских критериев определения степени тяжести вреда, причиненного здоровью человека», утвержденных Приказом МЗ и СР РФ от 24.04.2008 года №194н)</w:t>
      </w:r>
      <w:r w:rsidRPr="0092398C" w:rsidR="00C878C4">
        <w:rPr>
          <w:rStyle w:val="2"/>
          <w:rFonts w:eastAsia="Calibri"/>
          <w:color w:val="000000"/>
          <w:sz w:val="22"/>
        </w:rPr>
        <w:t>.</w:t>
      </w:r>
    </w:p>
    <w:p w:rsidR="002B3F9F" w:rsidRPr="0092398C" w:rsidP="002B3F9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92398C">
        <w:rPr>
          <w:rStyle w:val="2"/>
          <w:rFonts w:eastAsia="Calibri"/>
          <w:color w:val="000000"/>
          <w:sz w:val="22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92398C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92398C">
        <w:rPr>
          <w:rStyle w:val="2"/>
          <w:rFonts w:eastAsia="Calibri"/>
          <w:color w:val="000000"/>
          <w:sz w:val="22"/>
        </w:rPr>
        <w:t xml:space="preserve">Действия  </w:t>
      </w:r>
      <w:r w:rsidRPr="0092398C" w:rsidR="002B3F9F">
        <w:rPr>
          <w:rStyle w:val="2"/>
          <w:rFonts w:eastAsia="Calibri"/>
          <w:color w:val="000000"/>
          <w:sz w:val="22"/>
        </w:rPr>
        <w:t>Петрова М.В</w:t>
      </w:r>
      <w:r w:rsidRPr="0092398C">
        <w:rPr>
          <w:rStyle w:val="2"/>
          <w:rFonts w:eastAsia="Calibri"/>
          <w:color w:val="000000"/>
          <w:sz w:val="22"/>
        </w:rPr>
        <w:t xml:space="preserve">.  </w:t>
      </w:r>
      <w:r w:rsidRPr="0092398C" w:rsidR="000D334D">
        <w:rPr>
          <w:rStyle w:val="2"/>
          <w:rFonts w:eastAsia="Calibri"/>
          <w:color w:val="000000"/>
          <w:sz w:val="22"/>
        </w:rPr>
        <w:t>правильно квалифи</w:t>
      </w:r>
      <w:r w:rsidRPr="0092398C" w:rsidR="00516D2A">
        <w:rPr>
          <w:rStyle w:val="2"/>
          <w:rFonts w:eastAsia="Calibri"/>
          <w:color w:val="000000"/>
          <w:sz w:val="22"/>
        </w:rPr>
        <w:t xml:space="preserve">цированы </w:t>
      </w:r>
      <w:r w:rsidRPr="0092398C">
        <w:rPr>
          <w:rStyle w:val="2"/>
          <w:rFonts w:eastAsia="Calibri"/>
          <w:color w:val="000000"/>
          <w:sz w:val="22"/>
        </w:rPr>
        <w:t xml:space="preserve">по </w:t>
      </w:r>
      <w:r w:rsidRPr="0092398C" w:rsidR="00C878C4">
        <w:rPr>
          <w:rStyle w:val="2"/>
          <w:rFonts w:eastAsia="Calibri"/>
          <w:color w:val="000000"/>
          <w:sz w:val="22"/>
        </w:rPr>
        <w:t xml:space="preserve">ст. 115 ч.2 п. «в»   </w:t>
      </w:r>
      <w:r w:rsidRPr="0092398C">
        <w:rPr>
          <w:rStyle w:val="2"/>
          <w:rFonts w:eastAsia="Calibri"/>
          <w:color w:val="000000"/>
          <w:sz w:val="22"/>
        </w:rPr>
        <w:t xml:space="preserve">УК РФ, как </w:t>
      </w:r>
      <w:r w:rsidRPr="0092398C" w:rsidR="00C878C4">
        <w:rPr>
          <w:rStyle w:val="2"/>
          <w:rFonts w:eastAsia="Calibri"/>
          <w:color w:val="000000"/>
          <w:sz w:val="22"/>
        </w:rPr>
        <w:t>умышленное причинение лёгкого вреда здоровью, вызвавшего кратковременное расстройство здоровья</w:t>
      </w:r>
      <w:r w:rsidRPr="0092398C" w:rsidR="002B3F9F">
        <w:rPr>
          <w:rStyle w:val="2"/>
          <w:rFonts w:eastAsia="Calibri"/>
          <w:color w:val="000000"/>
          <w:sz w:val="22"/>
        </w:rPr>
        <w:t>, совершенное</w:t>
      </w:r>
      <w:r w:rsidRPr="0092398C" w:rsidR="00C878C4">
        <w:rPr>
          <w:rStyle w:val="2"/>
          <w:rFonts w:eastAsia="Calibri"/>
          <w:color w:val="000000"/>
          <w:sz w:val="22"/>
        </w:rPr>
        <w:t xml:space="preserve"> с применением предметов, используемых в качестве оружия</w:t>
      </w:r>
      <w:r w:rsidRPr="0092398C">
        <w:rPr>
          <w:rStyle w:val="2"/>
          <w:rFonts w:eastAsia="Calibri"/>
          <w:color w:val="000000"/>
          <w:sz w:val="22"/>
        </w:rPr>
        <w:t>.</w:t>
      </w:r>
    </w:p>
    <w:p w:rsidR="004908C4" w:rsidRPr="0092398C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В судебном заседании </w:t>
      </w:r>
      <w:r w:rsidRPr="0092398C" w:rsidR="00031715">
        <w:rPr>
          <w:rFonts w:ascii="Times New Roman" w:hAnsi="Times New Roman"/>
          <w:szCs w:val="28"/>
        </w:rPr>
        <w:t>потерпевш</w:t>
      </w:r>
      <w:r w:rsidRPr="0092398C" w:rsidR="002B3F9F">
        <w:rPr>
          <w:rFonts w:ascii="Times New Roman" w:hAnsi="Times New Roman"/>
          <w:szCs w:val="28"/>
        </w:rPr>
        <w:t>ая</w:t>
      </w:r>
      <w:r w:rsidRPr="0092398C" w:rsidR="00E25EBB">
        <w:rPr>
          <w:rFonts w:ascii="Times New Roman" w:hAnsi="Times New Roman"/>
          <w:szCs w:val="28"/>
        </w:rPr>
        <w:t xml:space="preserve"> </w:t>
      </w:r>
      <w:r w:rsidRPr="0092398C" w:rsidR="002B3F9F">
        <w:rPr>
          <w:rFonts w:ascii="Times New Roman" w:hAnsi="Times New Roman"/>
          <w:szCs w:val="28"/>
        </w:rPr>
        <w:t>Петрова Л.В</w:t>
      </w:r>
      <w:r w:rsidRPr="0092398C" w:rsidR="000D334D">
        <w:rPr>
          <w:rFonts w:ascii="Times New Roman" w:hAnsi="Times New Roman"/>
          <w:szCs w:val="28"/>
        </w:rPr>
        <w:t>.</w:t>
      </w:r>
      <w:r w:rsidRPr="0092398C" w:rsidR="005A1F36">
        <w:rPr>
          <w:rFonts w:ascii="Times New Roman" w:hAnsi="Times New Roman"/>
          <w:szCs w:val="28"/>
        </w:rPr>
        <w:t xml:space="preserve">, </w:t>
      </w:r>
      <w:r w:rsidRPr="0092398C">
        <w:rPr>
          <w:rFonts w:ascii="Times New Roman" w:hAnsi="Times New Roman"/>
          <w:szCs w:val="28"/>
        </w:rPr>
        <w:t>обратил</w:t>
      </w:r>
      <w:r w:rsidRPr="0092398C" w:rsidR="002B3F9F">
        <w:rPr>
          <w:rFonts w:ascii="Times New Roman" w:hAnsi="Times New Roman"/>
          <w:szCs w:val="28"/>
        </w:rPr>
        <w:t>ась</w:t>
      </w:r>
      <w:r w:rsidRPr="0092398C">
        <w:rPr>
          <w:rFonts w:ascii="Times New Roman" w:hAnsi="Times New Roman"/>
          <w:szCs w:val="28"/>
        </w:rPr>
        <w:t xml:space="preserve"> к суду с ходатайств</w:t>
      </w:r>
      <w:r w:rsidRPr="0092398C" w:rsidR="00516D2A">
        <w:rPr>
          <w:rFonts w:ascii="Times New Roman" w:hAnsi="Times New Roman"/>
          <w:szCs w:val="28"/>
        </w:rPr>
        <w:t>ом</w:t>
      </w:r>
      <w:r w:rsidRPr="0092398C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92398C" w:rsidR="002B3F9F">
        <w:rPr>
          <w:rFonts w:ascii="Times New Roman" w:hAnsi="Times New Roman"/>
          <w:szCs w:val="28"/>
        </w:rPr>
        <w:t>Петрова М.В</w:t>
      </w:r>
      <w:r w:rsidRPr="0092398C" w:rsidR="000D334D">
        <w:rPr>
          <w:rFonts w:ascii="Times New Roman" w:hAnsi="Times New Roman"/>
          <w:szCs w:val="28"/>
        </w:rPr>
        <w:t xml:space="preserve">. </w:t>
      </w:r>
      <w:r w:rsidRPr="0092398C">
        <w:rPr>
          <w:rFonts w:ascii="Times New Roman" w:hAnsi="Times New Roman"/>
          <w:szCs w:val="28"/>
        </w:rPr>
        <w:t>в связи с примирением сторон. В обоснование ходатайства указал</w:t>
      </w:r>
      <w:r w:rsidRPr="0092398C" w:rsidR="002B3F9F">
        <w:rPr>
          <w:rFonts w:ascii="Times New Roman" w:hAnsi="Times New Roman"/>
          <w:szCs w:val="28"/>
        </w:rPr>
        <w:t>а</w:t>
      </w:r>
      <w:r w:rsidRPr="0092398C">
        <w:rPr>
          <w:rFonts w:ascii="Times New Roman" w:hAnsi="Times New Roman"/>
          <w:szCs w:val="28"/>
        </w:rPr>
        <w:t>, что они с подсудим</w:t>
      </w:r>
      <w:r w:rsidRPr="0092398C" w:rsidR="00B055C2">
        <w:rPr>
          <w:rFonts w:ascii="Times New Roman" w:hAnsi="Times New Roman"/>
          <w:szCs w:val="28"/>
        </w:rPr>
        <w:t>ым</w:t>
      </w:r>
      <w:r w:rsidRPr="0092398C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92398C" w:rsidR="00B055C2">
        <w:rPr>
          <w:rFonts w:ascii="Times New Roman" w:hAnsi="Times New Roman"/>
          <w:szCs w:val="28"/>
        </w:rPr>
        <w:t>му</w:t>
      </w:r>
      <w:r w:rsidRPr="0092398C">
        <w:rPr>
          <w:rFonts w:ascii="Times New Roman" w:hAnsi="Times New Roman"/>
          <w:szCs w:val="28"/>
        </w:rPr>
        <w:t xml:space="preserve"> не име</w:t>
      </w:r>
      <w:r w:rsidRPr="0092398C" w:rsidR="00764319">
        <w:rPr>
          <w:rFonts w:ascii="Times New Roman" w:hAnsi="Times New Roman"/>
          <w:szCs w:val="28"/>
        </w:rPr>
        <w:t>е</w:t>
      </w:r>
      <w:r w:rsidRPr="0092398C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92398C" w:rsidR="00E809B7">
        <w:rPr>
          <w:rFonts w:ascii="Times New Roman" w:hAnsi="Times New Roman"/>
          <w:szCs w:val="28"/>
        </w:rPr>
        <w:t>е</w:t>
      </w:r>
      <w:r w:rsidRPr="0092398C" w:rsidR="002B3F9F">
        <w:rPr>
          <w:rFonts w:ascii="Times New Roman" w:hAnsi="Times New Roman"/>
          <w:szCs w:val="28"/>
        </w:rPr>
        <w:t>й</w:t>
      </w:r>
      <w:r w:rsidRPr="0092398C" w:rsidR="002043D6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>ясны и понятны.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Подсудим</w:t>
      </w:r>
      <w:r w:rsidRPr="0092398C" w:rsidR="00B055C2">
        <w:rPr>
          <w:rFonts w:ascii="Times New Roman" w:hAnsi="Times New Roman"/>
          <w:szCs w:val="28"/>
        </w:rPr>
        <w:t>ый</w:t>
      </w:r>
      <w:r w:rsidRPr="0092398C">
        <w:rPr>
          <w:rFonts w:ascii="Times New Roman" w:hAnsi="Times New Roman"/>
          <w:szCs w:val="28"/>
        </w:rPr>
        <w:t xml:space="preserve"> </w:t>
      </w:r>
      <w:r w:rsidRPr="0092398C" w:rsidR="00C35797">
        <w:rPr>
          <w:rFonts w:ascii="Times New Roman" w:hAnsi="Times New Roman"/>
          <w:szCs w:val="28"/>
        </w:rPr>
        <w:t>Петров</w:t>
      </w:r>
      <w:r w:rsidRPr="0092398C" w:rsidR="002B3F9F">
        <w:rPr>
          <w:rFonts w:ascii="Times New Roman" w:hAnsi="Times New Roman"/>
          <w:szCs w:val="28"/>
        </w:rPr>
        <w:t xml:space="preserve"> М.В</w:t>
      </w:r>
      <w:r w:rsidRPr="0092398C">
        <w:rPr>
          <w:rFonts w:ascii="Times New Roman" w:hAnsi="Times New Roman"/>
          <w:szCs w:val="28"/>
        </w:rPr>
        <w:t xml:space="preserve">. </w:t>
      </w:r>
      <w:r w:rsidRPr="0092398C" w:rsidR="00221ED5">
        <w:rPr>
          <w:rFonts w:ascii="Times New Roman" w:hAnsi="Times New Roman"/>
          <w:szCs w:val="28"/>
        </w:rPr>
        <w:t>согласен на</w:t>
      </w:r>
      <w:r w:rsidRPr="0092398C">
        <w:rPr>
          <w:rFonts w:ascii="Times New Roman" w:hAnsi="Times New Roman"/>
          <w:szCs w:val="28"/>
        </w:rPr>
        <w:t xml:space="preserve"> прекращени</w:t>
      </w:r>
      <w:r w:rsidRPr="0092398C" w:rsidR="00221ED5">
        <w:rPr>
          <w:rFonts w:ascii="Times New Roman" w:hAnsi="Times New Roman"/>
          <w:szCs w:val="28"/>
        </w:rPr>
        <w:t>е</w:t>
      </w:r>
      <w:r w:rsidRPr="0092398C">
        <w:rPr>
          <w:rFonts w:ascii="Times New Roman" w:hAnsi="Times New Roman"/>
          <w:szCs w:val="28"/>
        </w:rPr>
        <w:t xml:space="preserve"> в отношении не</w:t>
      </w:r>
      <w:r w:rsidRPr="0092398C" w:rsidR="00B055C2">
        <w:rPr>
          <w:rFonts w:ascii="Times New Roman" w:hAnsi="Times New Roman"/>
          <w:szCs w:val="28"/>
        </w:rPr>
        <w:t>го</w:t>
      </w:r>
      <w:r w:rsidRPr="0092398C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Защитник подсудимо</w:t>
      </w:r>
      <w:r w:rsidRPr="0092398C" w:rsidR="00B055C2">
        <w:rPr>
          <w:rFonts w:ascii="Times New Roman" w:hAnsi="Times New Roman"/>
          <w:szCs w:val="28"/>
        </w:rPr>
        <w:t>го</w:t>
      </w:r>
      <w:r w:rsidRPr="0092398C">
        <w:rPr>
          <w:rFonts w:ascii="Times New Roman" w:hAnsi="Times New Roman"/>
          <w:szCs w:val="28"/>
        </w:rPr>
        <w:t xml:space="preserve"> поддержал</w:t>
      </w:r>
      <w:r w:rsidRPr="0092398C" w:rsidR="00C878C4">
        <w:rPr>
          <w:rFonts w:ascii="Times New Roman" w:hAnsi="Times New Roman"/>
          <w:szCs w:val="28"/>
        </w:rPr>
        <w:t>а</w:t>
      </w:r>
      <w:r w:rsidRPr="0092398C">
        <w:rPr>
          <w:rFonts w:ascii="Times New Roman" w:hAnsi="Times New Roman"/>
          <w:szCs w:val="28"/>
        </w:rPr>
        <w:t xml:space="preserve"> заявленное ходатайство о прекращении уголовного дела и мнение своего подзащитного.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92398C" w:rsidR="000C398C">
        <w:rPr>
          <w:rFonts w:ascii="Times New Roman" w:hAnsi="Times New Roman"/>
          <w:szCs w:val="28"/>
        </w:rPr>
        <w:t xml:space="preserve"> за </w:t>
      </w:r>
      <w:r w:rsidRPr="0092398C">
        <w:rPr>
          <w:rFonts w:ascii="Times New Roman" w:hAnsi="Times New Roman"/>
          <w:szCs w:val="28"/>
        </w:rPr>
        <w:t xml:space="preserve"> примирени</w:t>
      </w:r>
      <w:r w:rsidRPr="0092398C" w:rsidR="00764319">
        <w:rPr>
          <w:rFonts w:ascii="Times New Roman" w:hAnsi="Times New Roman"/>
          <w:szCs w:val="28"/>
        </w:rPr>
        <w:t xml:space="preserve">ем с </w:t>
      </w:r>
      <w:r w:rsidRPr="0092398C" w:rsidR="00764319">
        <w:rPr>
          <w:rFonts w:ascii="Times New Roman" w:hAnsi="Times New Roman"/>
          <w:szCs w:val="28"/>
        </w:rPr>
        <w:t>потерпевши</w:t>
      </w:r>
      <w:r w:rsidRPr="0092398C" w:rsidR="00217D10">
        <w:rPr>
          <w:rFonts w:ascii="Times New Roman" w:hAnsi="Times New Roman"/>
          <w:szCs w:val="28"/>
        </w:rPr>
        <w:t>ей</w:t>
      </w:r>
      <w:r w:rsidRPr="0092398C">
        <w:rPr>
          <w:rFonts w:ascii="Times New Roman" w:hAnsi="Times New Roman"/>
          <w:szCs w:val="28"/>
        </w:rPr>
        <w:t>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Выслушав мнение участников процесса по заявленн</w:t>
      </w:r>
      <w:r w:rsidRPr="0092398C" w:rsidR="00E809B7">
        <w:rPr>
          <w:rFonts w:ascii="Times New Roman" w:hAnsi="Times New Roman"/>
          <w:szCs w:val="28"/>
        </w:rPr>
        <w:t>о</w:t>
      </w:r>
      <w:r w:rsidRPr="0092398C" w:rsidR="00A51645">
        <w:rPr>
          <w:rFonts w:ascii="Times New Roman" w:hAnsi="Times New Roman"/>
          <w:szCs w:val="28"/>
        </w:rPr>
        <w:t>м</w:t>
      </w:r>
      <w:r w:rsidRPr="0092398C" w:rsidR="00E809B7">
        <w:rPr>
          <w:rFonts w:ascii="Times New Roman" w:hAnsi="Times New Roman"/>
          <w:szCs w:val="28"/>
        </w:rPr>
        <w:t>у</w:t>
      </w:r>
      <w:r w:rsidRPr="0092398C">
        <w:rPr>
          <w:rFonts w:ascii="Times New Roman" w:hAnsi="Times New Roman"/>
          <w:szCs w:val="28"/>
        </w:rPr>
        <w:t xml:space="preserve"> ходатайств</w:t>
      </w:r>
      <w:r w:rsidRPr="0092398C" w:rsidR="00E809B7">
        <w:rPr>
          <w:rFonts w:ascii="Times New Roman" w:hAnsi="Times New Roman"/>
          <w:szCs w:val="28"/>
        </w:rPr>
        <w:t>у</w:t>
      </w:r>
      <w:r w:rsidRPr="0092398C">
        <w:rPr>
          <w:rFonts w:ascii="Times New Roman" w:hAnsi="Times New Roman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92398C" w:rsidR="00E809B7">
        <w:rPr>
          <w:rFonts w:ascii="Times New Roman" w:hAnsi="Times New Roman"/>
          <w:szCs w:val="28"/>
        </w:rPr>
        <w:t>о</w:t>
      </w:r>
      <w:r w:rsidRPr="0092398C">
        <w:rPr>
          <w:rFonts w:ascii="Times New Roman" w:hAnsi="Times New Roman"/>
          <w:szCs w:val="28"/>
        </w:rPr>
        <w:t>е ходатайств</w:t>
      </w:r>
      <w:r w:rsidRPr="0092398C" w:rsidR="00E809B7">
        <w:rPr>
          <w:rFonts w:ascii="Times New Roman" w:hAnsi="Times New Roman"/>
          <w:szCs w:val="28"/>
        </w:rPr>
        <w:t>о</w:t>
      </w:r>
      <w:r w:rsidRPr="0092398C">
        <w:rPr>
          <w:rFonts w:ascii="Times New Roman" w:hAnsi="Times New Roman"/>
          <w:szCs w:val="28"/>
        </w:rPr>
        <w:t xml:space="preserve"> подлеж</w:t>
      </w:r>
      <w:r w:rsidRPr="0092398C" w:rsidR="00E809B7">
        <w:rPr>
          <w:rFonts w:ascii="Times New Roman" w:hAnsi="Times New Roman"/>
          <w:szCs w:val="28"/>
        </w:rPr>
        <w:t>и</w:t>
      </w:r>
      <w:r w:rsidRPr="0092398C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2398C" w:rsidR="00186E8D">
        <w:rPr>
          <w:rFonts w:ascii="Times New Roman" w:hAnsi="Times New Roman"/>
          <w:szCs w:val="28"/>
        </w:rPr>
        <w:t>К РФ</w:t>
      </w:r>
      <w:r w:rsidRPr="0092398C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Судом установлено, что подсудим</w:t>
      </w:r>
      <w:r w:rsidRPr="0092398C" w:rsidR="00FF5407">
        <w:rPr>
          <w:rFonts w:ascii="Times New Roman" w:hAnsi="Times New Roman"/>
          <w:szCs w:val="28"/>
        </w:rPr>
        <w:t>ый</w:t>
      </w:r>
      <w:r w:rsidRPr="0092398C">
        <w:rPr>
          <w:rFonts w:ascii="Times New Roman" w:hAnsi="Times New Roman"/>
          <w:szCs w:val="28"/>
        </w:rPr>
        <w:t xml:space="preserve"> ранее </w:t>
      </w:r>
      <w:r w:rsidRPr="0092398C" w:rsidR="00707935">
        <w:rPr>
          <w:rFonts w:ascii="Times New Roman" w:hAnsi="Times New Roman"/>
          <w:szCs w:val="28"/>
        </w:rPr>
        <w:t>не судим</w:t>
      </w:r>
      <w:r w:rsidRPr="0092398C">
        <w:rPr>
          <w:rFonts w:ascii="Times New Roman" w:hAnsi="Times New Roman"/>
          <w:szCs w:val="28"/>
        </w:rPr>
        <w:t>, преступлени</w:t>
      </w:r>
      <w:r w:rsidRPr="0092398C" w:rsidR="00764319">
        <w:rPr>
          <w:rFonts w:ascii="Times New Roman" w:hAnsi="Times New Roman"/>
          <w:szCs w:val="28"/>
        </w:rPr>
        <w:t>е</w:t>
      </w:r>
      <w:r w:rsidRPr="0092398C">
        <w:rPr>
          <w:rFonts w:ascii="Times New Roman" w:hAnsi="Times New Roman"/>
          <w:szCs w:val="28"/>
        </w:rPr>
        <w:t>, в совершении котор</w:t>
      </w:r>
      <w:r w:rsidRPr="0092398C" w:rsidR="00764319">
        <w:rPr>
          <w:rFonts w:ascii="Times New Roman" w:hAnsi="Times New Roman"/>
          <w:szCs w:val="28"/>
        </w:rPr>
        <w:t>ого</w:t>
      </w:r>
      <w:r w:rsidRPr="0092398C">
        <w:rPr>
          <w:rFonts w:ascii="Times New Roman" w:hAnsi="Times New Roman"/>
          <w:szCs w:val="28"/>
        </w:rPr>
        <w:t xml:space="preserve"> он обвиняется, относ</w:t>
      </w:r>
      <w:r w:rsidRPr="0092398C" w:rsidR="00764319">
        <w:rPr>
          <w:rFonts w:ascii="Times New Roman" w:hAnsi="Times New Roman"/>
          <w:szCs w:val="28"/>
        </w:rPr>
        <w:t>и</w:t>
      </w:r>
      <w:r w:rsidRPr="0092398C">
        <w:rPr>
          <w:rFonts w:ascii="Times New Roman" w:hAnsi="Times New Roman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2398C" w:rsidR="001828ED">
        <w:rPr>
          <w:rFonts w:ascii="Times New Roman" w:hAnsi="Times New Roman"/>
          <w:szCs w:val="28"/>
        </w:rPr>
        <w:t>потерпевш</w:t>
      </w:r>
      <w:r w:rsidRPr="0092398C" w:rsidR="00E7378F">
        <w:rPr>
          <w:rFonts w:ascii="Times New Roman" w:hAnsi="Times New Roman"/>
          <w:szCs w:val="28"/>
        </w:rPr>
        <w:t>ая</w:t>
      </w:r>
      <w:r w:rsidRPr="0092398C" w:rsidR="000D334D">
        <w:rPr>
          <w:rFonts w:ascii="Times New Roman" w:hAnsi="Times New Roman"/>
          <w:szCs w:val="28"/>
        </w:rPr>
        <w:t xml:space="preserve"> </w:t>
      </w:r>
      <w:r w:rsidRPr="0092398C" w:rsidR="00FF5407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>к подсудимо</w:t>
      </w:r>
      <w:r w:rsidRPr="0092398C" w:rsidR="00FF5407">
        <w:rPr>
          <w:rFonts w:ascii="Times New Roman" w:hAnsi="Times New Roman"/>
          <w:szCs w:val="28"/>
        </w:rPr>
        <w:t>му</w:t>
      </w:r>
      <w:r w:rsidRPr="0092398C">
        <w:rPr>
          <w:rFonts w:ascii="Times New Roman" w:hAnsi="Times New Roman"/>
          <w:szCs w:val="28"/>
        </w:rPr>
        <w:t xml:space="preserve"> не име</w:t>
      </w:r>
      <w:r w:rsidRPr="0092398C" w:rsidR="00764319">
        <w:rPr>
          <w:rFonts w:ascii="Times New Roman" w:hAnsi="Times New Roman"/>
          <w:szCs w:val="28"/>
        </w:rPr>
        <w:t>е</w:t>
      </w:r>
      <w:r w:rsidRPr="0092398C">
        <w:rPr>
          <w:rFonts w:ascii="Times New Roman" w:hAnsi="Times New Roman"/>
          <w:szCs w:val="28"/>
        </w:rPr>
        <w:t>т, они примирились.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Подсудим</w:t>
      </w:r>
      <w:r w:rsidRPr="0092398C" w:rsidR="00B055C2">
        <w:rPr>
          <w:rFonts w:ascii="Times New Roman" w:hAnsi="Times New Roman"/>
          <w:szCs w:val="28"/>
        </w:rPr>
        <w:t>ый</w:t>
      </w:r>
      <w:r w:rsidRPr="0092398C">
        <w:rPr>
          <w:rFonts w:ascii="Times New Roman" w:hAnsi="Times New Roman"/>
          <w:szCs w:val="28"/>
        </w:rPr>
        <w:t xml:space="preserve">, так же не возражает против прекращения уголовного дела за примирением </w:t>
      </w:r>
      <w:r w:rsidRPr="0092398C" w:rsidR="00764319">
        <w:rPr>
          <w:rFonts w:ascii="Times New Roman" w:hAnsi="Times New Roman"/>
          <w:szCs w:val="28"/>
        </w:rPr>
        <w:t>с потерпевш</w:t>
      </w:r>
      <w:r w:rsidRPr="0092398C" w:rsidR="00217D10">
        <w:rPr>
          <w:rFonts w:ascii="Times New Roman" w:hAnsi="Times New Roman"/>
          <w:szCs w:val="28"/>
        </w:rPr>
        <w:t>ей</w:t>
      </w:r>
      <w:r w:rsidRPr="0092398C">
        <w:rPr>
          <w:rFonts w:ascii="Times New Roman" w:hAnsi="Times New Roman"/>
          <w:szCs w:val="28"/>
        </w:rPr>
        <w:t>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92398C" w:rsidR="00764319">
        <w:rPr>
          <w:rFonts w:ascii="Times New Roman" w:hAnsi="Times New Roman"/>
          <w:szCs w:val="28"/>
        </w:rPr>
        <w:t>ого</w:t>
      </w:r>
      <w:r w:rsidRPr="0092398C" w:rsidR="00B962B4">
        <w:rPr>
          <w:rFonts w:ascii="Times New Roman" w:hAnsi="Times New Roman"/>
          <w:szCs w:val="28"/>
        </w:rPr>
        <w:t xml:space="preserve"> </w:t>
      </w:r>
      <w:r w:rsidRPr="0092398C" w:rsidR="00C35797">
        <w:rPr>
          <w:rFonts w:ascii="Times New Roman" w:hAnsi="Times New Roman"/>
          <w:szCs w:val="28"/>
        </w:rPr>
        <w:t>Петровым М.В</w:t>
      </w:r>
      <w:r w:rsidRPr="0092398C" w:rsidR="00283309">
        <w:rPr>
          <w:rFonts w:ascii="Times New Roman" w:hAnsi="Times New Roman"/>
          <w:szCs w:val="28"/>
        </w:rPr>
        <w:t>.</w:t>
      </w:r>
      <w:r w:rsidRPr="0092398C" w:rsidR="00BF317F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>деяни</w:t>
      </w:r>
      <w:r w:rsidRPr="0092398C" w:rsidR="00764319">
        <w:rPr>
          <w:rFonts w:ascii="Times New Roman" w:hAnsi="Times New Roman"/>
          <w:szCs w:val="28"/>
        </w:rPr>
        <w:t>я</w:t>
      </w:r>
      <w:r w:rsidRPr="0092398C">
        <w:rPr>
          <w:rFonts w:ascii="Times New Roman" w:hAnsi="Times New Roman"/>
          <w:szCs w:val="28"/>
        </w:rPr>
        <w:t>, сведени</w:t>
      </w:r>
      <w:r w:rsidRPr="0092398C" w:rsidR="000D334D">
        <w:rPr>
          <w:rFonts w:ascii="Times New Roman" w:hAnsi="Times New Roman"/>
          <w:szCs w:val="28"/>
        </w:rPr>
        <w:t>й</w:t>
      </w:r>
      <w:r w:rsidRPr="0092398C">
        <w:rPr>
          <w:rFonts w:ascii="Times New Roman" w:hAnsi="Times New Roman"/>
          <w:szCs w:val="28"/>
        </w:rPr>
        <w:t xml:space="preserve"> о е</w:t>
      </w:r>
      <w:r w:rsidRPr="0092398C" w:rsidR="00B055C2">
        <w:rPr>
          <w:rFonts w:ascii="Times New Roman" w:hAnsi="Times New Roman"/>
          <w:szCs w:val="28"/>
        </w:rPr>
        <w:t>го</w:t>
      </w:r>
      <w:r w:rsidRPr="0092398C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2398C" w:rsidR="00B055C2">
        <w:rPr>
          <w:rFonts w:ascii="Times New Roman" w:hAnsi="Times New Roman"/>
          <w:szCs w:val="28"/>
        </w:rPr>
        <w:t>го</w:t>
      </w:r>
      <w:r w:rsidRPr="0092398C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Таким образом, настоящ</w:t>
      </w:r>
      <w:r w:rsidRPr="0092398C" w:rsidR="00764319">
        <w:rPr>
          <w:rFonts w:ascii="Times New Roman" w:hAnsi="Times New Roman"/>
          <w:szCs w:val="28"/>
        </w:rPr>
        <w:t>е</w:t>
      </w:r>
      <w:r w:rsidRPr="0092398C">
        <w:rPr>
          <w:rFonts w:ascii="Times New Roman" w:hAnsi="Times New Roman"/>
          <w:szCs w:val="28"/>
        </w:rPr>
        <w:t>е ходатайств</w:t>
      </w:r>
      <w:r w:rsidRPr="0092398C" w:rsidR="00764319">
        <w:rPr>
          <w:rFonts w:ascii="Times New Roman" w:hAnsi="Times New Roman"/>
          <w:szCs w:val="28"/>
        </w:rPr>
        <w:t>о</w:t>
      </w:r>
      <w:r w:rsidRPr="0092398C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92398C" w:rsidR="00764319">
        <w:rPr>
          <w:rFonts w:ascii="Times New Roman" w:hAnsi="Times New Roman"/>
          <w:szCs w:val="28"/>
        </w:rPr>
        <w:t>о</w:t>
      </w:r>
      <w:r w:rsidRPr="0092398C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92398C" w:rsidR="00764319">
        <w:rPr>
          <w:rFonts w:ascii="Times New Roman" w:hAnsi="Times New Roman"/>
          <w:szCs w:val="28"/>
        </w:rPr>
        <w:t>о</w:t>
      </w:r>
      <w:r w:rsidRPr="0092398C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92398C" w:rsidR="00C35797">
        <w:rPr>
          <w:rFonts w:ascii="Times New Roman" w:hAnsi="Times New Roman"/>
          <w:szCs w:val="28"/>
        </w:rPr>
        <w:t>Петрова М.В</w:t>
      </w:r>
      <w:r w:rsidRPr="0092398C" w:rsidR="00283309">
        <w:rPr>
          <w:rFonts w:ascii="Times New Roman" w:hAnsi="Times New Roman"/>
          <w:szCs w:val="28"/>
        </w:rPr>
        <w:t>.</w:t>
      </w:r>
      <w:r w:rsidRPr="0092398C" w:rsidR="000C398C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 xml:space="preserve">прекратить в связи с примирением </w:t>
      </w:r>
      <w:r w:rsidRPr="0092398C" w:rsidR="00764319">
        <w:rPr>
          <w:rFonts w:ascii="Times New Roman" w:hAnsi="Times New Roman"/>
          <w:szCs w:val="28"/>
        </w:rPr>
        <w:t>с потерпевш</w:t>
      </w:r>
      <w:r w:rsidRPr="0092398C" w:rsidR="00217D10">
        <w:rPr>
          <w:rFonts w:ascii="Times New Roman" w:hAnsi="Times New Roman"/>
          <w:szCs w:val="28"/>
        </w:rPr>
        <w:t>ей</w:t>
      </w:r>
      <w:r w:rsidRPr="0092398C">
        <w:rPr>
          <w:rFonts w:ascii="Times New Roman" w:hAnsi="Times New Roman"/>
          <w:szCs w:val="28"/>
        </w:rPr>
        <w:t>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Судом также принимаются во внимание и те</w:t>
      </w:r>
      <w:r w:rsidRPr="0092398C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92398C" w:rsidR="00B055C2">
        <w:rPr>
          <w:rFonts w:ascii="Times New Roman" w:hAnsi="Times New Roman"/>
          <w:szCs w:val="28"/>
        </w:rPr>
        <w:t>ый</w:t>
      </w:r>
      <w:r w:rsidRPr="0092398C" w:rsidR="002D07CD">
        <w:rPr>
          <w:rFonts w:ascii="Times New Roman" w:hAnsi="Times New Roman"/>
          <w:szCs w:val="28"/>
        </w:rPr>
        <w:t xml:space="preserve"> </w:t>
      </w:r>
      <w:r w:rsidRPr="0092398C" w:rsidR="00C35797">
        <w:rPr>
          <w:rFonts w:ascii="Times New Roman" w:hAnsi="Times New Roman"/>
          <w:szCs w:val="28"/>
        </w:rPr>
        <w:t>Петров М.В</w:t>
      </w:r>
      <w:r w:rsidRPr="0092398C" w:rsidR="002D07CD">
        <w:rPr>
          <w:rFonts w:ascii="Times New Roman" w:hAnsi="Times New Roman"/>
          <w:szCs w:val="28"/>
        </w:rPr>
        <w:t xml:space="preserve">. </w:t>
      </w:r>
      <w:r w:rsidRPr="0092398C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92398C" w:rsidR="00B055C2">
        <w:rPr>
          <w:rFonts w:ascii="Times New Roman" w:hAnsi="Times New Roman"/>
          <w:szCs w:val="28"/>
        </w:rPr>
        <w:t>ен</w:t>
      </w:r>
      <w:r w:rsidRPr="0092398C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92398C" w:rsidR="00B055C2">
        <w:rPr>
          <w:rFonts w:ascii="Times New Roman" w:hAnsi="Times New Roman"/>
          <w:szCs w:val="28"/>
        </w:rPr>
        <w:t>ым</w:t>
      </w:r>
      <w:r w:rsidRPr="0092398C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6873AC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Меру процессуального принуждения </w:t>
      </w:r>
      <w:r w:rsidRPr="0092398C" w:rsidR="00C35797">
        <w:rPr>
          <w:rFonts w:ascii="Times New Roman" w:hAnsi="Times New Roman"/>
          <w:szCs w:val="28"/>
        </w:rPr>
        <w:t>Петрову М.В</w:t>
      </w:r>
      <w:r w:rsidRPr="0092398C">
        <w:rPr>
          <w:rFonts w:ascii="Times New Roman" w:hAnsi="Times New Roman"/>
          <w:szCs w:val="28"/>
        </w:rPr>
        <w:t>. в виде обязательства о явке в  связи с прекращением уголовного дела следует отменить.</w:t>
      </w:r>
    </w:p>
    <w:p w:rsidR="00E414E5" w:rsidRPr="0092398C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>Вещественны</w:t>
      </w:r>
      <w:r w:rsidRPr="0092398C" w:rsidR="002043D6">
        <w:rPr>
          <w:rFonts w:ascii="Times New Roman" w:hAnsi="Times New Roman"/>
          <w:szCs w:val="28"/>
        </w:rPr>
        <w:t>ми</w:t>
      </w:r>
      <w:r w:rsidRPr="0092398C" w:rsidR="00E809B7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 xml:space="preserve"> доказательств</w:t>
      </w:r>
      <w:r w:rsidRPr="0092398C" w:rsidR="002043D6">
        <w:rPr>
          <w:rFonts w:ascii="Times New Roman" w:hAnsi="Times New Roman"/>
          <w:szCs w:val="28"/>
        </w:rPr>
        <w:t>ами</w:t>
      </w:r>
      <w:r w:rsidRPr="0092398C" w:rsidR="00E809B7">
        <w:rPr>
          <w:rFonts w:ascii="Times New Roman" w:hAnsi="Times New Roman"/>
          <w:szCs w:val="28"/>
        </w:rPr>
        <w:t xml:space="preserve"> </w:t>
      </w:r>
      <w:r w:rsidRPr="0092398C" w:rsidR="002043D6">
        <w:rPr>
          <w:rFonts w:ascii="Times New Roman" w:hAnsi="Times New Roman"/>
          <w:szCs w:val="28"/>
        </w:rPr>
        <w:t xml:space="preserve">следует </w:t>
      </w:r>
      <w:r w:rsidRPr="0092398C" w:rsidR="002043D6">
        <w:rPr>
          <w:rFonts w:ascii="Times New Roman" w:hAnsi="Times New Roman"/>
          <w:szCs w:val="28"/>
        </w:rPr>
        <w:t>распорядится</w:t>
      </w:r>
      <w:r w:rsidRPr="0092398C" w:rsidR="002043D6">
        <w:rPr>
          <w:rFonts w:ascii="Times New Roman" w:hAnsi="Times New Roman"/>
          <w:szCs w:val="28"/>
        </w:rPr>
        <w:t xml:space="preserve"> в соответствии со ст. 81 УПК РФ</w:t>
      </w:r>
      <w:r w:rsidRPr="0092398C" w:rsidR="00E809B7">
        <w:rPr>
          <w:rFonts w:ascii="Times New Roman" w:hAnsi="Times New Roman"/>
          <w:szCs w:val="28"/>
        </w:rPr>
        <w:t>.</w:t>
      </w:r>
      <w:r w:rsidRPr="0092398C" w:rsidR="00EF794D">
        <w:rPr>
          <w:rFonts w:ascii="Times New Roman" w:hAnsi="Times New Roman"/>
          <w:szCs w:val="28"/>
        </w:rPr>
        <w:t xml:space="preserve"> 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На основании ст. 76 УК РФ и руководствуясь ст. </w:t>
      </w:r>
      <w:r w:rsidRPr="0092398C" w:rsidR="00E809B7">
        <w:rPr>
          <w:rFonts w:ascii="Times New Roman" w:hAnsi="Times New Roman"/>
          <w:szCs w:val="28"/>
        </w:rPr>
        <w:t xml:space="preserve">ст. </w:t>
      </w:r>
      <w:r w:rsidRPr="0092398C">
        <w:rPr>
          <w:rFonts w:ascii="Times New Roman" w:hAnsi="Times New Roman"/>
          <w:szCs w:val="28"/>
        </w:rPr>
        <w:t>25, 254 УПК РФ, суд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DE7342" w:rsidRPr="0092398C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Уголовное дело в отношении </w:t>
      </w:r>
      <w:r w:rsidRPr="0092398C" w:rsidR="00C35797">
        <w:rPr>
          <w:rFonts w:ascii="Times New Roman" w:hAnsi="Times New Roman"/>
          <w:szCs w:val="28"/>
        </w:rPr>
        <w:t xml:space="preserve">Петрова Михаила Владимировича </w:t>
      </w:r>
      <w:r w:rsidRPr="0092398C">
        <w:rPr>
          <w:rFonts w:ascii="Times New Roman" w:hAnsi="Times New Roman"/>
          <w:szCs w:val="28"/>
        </w:rPr>
        <w:t>обвиняемо</w:t>
      </w:r>
      <w:r w:rsidRPr="0092398C" w:rsidR="00B055C2">
        <w:rPr>
          <w:rFonts w:ascii="Times New Roman" w:hAnsi="Times New Roman"/>
          <w:szCs w:val="28"/>
        </w:rPr>
        <w:t>го</w:t>
      </w:r>
      <w:r w:rsidRPr="0092398C">
        <w:rPr>
          <w:rFonts w:ascii="Times New Roman" w:hAnsi="Times New Roman"/>
          <w:szCs w:val="28"/>
        </w:rPr>
        <w:t xml:space="preserve"> в совершении преступлени</w:t>
      </w:r>
      <w:r w:rsidRPr="0092398C" w:rsidR="00764319">
        <w:rPr>
          <w:rFonts w:ascii="Times New Roman" w:hAnsi="Times New Roman"/>
          <w:szCs w:val="28"/>
        </w:rPr>
        <w:t>я</w:t>
      </w:r>
      <w:r w:rsidRPr="0092398C">
        <w:rPr>
          <w:rFonts w:ascii="Times New Roman" w:hAnsi="Times New Roman"/>
          <w:szCs w:val="28"/>
        </w:rPr>
        <w:t>, предусмотренн</w:t>
      </w:r>
      <w:r w:rsidRPr="0092398C" w:rsidR="00764319">
        <w:rPr>
          <w:rFonts w:ascii="Times New Roman" w:hAnsi="Times New Roman"/>
          <w:szCs w:val="28"/>
        </w:rPr>
        <w:t>ого</w:t>
      </w:r>
      <w:r w:rsidRPr="0092398C">
        <w:rPr>
          <w:rFonts w:ascii="Times New Roman" w:hAnsi="Times New Roman"/>
          <w:szCs w:val="28"/>
        </w:rPr>
        <w:t xml:space="preserve">  ст. 1</w:t>
      </w:r>
      <w:r w:rsidRPr="0092398C" w:rsidR="00C878C4">
        <w:rPr>
          <w:rFonts w:ascii="Times New Roman" w:hAnsi="Times New Roman"/>
          <w:szCs w:val="28"/>
        </w:rPr>
        <w:t>15</w:t>
      </w:r>
      <w:r w:rsidRPr="0092398C" w:rsidR="000C398C">
        <w:rPr>
          <w:rFonts w:ascii="Times New Roman" w:hAnsi="Times New Roman"/>
          <w:szCs w:val="28"/>
        </w:rPr>
        <w:t xml:space="preserve"> </w:t>
      </w:r>
      <w:r w:rsidRPr="0092398C" w:rsidR="005D0354">
        <w:rPr>
          <w:rFonts w:ascii="Times New Roman" w:hAnsi="Times New Roman"/>
          <w:szCs w:val="28"/>
        </w:rPr>
        <w:t xml:space="preserve">ч. </w:t>
      </w:r>
      <w:r w:rsidRPr="0092398C" w:rsidR="00C878C4">
        <w:rPr>
          <w:rFonts w:ascii="Times New Roman" w:hAnsi="Times New Roman"/>
          <w:szCs w:val="28"/>
        </w:rPr>
        <w:t>2 п. «в»</w:t>
      </w:r>
      <w:r w:rsidRPr="0092398C" w:rsidR="000C398C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>У</w:t>
      </w:r>
      <w:r w:rsidRPr="0092398C" w:rsidR="00E86FE9">
        <w:rPr>
          <w:rFonts w:ascii="Times New Roman" w:hAnsi="Times New Roman"/>
          <w:szCs w:val="28"/>
        </w:rPr>
        <w:t xml:space="preserve">головного </w:t>
      </w:r>
      <w:r w:rsidRPr="0092398C">
        <w:rPr>
          <w:rFonts w:ascii="Times New Roman" w:hAnsi="Times New Roman"/>
          <w:szCs w:val="28"/>
        </w:rPr>
        <w:t>К</w:t>
      </w:r>
      <w:r w:rsidRPr="0092398C" w:rsidR="00E86FE9">
        <w:rPr>
          <w:rFonts w:ascii="Times New Roman" w:hAnsi="Times New Roman"/>
          <w:szCs w:val="28"/>
        </w:rPr>
        <w:t>одекса</w:t>
      </w:r>
      <w:r w:rsidRPr="0092398C">
        <w:rPr>
          <w:rFonts w:ascii="Times New Roman" w:hAnsi="Times New Roman"/>
          <w:szCs w:val="28"/>
        </w:rPr>
        <w:t xml:space="preserve"> Р</w:t>
      </w:r>
      <w:r w:rsidRPr="0092398C" w:rsidR="00E86FE9">
        <w:rPr>
          <w:rFonts w:ascii="Times New Roman" w:hAnsi="Times New Roman"/>
          <w:szCs w:val="28"/>
        </w:rPr>
        <w:t xml:space="preserve">оссийской </w:t>
      </w:r>
      <w:r w:rsidRPr="0092398C">
        <w:rPr>
          <w:rFonts w:ascii="Times New Roman" w:hAnsi="Times New Roman"/>
          <w:szCs w:val="28"/>
        </w:rPr>
        <w:t>Ф</w:t>
      </w:r>
      <w:r w:rsidRPr="0092398C" w:rsidR="00E86FE9">
        <w:rPr>
          <w:rFonts w:ascii="Times New Roman" w:hAnsi="Times New Roman"/>
          <w:szCs w:val="28"/>
        </w:rPr>
        <w:t xml:space="preserve">едерации </w:t>
      </w:r>
      <w:r w:rsidRPr="0092398C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92398C" w:rsidR="00F44EF8">
        <w:rPr>
          <w:rFonts w:ascii="Times New Roman" w:hAnsi="Times New Roman"/>
          <w:szCs w:val="28"/>
        </w:rPr>
        <w:t>, с освобождением его от уголовной ответственности в соответствии со ст.76 УК РФ</w:t>
      </w:r>
      <w:r w:rsidRPr="0092398C">
        <w:rPr>
          <w:rFonts w:ascii="Times New Roman" w:hAnsi="Times New Roman"/>
          <w:szCs w:val="28"/>
        </w:rPr>
        <w:t xml:space="preserve">, в связи с примирением </w:t>
      </w:r>
      <w:r w:rsidRPr="0092398C" w:rsidR="00E809B7">
        <w:rPr>
          <w:rFonts w:ascii="Times New Roman" w:hAnsi="Times New Roman"/>
          <w:szCs w:val="28"/>
        </w:rPr>
        <w:t xml:space="preserve">с </w:t>
      </w:r>
      <w:r w:rsidRPr="0092398C" w:rsidR="00764319">
        <w:rPr>
          <w:rFonts w:ascii="Times New Roman" w:hAnsi="Times New Roman"/>
          <w:szCs w:val="28"/>
        </w:rPr>
        <w:t>потерпевш</w:t>
      </w:r>
      <w:r w:rsidRPr="0092398C" w:rsidR="00E7378F">
        <w:rPr>
          <w:rFonts w:ascii="Times New Roman" w:hAnsi="Times New Roman"/>
          <w:szCs w:val="28"/>
        </w:rPr>
        <w:t>ей</w:t>
      </w:r>
      <w:r w:rsidRPr="0092398C">
        <w:rPr>
          <w:rFonts w:ascii="Times New Roman" w:hAnsi="Times New Roman"/>
          <w:szCs w:val="28"/>
        </w:rPr>
        <w:t>.</w:t>
      </w:r>
      <w:r w:rsidRPr="0092398C" w:rsidR="00C95F23">
        <w:rPr>
          <w:rFonts w:ascii="Times New Roman" w:hAnsi="Times New Roman"/>
          <w:szCs w:val="28"/>
        </w:rPr>
        <w:t xml:space="preserve"> </w:t>
      </w:r>
    </w:p>
    <w:p w:rsidR="006873AC" w:rsidRPr="0092398C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ab/>
        <w:t xml:space="preserve">Меру процессуального принуждения </w:t>
      </w:r>
      <w:r w:rsidRPr="0092398C" w:rsidR="00C35797">
        <w:rPr>
          <w:rFonts w:ascii="Times New Roman" w:hAnsi="Times New Roman"/>
          <w:szCs w:val="28"/>
        </w:rPr>
        <w:t>Петрову Михаилу Владимировичу</w:t>
      </w:r>
      <w:r w:rsidRPr="0092398C" w:rsidR="00B24967">
        <w:rPr>
          <w:rFonts w:ascii="Times New Roman" w:hAnsi="Times New Roman"/>
          <w:szCs w:val="28"/>
        </w:rPr>
        <w:t xml:space="preserve"> </w:t>
      </w:r>
      <w:r w:rsidRPr="0092398C">
        <w:rPr>
          <w:rFonts w:ascii="Times New Roman" w:hAnsi="Times New Roman"/>
          <w:szCs w:val="28"/>
        </w:rPr>
        <w:t>в виде обязательства о явке в  связи с прекращением уголовного дела - отменить.</w:t>
      </w:r>
    </w:p>
    <w:p w:rsidR="002043D6" w:rsidRPr="0092398C" w:rsidP="00AF013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Вещественные доказательства: </w:t>
      </w:r>
      <w:r w:rsidRPr="0092398C" w:rsidR="0092398C">
        <w:rPr>
          <w:rFonts w:ascii="Times New Roman" w:hAnsi="Times New Roman"/>
          <w:szCs w:val="28"/>
          <w:lang w:eastAsia="ru-RU"/>
        </w:rPr>
        <w:t>***</w:t>
      </w:r>
      <w:r w:rsidRPr="0092398C" w:rsidR="00E7378F">
        <w:rPr>
          <w:rFonts w:ascii="Times New Roman" w:hAnsi="Times New Roman"/>
          <w:szCs w:val="28"/>
        </w:rPr>
        <w:t xml:space="preserve">. </w:t>
      </w:r>
      <w:r w:rsidRPr="0092398C" w:rsidR="00FC39D2">
        <w:rPr>
          <w:rFonts w:ascii="Times New Roman" w:hAnsi="Times New Roman"/>
          <w:szCs w:val="28"/>
        </w:rPr>
        <w:t xml:space="preserve"> </w:t>
      </w:r>
    </w:p>
    <w:p w:rsidR="004908C4" w:rsidRPr="0092398C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ab/>
      </w:r>
      <w:r w:rsidRPr="0092398C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92398C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ab/>
      </w:r>
      <w:r w:rsidRPr="0092398C" w:rsidR="00C35797">
        <w:rPr>
          <w:rFonts w:ascii="Times New Roman" w:hAnsi="Times New Roman"/>
          <w:szCs w:val="28"/>
        </w:rPr>
        <w:t xml:space="preserve">Петров Михаил Владимирович </w:t>
      </w:r>
      <w:r w:rsidRPr="0092398C">
        <w:rPr>
          <w:rFonts w:ascii="Times New Roman" w:hAnsi="Times New Roman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92398C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92398C" w:rsidR="000C398C">
        <w:rPr>
          <w:rFonts w:ascii="Times New Roman" w:hAnsi="Times New Roman"/>
          <w:szCs w:val="28"/>
        </w:rPr>
        <w:t xml:space="preserve">                  </w:t>
      </w:r>
      <w:r w:rsidRPr="0092398C">
        <w:rPr>
          <w:rFonts w:ascii="Times New Roman" w:hAnsi="Times New Roman"/>
          <w:szCs w:val="28"/>
        </w:rPr>
        <w:t xml:space="preserve">А.Э. </w:t>
      </w:r>
      <w:r w:rsidRPr="0092398C">
        <w:rPr>
          <w:rFonts w:ascii="Times New Roman" w:hAnsi="Times New Roman"/>
          <w:szCs w:val="28"/>
        </w:rPr>
        <w:t>Аметова</w:t>
      </w:r>
    </w:p>
    <w:p w:rsidR="00183811" w:rsidRPr="0092398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Cs w:val="28"/>
        </w:rPr>
      </w:pPr>
    </w:p>
    <w:sectPr w:rsidSect="00CC79B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043D6"/>
    <w:rsid w:val="00217D10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B3F9F"/>
    <w:rsid w:val="002C413A"/>
    <w:rsid w:val="002D07CD"/>
    <w:rsid w:val="002D07F7"/>
    <w:rsid w:val="002E26DA"/>
    <w:rsid w:val="002F69B2"/>
    <w:rsid w:val="003009E3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C6B68"/>
    <w:rsid w:val="004E7691"/>
    <w:rsid w:val="004F3C5F"/>
    <w:rsid w:val="00516D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54BA8"/>
    <w:rsid w:val="00667D2D"/>
    <w:rsid w:val="00682EFC"/>
    <w:rsid w:val="006873AC"/>
    <w:rsid w:val="006A2782"/>
    <w:rsid w:val="006A4B3C"/>
    <w:rsid w:val="006C28B0"/>
    <w:rsid w:val="006C58A8"/>
    <w:rsid w:val="006C763F"/>
    <w:rsid w:val="006E5118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13EE"/>
    <w:rsid w:val="008C748D"/>
    <w:rsid w:val="008E6B20"/>
    <w:rsid w:val="008F0AB5"/>
    <w:rsid w:val="008F6C77"/>
    <w:rsid w:val="00905816"/>
    <w:rsid w:val="00914C93"/>
    <w:rsid w:val="0092398C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12D06"/>
    <w:rsid w:val="00B2432D"/>
    <w:rsid w:val="00B24967"/>
    <w:rsid w:val="00B33F32"/>
    <w:rsid w:val="00B367FC"/>
    <w:rsid w:val="00B513E5"/>
    <w:rsid w:val="00B55D15"/>
    <w:rsid w:val="00B64A93"/>
    <w:rsid w:val="00B81E53"/>
    <w:rsid w:val="00B87159"/>
    <w:rsid w:val="00B9369A"/>
    <w:rsid w:val="00B93CB9"/>
    <w:rsid w:val="00B962B4"/>
    <w:rsid w:val="00BA7E99"/>
    <w:rsid w:val="00BD08E9"/>
    <w:rsid w:val="00BD57D3"/>
    <w:rsid w:val="00BD79D3"/>
    <w:rsid w:val="00BF317F"/>
    <w:rsid w:val="00BF536D"/>
    <w:rsid w:val="00C22CB1"/>
    <w:rsid w:val="00C23DAE"/>
    <w:rsid w:val="00C27E95"/>
    <w:rsid w:val="00C304D3"/>
    <w:rsid w:val="00C3292E"/>
    <w:rsid w:val="00C35797"/>
    <w:rsid w:val="00C44A10"/>
    <w:rsid w:val="00C572E6"/>
    <w:rsid w:val="00C60F3C"/>
    <w:rsid w:val="00C64141"/>
    <w:rsid w:val="00C81FCE"/>
    <w:rsid w:val="00C878C4"/>
    <w:rsid w:val="00C95F23"/>
    <w:rsid w:val="00CA43C0"/>
    <w:rsid w:val="00CB2700"/>
    <w:rsid w:val="00CC79B9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15B04"/>
    <w:rsid w:val="00E21DEE"/>
    <w:rsid w:val="00E22A33"/>
    <w:rsid w:val="00E25D7D"/>
    <w:rsid w:val="00E25EBB"/>
    <w:rsid w:val="00E27F51"/>
    <w:rsid w:val="00E34720"/>
    <w:rsid w:val="00E363A2"/>
    <w:rsid w:val="00E414E5"/>
    <w:rsid w:val="00E478C2"/>
    <w:rsid w:val="00E7378F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36C7"/>
    <w:rsid w:val="00EF57FD"/>
    <w:rsid w:val="00EF794D"/>
    <w:rsid w:val="00F30A60"/>
    <w:rsid w:val="00F30EA7"/>
    <w:rsid w:val="00F43DC1"/>
    <w:rsid w:val="00F44EF8"/>
    <w:rsid w:val="00F50723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C39D2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C4E8-5342-40F8-B000-26EA8F7E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