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6D0" w:rsidRPr="004C6A9B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Дело № 1-58-</w:t>
      </w:r>
      <w:r w:rsidRPr="004C6A9B" w:rsidR="00321AEE">
        <w:rPr>
          <w:rFonts w:ascii="Times New Roman" w:hAnsi="Times New Roman" w:cs="Times New Roman"/>
          <w:sz w:val="20"/>
          <w:szCs w:val="20"/>
        </w:rPr>
        <w:t>8</w:t>
      </w:r>
      <w:r w:rsidRPr="004C6A9B" w:rsidR="00150ED2">
        <w:rPr>
          <w:rFonts w:ascii="Times New Roman" w:hAnsi="Times New Roman" w:cs="Times New Roman"/>
          <w:sz w:val="20"/>
          <w:szCs w:val="20"/>
        </w:rPr>
        <w:t>/2025</w:t>
      </w:r>
    </w:p>
    <w:p w:rsidR="00CB5EFE" w:rsidRPr="004C6A9B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УИД 91</w:t>
      </w:r>
      <w:r w:rsidRPr="004C6A9B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4C6A9B" w:rsidR="00A16D12">
        <w:rPr>
          <w:rFonts w:ascii="Times New Roman" w:hAnsi="Times New Roman" w:cs="Times New Roman"/>
          <w:sz w:val="20"/>
          <w:szCs w:val="20"/>
        </w:rPr>
        <w:t>00</w:t>
      </w:r>
      <w:r w:rsidRPr="004C6A9B" w:rsidR="00321AEE">
        <w:rPr>
          <w:rFonts w:ascii="Times New Roman" w:hAnsi="Times New Roman" w:cs="Times New Roman"/>
          <w:sz w:val="20"/>
          <w:szCs w:val="20"/>
        </w:rPr>
        <w:t>58</w:t>
      </w:r>
      <w:r w:rsidRPr="004C6A9B" w:rsidR="00150ED2">
        <w:rPr>
          <w:rFonts w:ascii="Times New Roman" w:hAnsi="Times New Roman" w:cs="Times New Roman"/>
          <w:sz w:val="20"/>
          <w:szCs w:val="20"/>
        </w:rPr>
        <w:t>-01-2025-</w:t>
      </w:r>
      <w:r w:rsidRPr="004C6A9B" w:rsidR="00321AEE">
        <w:rPr>
          <w:rFonts w:ascii="Times New Roman" w:hAnsi="Times New Roman" w:cs="Times New Roman"/>
          <w:sz w:val="20"/>
          <w:szCs w:val="20"/>
        </w:rPr>
        <w:t>000673-30</w:t>
      </w:r>
    </w:p>
    <w:p w:rsidR="00671857" w:rsidRPr="004C6A9B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F76D0" w:rsidRPr="004C6A9B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ПРИГОВОР</w:t>
      </w:r>
    </w:p>
    <w:p w:rsidR="006F76D0" w:rsidRPr="004C6A9B" w:rsidP="001D35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7367A7" w:rsidRPr="004C6A9B" w:rsidP="006F76D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F76D0" w:rsidRPr="004C6A9B" w:rsidP="006F76D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      </w:t>
      </w:r>
      <w:r w:rsidRPr="004C6A9B" w:rsidR="00321AEE">
        <w:rPr>
          <w:rFonts w:ascii="Times New Roman" w:hAnsi="Times New Roman" w:cs="Times New Roman"/>
          <w:sz w:val="20"/>
          <w:szCs w:val="20"/>
        </w:rPr>
        <w:t xml:space="preserve">29 мая </w:t>
      </w:r>
      <w:r w:rsidRPr="004C6A9B" w:rsidR="006A79A5">
        <w:rPr>
          <w:rFonts w:ascii="Times New Roman" w:hAnsi="Times New Roman" w:cs="Times New Roman"/>
          <w:sz w:val="20"/>
          <w:szCs w:val="20"/>
        </w:rPr>
        <w:t xml:space="preserve"> 2025</w:t>
      </w:r>
      <w:r w:rsidRPr="004C6A9B">
        <w:rPr>
          <w:rFonts w:ascii="Times New Roman" w:hAnsi="Times New Roman" w:cs="Times New Roman"/>
          <w:sz w:val="20"/>
          <w:szCs w:val="20"/>
        </w:rPr>
        <w:t xml:space="preserve">  года</w:t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 w:rsidR="0067185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A9B">
        <w:rPr>
          <w:rFonts w:ascii="Times New Roman" w:hAnsi="Times New Roman" w:cs="Times New Roman"/>
          <w:sz w:val="20"/>
          <w:szCs w:val="20"/>
        </w:rPr>
        <w:t xml:space="preserve">  </w:t>
      </w:r>
      <w:r w:rsidRPr="004C6A9B" w:rsidR="00671857">
        <w:rPr>
          <w:rFonts w:ascii="Times New Roman" w:hAnsi="Times New Roman" w:cs="Times New Roman"/>
          <w:sz w:val="20"/>
          <w:szCs w:val="20"/>
        </w:rPr>
        <w:t xml:space="preserve">     </w:t>
      </w:r>
      <w:r w:rsidRPr="004C6A9B" w:rsidR="000A37DC">
        <w:rPr>
          <w:rFonts w:ascii="Times New Roman" w:hAnsi="Times New Roman" w:cs="Times New Roman"/>
          <w:sz w:val="20"/>
          <w:szCs w:val="20"/>
        </w:rPr>
        <w:t xml:space="preserve">  </w:t>
      </w:r>
      <w:r w:rsidRPr="004C6A9B" w:rsidR="00671857">
        <w:rPr>
          <w:rFonts w:ascii="Times New Roman" w:hAnsi="Times New Roman" w:cs="Times New Roman"/>
          <w:sz w:val="20"/>
          <w:szCs w:val="20"/>
        </w:rPr>
        <w:t xml:space="preserve"> </w:t>
      </w:r>
      <w:r w:rsidRPr="004C6A9B" w:rsidR="00F4723C">
        <w:rPr>
          <w:rFonts w:ascii="Times New Roman" w:hAnsi="Times New Roman" w:cs="Times New Roman"/>
          <w:sz w:val="20"/>
          <w:szCs w:val="20"/>
        </w:rPr>
        <w:t>г. Красноперекопск</w:t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</w:p>
    <w:p w:rsidR="006F76D0" w:rsidRPr="004C6A9B" w:rsidP="006B55A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    </w:t>
      </w:r>
      <w:r w:rsidRPr="004C6A9B" w:rsidR="00F21F24">
        <w:rPr>
          <w:rFonts w:ascii="Times New Roman" w:hAnsi="Times New Roman" w:cs="Times New Roman"/>
          <w:sz w:val="20"/>
          <w:szCs w:val="20"/>
        </w:rPr>
        <w:t xml:space="preserve">  Суд в составе: председательствующего - мирового судьи</w:t>
      </w:r>
      <w:r w:rsidRPr="004C6A9B">
        <w:rPr>
          <w:rFonts w:ascii="Times New Roman" w:hAnsi="Times New Roman" w:cs="Times New Roman"/>
          <w:sz w:val="20"/>
          <w:szCs w:val="20"/>
        </w:rPr>
        <w:t xml:space="preserve"> судебного участка № 58 Красноперекопского су</w:t>
      </w:r>
      <w:r w:rsidRPr="004C6A9B" w:rsidR="00671857">
        <w:rPr>
          <w:rFonts w:ascii="Times New Roman" w:hAnsi="Times New Roman" w:cs="Times New Roman"/>
          <w:sz w:val="20"/>
          <w:szCs w:val="20"/>
        </w:rPr>
        <w:t>дебного района</w:t>
      </w:r>
      <w:r w:rsidRPr="004C6A9B" w:rsidR="006B55AE">
        <w:rPr>
          <w:rFonts w:ascii="Times New Roman" w:hAnsi="Times New Roman" w:cs="Times New Roman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4C6A9B" w:rsidR="00671857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6B55AE">
        <w:rPr>
          <w:rFonts w:ascii="Times New Roman" w:hAnsi="Times New Roman" w:cs="Times New Roman"/>
          <w:sz w:val="20"/>
          <w:szCs w:val="20"/>
        </w:rPr>
        <w:tab/>
      </w:r>
      <w:r w:rsidRPr="004C6A9B" w:rsidR="00F21F24">
        <w:rPr>
          <w:rFonts w:ascii="Times New Roman" w:hAnsi="Times New Roman" w:cs="Times New Roman"/>
          <w:sz w:val="20"/>
          <w:szCs w:val="20"/>
        </w:rPr>
        <w:t xml:space="preserve"> </w:t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0A37DC">
        <w:rPr>
          <w:rFonts w:ascii="Times New Roman" w:hAnsi="Times New Roman" w:cs="Times New Roman"/>
          <w:sz w:val="20"/>
          <w:szCs w:val="20"/>
        </w:rPr>
        <w:t>Захаровой А.С.,</w:t>
      </w:r>
    </w:p>
    <w:p w:rsidR="00684178" w:rsidRPr="004C6A9B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при ведении протокола судебного заседания администратором</w:t>
      </w:r>
      <w:r w:rsidRPr="004C6A9B" w:rsidR="00F76223">
        <w:rPr>
          <w:rFonts w:ascii="Times New Roman" w:hAnsi="Times New Roman" w:cs="Times New Roman"/>
          <w:sz w:val="20"/>
          <w:szCs w:val="20"/>
        </w:rPr>
        <w:t xml:space="preserve"> судебного участка</w:t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 w:rsidR="00F76223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 xml:space="preserve"> </w:t>
      </w:r>
      <w:r w:rsidRPr="004C6A9B" w:rsidR="00150ED2">
        <w:rPr>
          <w:rFonts w:ascii="Times New Roman" w:hAnsi="Times New Roman" w:cs="Times New Roman"/>
          <w:sz w:val="20"/>
          <w:szCs w:val="20"/>
        </w:rPr>
        <w:t>Лутай А.А.,</w:t>
      </w:r>
    </w:p>
    <w:p w:rsidR="00CF47A6" w:rsidRPr="004C6A9B" w:rsidP="00856B7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с участием:</w:t>
      </w:r>
      <w:r w:rsidRPr="004C6A9B" w:rsidR="00856B73">
        <w:rPr>
          <w:rFonts w:ascii="Times New Roman" w:hAnsi="Times New Roman" w:cs="Times New Roman"/>
          <w:sz w:val="20"/>
          <w:szCs w:val="20"/>
        </w:rPr>
        <w:t xml:space="preserve"> </w:t>
      </w:r>
      <w:r w:rsidRPr="004C6A9B">
        <w:rPr>
          <w:rFonts w:ascii="Times New Roman" w:hAnsi="Times New Roman" w:cs="Times New Roman"/>
          <w:sz w:val="20"/>
          <w:szCs w:val="20"/>
        </w:rPr>
        <w:t xml:space="preserve">государственного </w:t>
      </w:r>
      <w:r w:rsidRPr="004C6A9B" w:rsidR="001D35BC">
        <w:rPr>
          <w:rFonts w:ascii="Times New Roman" w:hAnsi="Times New Roman" w:cs="Times New Roman"/>
          <w:sz w:val="20"/>
          <w:szCs w:val="20"/>
        </w:rPr>
        <w:t>обвинителя</w:t>
      </w:r>
      <w:r w:rsidRPr="004C6A9B" w:rsidR="00856B73">
        <w:rPr>
          <w:rFonts w:ascii="Times New Roman" w:hAnsi="Times New Roman" w:cs="Times New Roman"/>
          <w:sz w:val="20"/>
          <w:szCs w:val="20"/>
        </w:rPr>
        <w:tab/>
      </w:r>
      <w:r w:rsidRPr="004C6A9B" w:rsidR="00856B73">
        <w:rPr>
          <w:rFonts w:ascii="Times New Roman" w:hAnsi="Times New Roman" w:cs="Times New Roman"/>
          <w:sz w:val="20"/>
          <w:szCs w:val="20"/>
        </w:rPr>
        <w:tab/>
      </w:r>
      <w:r w:rsidRPr="004C6A9B" w:rsidR="003E634F">
        <w:rPr>
          <w:rFonts w:ascii="Times New Roman" w:hAnsi="Times New Roman" w:cs="Times New Roman"/>
          <w:sz w:val="20"/>
          <w:szCs w:val="20"/>
        </w:rPr>
        <w:tab/>
      </w:r>
      <w:r w:rsidRPr="004C6A9B" w:rsidR="00321AEE">
        <w:rPr>
          <w:rFonts w:ascii="Times New Roman" w:hAnsi="Times New Roman" w:cs="Times New Roman"/>
          <w:sz w:val="20"/>
          <w:szCs w:val="20"/>
        </w:rPr>
        <w:t>Шевцовой Л.А.,</w:t>
      </w:r>
    </w:p>
    <w:p w:rsidR="00150ED2" w:rsidRPr="004C6A9B" w:rsidP="00080CFF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потерпевше</w:t>
      </w:r>
      <w:r w:rsidRPr="004C6A9B" w:rsidR="00321AEE">
        <w:rPr>
          <w:rFonts w:ascii="Times New Roman" w:hAnsi="Times New Roman" w:cs="Times New Roman"/>
          <w:sz w:val="20"/>
          <w:szCs w:val="20"/>
        </w:rPr>
        <w:t>й</w:t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>
        <w:rPr>
          <w:rFonts w:ascii="Times New Roman" w:hAnsi="Times New Roman" w:cs="Times New Roman"/>
          <w:sz w:val="20"/>
          <w:szCs w:val="20"/>
        </w:rPr>
        <w:tab/>
      </w:r>
      <w:r w:rsidRPr="004C6A9B" w:rsidR="00F80013">
        <w:rPr>
          <w:rFonts w:ascii="Times New Roman" w:hAnsi="Times New Roman" w:cs="Times New Roman"/>
          <w:sz w:val="20"/>
          <w:szCs w:val="20"/>
        </w:rPr>
        <w:t>ФИО</w:t>
      </w:r>
    </w:p>
    <w:p w:rsidR="006F76D0" w:rsidRPr="004C6A9B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подсудим</w:t>
      </w:r>
      <w:r w:rsidRPr="004C6A9B" w:rsidR="001D35BC">
        <w:rPr>
          <w:rFonts w:ascii="Times New Roman" w:hAnsi="Times New Roman" w:cs="Times New Roman"/>
          <w:sz w:val="20"/>
          <w:szCs w:val="20"/>
        </w:rPr>
        <w:t>ог</w:t>
      </w:r>
      <w:r w:rsidRPr="004C6A9B" w:rsidR="00C9634E">
        <w:rPr>
          <w:rFonts w:ascii="Times New Roman" w:hAnsi="Times New Roman" w:cs="Times New Roman"/>
          <w:sz w:val="20"/>
          <w:szCs w:val="20"/>
        </w:rPr>
        <w:t>о</w:t>
      </w:r>
      <w:r w:rsidRPr="004C6A9B" w:rsidR="00150ED2">
        <w:rPr>
          <w:rFonts w:ascii="Times New Roman" w:hAnsi="Times New Roman" w:cs="Times New Roman"/>
          <w:sz w:val="20"/>
          <w:szCs w:val="20"/>
        </w:rPr>
        <w:t xml:space="preserve"> </w:t>
      </w:r>
      <w:r w:rsidRPr="004C6A9B" w:rsidR="00150ED2">
        <w:rPr>
          <w:rFonts w:ascii="Times New Roman" w:hAnsi="Times New Roman" w:cs="Times New Roman"/>
          <w:sz w:val="20"/>
          <w:szCs w:val="20"/>
        </w:rPr>
        <w:tab/>
      </w:r>
      <w:r w:rsidRPr="004C6A9B" w:rsidR="00150ED2">
        <w:rPr>
          <w:rFonts w:ascii="Times New Roman" w:hAnsi="Times New Roman" w:cs="Times New Roman"/>
          <w:sz w:val="20"/>
          <w:szCs w:val="20"/>
        </w:rPr>
        <w:tab/>
      </w:r>
      <w:r w:rsidRPr="004C6A9B" w:rsidR="00150ED2">
        <w:rPr>
          <w:rFonts w:ascii="Times New Roman" w:hAnsi="Times New Roman" w:cs="Times New Roman"/>
          <w:sz w:val="20"/>
          <w:szCs w:val="20"/>
        </w:rPr>
        <w:tab/>
      </w:r>
      <w:r w:rsidRPr="004C6A9B" w:rsidR="00150ED2">
        <w:rPr>
          <w:rFonts w:ascii="Times New Roman" w:hAnsi="Times New Roman" w:cs="Times New Roman"/>
          <w:sz w:val="20"/>
          <w:szCs w:val="20"/>
        </w:rPr>
        <w:tab/>
      </w:r>
      <w:r w:rsidRPr="004C6A9B" w:rsidR="00150ED2">
        <w:rPr>
          <w:rFonts w:ascii="Times New Roman" w:hAnsi="Times New Roman" w:cs="Times New Roman"/>
          <w:sz w:val="20"/>
          <w:szCs w:val="20"/>
        </w:rPr>
        <w:tab/>
      </w:r>
      <w:r w:rsidRPr="004C6A9B" w:rsidR="00150ED2">
        <w:rPr>
          <w:rFonts w:ascii="Times New Roman" w:hAnsi="Times New Roman" w:cs="Times New Roman"/>
          <w:sz w:val="20"/>
          <w:szCs w:val="20"/>
        </w:rPr>
        <w:tab/>
      </w:r>
      <w:r w:rsidRPr="004C6A9B" w:rsidR="00150ED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4C6A9B" w:rsidR="00321AEE">
        <w:rPr>
          <w:rFonts w:ascii="Times New Roman" w:hAnsi="Times New Roman" w:cs="Times New Roman"/>
          <w:sz w:val="20"/>
          <w:szCs w:val="20"/>
        </w:rPr>
        <w:t>Кульбачного П.А.,</w:t>
      </w:r>
    </w:p>
    <w:p w:rsidR="006F76D0" w:rsidRPr="004C6A9B" w:rsidP="00365B7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его защи</w:t>
      </w:r>
      <w:r w:rsidRPr="004C6A9B" w:rsidR="00C9634E">
        <w:rPr>
          <w:rFonts w:ascii="Times New Roman" w:hAnsi="Times New Roman" w:cs="Times New Roman"/>
          <w:sz w:val="20"/>
          <w:szCs w:val="20"/>
        </w:rPr>
        <w:t>тника</w:t>
      </w:r>
      <w:r w:rsidRPr="004C6A9B">
        <w:rPr>
          <w:rFonts w:ascii="Times New Roman" w:hAnsi="Times New Roman" w:cs="Times New Roman"/>
          <w:sz w:val="20"/>
          <w:szCs w:val="20"/>
        </w:rPr>
        <w:t xml:space="preserve"> </w:t>
      </w:r>
      <w:r w:rsidRPr="004C6A9B" w:rsidR="00C9634E">
        <w:rPr>
          <w:rFonts w:ascii="Times New Roman" w:hAnsi="Times New Roman" w:cs="Times New Roman"/>
          <w:sz w:val="20"/>
          <w:szCs w:val="20"/>
        </w:rPr>
        <w:t>- адвоката</w:t>
      </w:r>
      <w:r w:rsidRPr="004C6A9B" w:rsidR="00C9634E">
        <w:rPr>
          <w:rFonts w:ascii="Times New Roman" w:hAnsi="Times New Roman" w:cs="Times New Roman"/>
          <w:sz w:val="20"/>
          <w:szCs w:val="20"/>
        </w:rPr>
        <w:tab/>
      </w:r>
      <w:r w:rsidRPr="004C6A9B" w:rsidR="00C9634E">
        <w:rPr>
          <w:rFonts w:ascii="Times New Roman" w:hAnsi="Times New Roman" w:cs="Times New Roman"/>
          <w:sz w:val="20"/>
          <w:szCs w:val="20"/>
        </w:rPr>
        <w:tab/>
      </w:r>
      <w:r w:rsidRPr="004C6A9B" w:rsidR="00C9634E">
        <w:rPr>
          <w:rFonts w:ascii="Times New Roman" w:hAnsi="Times New Roman" w:cs="Times New Roman"/>
          <w:sz w:val="20"/>
          <w:szCs w:val="20"/>
        </w:rPr>
        <w:tab/>
      </w:r>
      <w:r w:rsidRPr="004C6A9B" w:rsidR="00C9634E">
        <w:rPr>
          <w:rFonts w:ascii="Times New Roman" w:hAnsi="Times New Roman" w:cs="Times New Roman"/>
          <w:sz w:val="20"/>
          <w:szCs w:val="20"/>
        </w:rPr>
        <w:tab/>
      </w:r>
      <w:r w:rsidRPr="004C6A9B" w:rsidR="00C9634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4C6A9B" w:rsidR="00321AEE">
        <w:rPr>
          <w:rFonts w:ascii="Times New Roman" w:hAnsi="Times New Roman" w:cs="Times New Roman"/>
          <w:sz w:val="20"/>
          <w:szCs w:val="20"/>
        </w:rPr>
        <w:t>Смычкова Е.Г.,</w:t>
      </w:r>
    </w:p>
    <w:p w:rsidR="00F4723C" w:rsidRPr="004C6A9B" w:rsidP="00F4723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4C6A9B">
        <w:rPr>
          <w:color w:val="000000"/>
          <w:sz w:val="20"/>
          <w:szCs w:val="20"/>
        </w:rPr>
        <w:t xml:space="preserve">       </w:t>
      </w:r>
      <w:r w:rsidRPr="004C6A9B" w:rsidR="006F76D0">
        <w:rPr>
          <w:color w:val="000000"/>
          <w:sz w:val="20"/>
          <w:szCs w:val="20"/>
        </w:rPr>
        <w:t xml:space="preserve">рассмотрев в открытом судебном заседании уголовное дело по обвинению </w:t>
      </w:r>
    </w:p>
    <w:p w:rsidR="006F6D5D" w:rsidRPr="004C6A9B" w:rsidP="00F8001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C6A9B">
        <w:rPr>
          <w:color w:val="000000"/>
          <w:sz w:val="20"/>
          <w:szCs w:val="20"/>
        </w:rPr>
        <w:t xml:space="preserve">      </w:t>
      </w:r>
      <w:r w:rsidRPr="004C6A9B" w:rsidR="00A16D12">
        <w:rPr>
          <w:sz w:val="20"/>
          <w:szCs w:val="20"/>
        </w:rPr>
        <w:t xml:space="preserve"> </w:t>
      </w:r>
      <w:r w:rsidRPr="004C6A9B" w:rsidR="00321AEE">
        <w:rPr>
          <w:sz w:val="20"/>
          <w:szCs w:val="20"/>
        </w:rPr>
        <w:t>Кульбачного П</w:t>
      </w:r>
      <w:r w:rsidRPr="004C6A9B" w:rsidR="00F80013">
        <w:rPr>
          <w:sz w:val="20"/>
          <w:szCs w:val="20"/>
        </w:rPr>
        <w:t>.</w:t>
      </w:r>
      <w:r w:rsidRPr="004C6A9B" w:rsidR="00321AEE">
        <w:rPr>
          <w:sz w:val="20"/>
          <w:szCs w:val="20"/>
        </w:rPr>
        <w:t xml:space="preserve"> А</w:t>
      </w:r>
      <w:r w:rsidRPr="004C6A9B" w:rsidR="00F80013">
        <w:rPr>
          <w:sz w:val="20"/>
          <w:szCs w:val="20"/>
        </w:rPr>
        <w:t>.</w:t>
      </w:r>
      <w:r w:rsidRPr="004C6A9B" w:rsidR="00321AEE">
        <w:rPr>
          <w:sz w:val="20"/>
          <w:szCs w:val="20"/>
        </w:rPr>
        <w:t xml:space="preserve">, </w:t>
      </w:r>
      <w:r w:rsidRPr="004C6A9B" w:rsidR="00F80013">
        <w:rPr>
          <w:sz w:val="20"/>
          <w:szCs w:val="20"/>
        </w:rPr>
        <w:t>персональные данные,</w:t>
      </w:r>
      <w:r w:rsidRPr="004C6A9B">
        <w:rPr>
          <w:sz w:val="20"/>
          <w:szCs w:val="20"/>
        </w:rPr>
        <w:t xml:space="preserve">       </w:t>
      </w:r>
      <w:r w:rsidRPr="004C6A9B" w:rsidR="00A16D12">
        <w:rPr>
          <w:sz w:val="20"/>
          <w:szCs w:val="20"/>
        </w:rPr>
        <w:t>в отношении которого</w:t>
      </w:r>
      <w:r w:rsidRPr="004C6A9B" w:rsidR="006F76D0">
        <w:rPr>
          <w:sz w:val="20"/>
          <w:szCs w:val="20"/>
        </w:rPr>
        <w:t xml:space="preserve"> </w:t>
      </w:r>
      <w:r w:rsidRPr="004C6A9B">
        <w:rPr>
          <w:sz w:val="20"/>
          <w:szCs w:val="20"/>
        </w:rPr>
        <w:t xml:space="preserve">применена мера процессуального принуждения в виде </w:t>
      </w:r>
      <w:r w:rsidRPr="004C6A9B" w:rsidR="00150ED2">
        <w:rPr>
          <w:sz w:val="20"/>
          <w:szCs w:val="20"/>
        </w:rPr>
        <w:t>обязательства о явке,</w:t>
      </w:r>
    </w:p>
    <w:p w:rsidR="006F76D0" w:rsidRPr="004C6A9B" w:rsidP="005C2F5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        обвин</w:t>
      </w:r>
      <w:r w:rsidRPr="004C6A9B" w:rsidR="002E15B1">
        <w:rPr>
          <w:rFonts w:ascii="Times New Roman" w:hAnsi="Times New Roman" w:cs="Times New Roman"/>
          <w:sz w:val="20"/>
          <w:szCs w:val="20"/>
        </w:rPr>
        <w:t>яемого в совершении преступления, предусмотренного</w:t>
      </w:r>
      <w:r w:rsidRPr="004C6A9B">
        <w:rPr>
          <w:rFonts w:ascii="Times New Roman" w:hAnsi="Times New Roman" w:cs="Times New Roman"/>
          <w:sz w:val="20"/>
          <w:szCs w:val="20"/>
        </w:rPr>
        <w:t xml:space="preserve"> </w:t>
      </w:r>
      <w:r w:rsidRPr="004C6A9B" w:rsidR="00321AEE">
        <w:rPr>
          <w:rFonts w:ascii="Times New Roman" w:hAnsi="Times New Roman" w:cs="Times New Roman"/>
          <w:sz w:val="20"/>
          <w:szCs w:val="20"/>
        </w:rPr>
        <w:t>ч. 1</w:t>
      </w:r>
      <w:r w:rsidRPr="004C6A9B" w:rsidR="006F6D5D">
        <w:rPr>
          <w:rFonts w:ascii="Times New Roman" w:hAnsi="Times New Roman" w:cs="Times New Roman"/>
          <w:sz w:val="20"/>
          <w:szCs w:val="20"/>
        </w:rPr>
        <w:t xml:space="preserve"> ст. </w:t>
      </w:r>
      <w:r w:rsidRPr="004C6A9B" w:rsidR="00321AEE">
        <w:rPr>
          <w:rFonts w:ascii="Times New Roman" w:hAnsi="Times New Roman" w:cs="Times New Roman"/>
          <w:sz w:val="20"/>
          <w:szCs w:val="20"/>
        </w:rPr>
        <w:t>158</w:t>
      </w:r>
      <w:r w:rsidRPr="004C6A9B">
        <w:rPr>
          <w:rFonts w:ascii="Times New Roman" w:hAnsi="Times New Roman" w:cs="Times New Roman"/>
          <w:sz w:val="20"/>
          <w:szCs w:val="20"/>
        </w:rPr>
        <w:t xml:space="preserve"> УК РФ, </w:t>
      </w:r>
    </w:p>
    <w:p w:rsidR="006F76D0" w:rsidRPr="004C6A9B" w:rsidP="001D35BC">
      <w:pPr>
        <w:pStyle w:val="BodyText"/>
        <w:contextualSpacing/>
        <w:outlineLvl w:val="0"/>
        <w:rPr>
          <w:sz w:val="20"/>
          <w:szCs w:val="20"/>
          <w:highlight w:val="yellow"/>
        </w:rPr>
      </w:pPr>
      <w:r w:rsidRPr="004C6A9B">
        <w:rPr>
          <w:i/>
          <w:sz w:val="20"/>
          <w:szCs w:val="20"/>
        </w:rPr>
        <w:t xml:space="preserve">                                     </w:t>
      </w:r>
      <w:r w:rsidRPr="004C6A9B" w:rsidR="00671857">
        <w:rPr>
          <w:i/>
          <w:sz w:val="20"/>
          <w:szCs w:val="20"/>
        </w:rPr>
        <w:t xml:space="preserve">             </w:t>
      </w:r>
      <w:r w:rsidRPr="004C6A9B">
        <w:rPr>
          <w:i/>
          <w:sz w:val="20"/>
          <w:szCs w:val="20"/>
        </w:rPr>
        <w:t xml:space="preserve">  </w:t>
      </w:r>
      <w:r w:rsidRPr="004C6A9B">
        <w:rPr>
          <w:sz w:val="20"/>
          <w:szCs w:val="20"/>
        </w:rPr>
        <w:t>УСТАНОВИЛ:</w:t>
      </w:r>
    </w:p>
    <w:p w:rsidR="006F76D0" w:rsidRPr="004C6A9B" w:rsidP="006F76D0">
      <w:pPr>
        <w:pStyle w:val="BodyText"/>
        <w:contextualSpacing/>
        <w:jc w:val="center"/>
        <w:rPr>
          <w:i/>
          <w:sz w:val="20"/>
          <w:szCs w:val="20"/>
          <w:highlight w:val="yellow"/>
        </w:rPr>
      </w:pPr>
    </w:p>
    <w:p w:rsidR="006A79A5" w:rsidRPr="004C6A9B" w:rsidP="006A79A5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4C6A9B">
        <w:rPr>
          <w:rFonts w:ascii="Times New Roman" w:hAnsi="Times New Roman"/>
          <w:sz w:val="20"/>
          <w:szCs w:val="20"/>
        </w:rPr>
        <w:t>Кульбачный П</w:t>
      </w:r>
      <w:r w:rsidRPr="004C6A9B" w:rsidR="00F80013">
        <w:rPr>
          <w:rFonts w:ascii="Times New Roman" w:hAnsi="Times New Roman"/>
          <w:sz w:val="20"/>
          <w:szCs w:val="20"/>
        </w:rPr>
        <w:t>.</w:t>
      </w:r>
      <w:r w:rsidRPr="004C6A9B">
        <w:rPr>
          <w:rFonts w:ascii="Times New Roman" w:hAnsi="Times New Roman"/>
          <w:sz w:val="20"/>
          <w:szCs w:val="20"/>
        </w:rPr>
        <w:t xml:space="preserve"> А</w:t>
      </w:r>
      <w:r w:rsidRPr="004C6A9B" w:rsidR="00F80013">
        <w:rPr>
          <w:rFonts w:ascii="Times New Roman" w:hAnsi="Times New Roman"/>
          <w:sz w:val="20"/>
          <w:szCs w:val="20"/>
        </w:rPr>
        <w:t>.</w:t>
      </w:r>
      <w:r w:rsidRPr="004C6A9B">
        <w:rPr>
          <w:rFonts w:ascii="Times New Roman" w:hAnsi="Times New Roman"/>
          <w:sz w:val="20"/>
          <w:szCs w:val="20"/>
        </w:rPr>
        <w:t xml:space="preserve"> совершил кражу, то есть тайное хищение чужого имущества, при следующих обстоятельствах:</w:t>
      </w:r>
    </w:p>
    <w:p w:rsidR="006A79A5" w:rsidRPr="004C6A9B" w:rsidP="006527B3">
      <w:pPr>
        <w:pStyle w:val="ConsNonformat"/>
        <w:widowControl/>
        <w:ind w:firstLine="567"/>
        <w:jc w:val="both"/>
        <w:rPr>
          <w:rFonts w:ascii="Times New Roman" w:hAnsi="Times New Roman" w:cs="Times New Roman"/>
        </w:rPr>
      </w:pPr>
      <w:r w:rsidRPr="004C6A9B">
        <w:rPr>
          <w:rFonts w:ascii="Times New Roman" w:hAnsi="Times New Roman" w:cs="Times New Roman"/>
        </w:rPr>
        <w:t xml:space="preserve">02 февраля 2025 года примерно в 10 часов 10 </w:t>
      </w:r>
      <w:r w:rsidRPr="004C6A9B" w:rsidR="001C35B5">
        <w:rPr>
          <w:rFonts w:ascii="Times New Roman" w:hAnsi="Times New Roman" w:cs="Times New Roman"/>
        </w:rPr>
        <w:t>минут</w:t>
      </w:r>
      <w:r w:rsidRPr="004C6A9B">
        <w:rPr>
          <w:rFonts w:ascii="Times New Roman" w:hAnsi="Times New Roman" w:cs="Times New Roman"/>
        </w:rPr>
        <w:t>, находясь на тропинке возле продуктового магазина «</w:t>
      </w:r>
      <w:r w:rsidRPr="004C6A9B" w:rsidR="004739EC">
        <w:rPr>
          <w:rFonts w:ascii="Times New Roman" w:hAnsi="Times New Roman" w:cs="Times New Roman"/>
        </w:rPr>
        <w:t>наименование</w:t>
      </w:r>
      <w:r w:rsidRPr="004C6A9B">
        <w:rPr>
          <w:rFonts w:ascii="Times New Roman" w:hAnsi="Times New Roman" w:cs="Times New Roman"/>
        </w:rPr>
        <w:t xml:space="preserve">», расположенного на </w:t>
      </w:r>
      <w:r w:rsidRPr="004C6A9B" w:rsidR="00F80013">
        <w:rPr>
          <w:rFonts w:ascii="Times New Roman" w:hAnsi="Times New Roman" w:cs="Times New Roman"/>
        </w:rPr>
        <w:t>«адрес»</w:t>
      </w:r>
      <w:r w:rsidRPr="004C6A9B">
        <w:rPr>
          <w:rFonts w:ascii="Times New Roman" w:hAnsi="Times New Roman" w:cs="Times New Roman"/>
        </w:rPr>
        <w:t xml:space="preserve">, увидел лежащий на земле мобильный телефон </w:t>
      </w:r>
      <w:r w:rsidRPr="004C6A9B" w:rsidR="00F80013">
        <w:rPr>
          <w:rFonts w:ascii="Times New Roman" w:hAnsi="Times New Roman" w:cs="Times New Roman"/>
        </w:rPr>
        <w:t>«марка, модель»</w:t>
      </w:r>
      <w:r w:rsidRPr="004C6A9B" w:rsidR="0009783A">
        <w:rPr>
          <w:rFonts w:ascii="Times New Roman" w:hAnsi="Times New Roman" w:cs="Times New Roman"/>
        </w:rPr>
        <w:t>, в корпусе голубого цвета, который находился в чехле розового цвета. В этот момент у Кульбачного П.А.</w:t>
      </w:r>
      <w:r w:rsidRPr="004C6A9B" w:rsidR="001C35B5">
        <w:rPr>
          <w:rFonts w:ascii="Times New Roman" w:hAnsi="Times New Roman" w:cs="Times New Roman"/>
        </w:rPr>
        <w:t>,</w:t>
      </w:r>
      <w:r w:rsidRPr="004C6A9B" w:rsidR="0009783A">
        <w:rPr>
          <w:rFonts w:ascii="Times New Roman" w:hAnsi="Times New Roman" w:cs="Times New Roman"/>
        </w:rPr>
        <w:t xml:space="preserve"> </w:t>
      </w:r>
      <w:r w:rsidRPr="004C6A9B" w:rsidR="001C35B5">
        <w:rPr>
          <w:rFonts w:ascii="Times New Roman" w:hAnsi="Times New Roman" w:cs="Times New Roman"/>
        </w:rPr>
        <w:t>достоверно</w:t>
      </w:r>
      <w:r w:rsidRPr="004C6A9B" w:rsidR="0009783A">
        <w:rPr>
          <w:rFonts w:ascii="Times New Roman" w:hAnsi="Times New Roman" w:cs="Times New Roman"/>
        </w:rPr>
        <w:t xml:space="preserve"> знающего, что никто не контролирует его действия, возник умысел совершить кражу данного имущества. </w:t>
      </w:r>
    </w:p>
    <w:p w:rsidR="001C35B5" w:rsidRPr="004C6A9B" w:rsidP="001C35B5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4C6A9B">
        <w:rPr>
          <w:rFonts w:ascii="Times New Roman" w:hAnsi="Times New Roman"/>
          <w:snapToGrid w:val="0"/>
          <w:sz w:val="20"/>
          <w:szCs w:val="20"/>
        </w:rPr>
        <w:t xml:space="preserve">Реализуя задуманное, Кульбачный П.А., находясь по вышеуказанному адресу, во исполнение своего преступного умысла, направленного на тайное хищение чужого имущества, преследуя корыстный мотив,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причинения имущественного ущерба, и желая этого, находясь на тропинке по вышеуказанному адресу, тайно похитил лежащий на земле мобильный </w:t>
      </w:r>
      <w:r w:rsidRPr="004C6A9B">
        <w:rPr>
          <w:rFonts w:ascii="Times New Roman" w:hAnsi="Times New Roman"/>
          <w:sz w:val="20"/>
          <w:szCs w:val="20"/>
        </w:rPr>
        <w:t xml:space="preserve">телефон </w:t>
      </w:r>
      <w:r w:rsidRPr="004C6A9B" w:rsidR="00F80013">
        <w:rPr>
          <w:rFonts w:ascii="Times New Roman" w:hAnsi="Times New Roman"/>
          <w:sz w:val="20"/>
          <w:szCs w:val="20"/>
        </w:rPr>
        <w:t>«марка, модель»</w:t>
      </w:r>
      <w:r w:rsidRPr="004C6A9B">
        <w:rPr>
          <w:rFonts w:ascii="Times New Roman" w:hAnsi="Times New Roman"/>
          <w:sz w:val="20"/>
          <w:szCs w:val="20"/>
        </w:rPr>
        <w:t xml:space="preserve">, в корпусе голубого цвета, </w:t>
      </w:r>
      <w:r w:rsidRPr="004C6A9B" w:rsidR="00856B73">
        <w:rPr>
          <w:rFonts w:ascii="Times New Roman" w:hAnsi="Times New Roman"/>
          <w:sz w:val="20"/>
          <w:szCs w:val="20"/>
        </w:rPr>
        <w:t>общей стоимостью</w:t>
      </w:r>
      <w:r w:rsidRPr="004C6A9B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4C6A9B">
        <w:rPr>
          <w:rFonts w:ascii="Times New Roman" w:hAnsi="Times New Roman"/>
          <w:sz w:val="20"/>
          <w:szCs w:val="20"/>
        </w:rPr>
        <w:t xml:space="preserve">4 613 рублей, принадлежащий </w:t>
      </w:r>
      <w:r w:rsidRPr="004C6A9B" w:rsidR="00F80013">
        <w:rPr>
          <w:rFonts w:ascii="Times New Roman" w:hAnsi="Times New Roman"/>
          <w:sz w:val="20"/>
          <w:szCs w:val="20"/>
        </w:rPr>
        <w:t>ФИО.</w:t>
      </w:r>
    </w:p>
    <w:p w:rsidR="001C35B5" w:rsidRPr="004C6A9B" w:rsidP="001C35B5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4C6A9B">
        <w:rPr>
          <w:rFonts w:ascii="Times New Roman" w:hAnsi="Times New Roman"/>
          <w:sz w:val="20"/>
          <w:szCs w:val="20"/>
        </w:rPr>
        <w:t xml:space="preserve">После совершения кражи Кульбачный П.А. с места совершения преступления скрылся, похищенным имуществом распорядился по своему усмотрению, причинив своими незаконными действиями </w:t>
      </w:r>
      <w:r w:rsidRPr="004C6A9B" w:rsidR="00F80013">
        <w:rPr>
          <w:rFonts w:ascii="Times New Roman" w:hAnsi="Times New Roman"/>
          <w:sz w:val="20"/>
          <w:szCs w:val="20"/>
        </w:rPr>
        <w:t>ФИО</w:t>
      </w:r>
      <w:r w:rsidRPr="004C6A9B">
        <w:rPr>
          <w:rFonts w:ascii="Times New Roman" w:hAnsi="Times New Roman"/>
          <w:sz w:val="20"/>
          <w:szCs w:val="20"/>
        </w:rPr>
        <w:t xml:space="preserve"> ущерб на сумму 4 613 рублей, который для последней значительным не является.  </w:t>
      </w:r>
    </w:p>
    <w:p w:rsidR="00F76223" w:rsidRPr="004C6A9B" w:rsidP="008442A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C6A9B">
        <w:rPr>
          <w:rFonts w:eastAsia="Calibri"/>
          <w:sz w:val="20"/>
          <w:szCs w:val="20"/>
        </w:rPr>
        <w:t xml:space="preserve">В судебном заседании подсудимый </w:t>
      </w:r>
      <w:r w:rsidRPr="004C6A9B" w:rsidR="00F32682">
        <w:rPr>
          <w:rFonts w:eastAsia="Calibri"/>
          <w:sz w:val="20"/>
          <w:szCs w:val="20"/>
        </w:rPr>
        <w:t>Кульбачный П.А.</w:t>
      </w:r>
      <w:r w:rsidRPr="004C6A9B">
        <w:rPr>
          <w:rFonts w:eastAsia="Calibri"/>
          <w:sz w:val="20"/>
          <w:szCs w:val="20"/>
        </w:rPr>
        <w:t xml:space="preserve"> </w:t>
      </w:r>
      <w:r w:rsidRPr="004C6A9B" w:rsidR="006A79A5">
        <w:rPr>
          <w:rFonts w:eastAsia="Calibri"/>
          <w:sz w:val="20"/>
          <w:szCs w:val="20"/>
        </w:rPr>
        <w:t xml:space="preserve">вину в </w:t>
      </w:r>
      <w:r w:rsidRPr="004C6A9B" w:rsidR="00F32682">
        <w:rPr>
          <w:rFonts w:eastAsia="Calibri"/>
          <w:sz w:val="20"/>
          <w:szCs w:val="20"/>
        </w:rPr>
        <w:t xml:space="preserve">совершении преступления признал, в содеянном раскаялся, </w:t>
      </w:r>
      <w:r w:rsidRPr="004C6A9B" w:rsidR="008442AE">
        <w:rPr>
          <w:rFonts w:eastAsia="Calibri"/>
          <w:sz w:val="20"/>
          <w:szCs w:val="20"/>
        </w:rPr>
        <w:t xml:space="preserve">указав, что </w:t>
      </w:r>
      <w:r w:rsidRPr="004C6A9B" w:rsidR="00F32682">
        <w:rPr>
          <w:sz w:val="20"/>
          <w:szCs w:val="20"/>
        </w:rPr>
        <w:t>в феврале 2025 года, точное числ</w:t>
      </w:r>
      <w:r w:rsidRPr="004C6A9B" w:rsidR="00727023">
        <w:rPr>
          <w:sz w:val="20"/>
          <w:szCs w:val="20"/>
        </w:rPr>
        <w:t>о</w:t>
      </w:r>
      <w:r w:rsidRPr="004C6A9B" w:rsidR="00F32682">
        <w:rPr>
          <w:sz w:val="20"/>
          <w:szCs w:val="20"/>
        </w:rPr>
        <w:t xml:space="preserve"> не помнит,  в дневное время по дороге на работу, возле </w:t>
      </w:r>
      <w:r w:rsidRPr="004C6A9B" w:rsidR="00F80013">
        <w:rPr>
          <w:sz w:val="20"/>
          <w:szCs w:val="20"/>
        </w:rPr>
        <w:t>«адрес»</w:t>
      </w:r>
      <w:r w:rsidRPr="004C6A9B" w:rsidR="00F32682">
        <w:rPr>
          <w:sz w:val="20"/>
          <w:szCs w:val="20"/>
        </w:rPr>
        <w:t xml:space="preserve">, расположенного ближе к </w:t>
      </w:r>
      <w:r w:rsidRPr="004C6A9B" w:rsidR="00727023">
        <w:rPr>
          <w:sz w:val="20"/>
          <w:szCs w:val="20"/>
        </w:rPr>
        <w:t>ул</w:t>
      </w:r>
      <w:r w:rsidRPr="004C6A9B" w:rsidR="004A181C">
        <w:rPr>
          <w:sz w:val="20"/>
          <w:szCs w:val="20"/>
        </w:rPr>
        <w:t xml:space="preserve">ице </w:t>
      </w:r>
      <w:r w:rsidRPr="004C6A9B" w:rsidR="00727023">
        <w:rPr>
          <w:sz w:val="20"/>
          <w:szCs w:val="20"/>
        </w:rPr>
        <w:t>Морской</w:t>
      </w:r>
      <w:r w:rsidRPr="004C6A9B" w:rsidR="00F32682">
        <w:rPr>
          <w:sz w:val="20"/>
          <w:szCs w:val="20"/>
        </w:rPr>
        <w:t>, увидел на тропинке лежащий телефон</w:t>
      </w:r>
      <w:r w:rsidRPr="004C6A9B" w:rsidR="00727023">
        <w:rPr>
          <w:sz w:val="20"/>
          <w:szCs w:val="20"/>
        </w:rPr>
        <w:t xml:space="preserve"> в чехле розового цвета</w:t>
      </w:r>
      <w:r w:rsidRPr="004C6A9B" w:rsidR="004A181C">
        <w:rPr>
          <w:sz w:val="20"/>
          <w:szCs w:val="20"/>
        </w:rPr>
        <w:t>.</w:t>
      </w:r>
      <w:r w:rsidRPr="004C6A9B" w:rsidR="00F32682">
        <w:rPr>
          <w:sz w:val="20"/>
          <w:szCs w:val="20"/>
        </w:rPr>
        <w:t xml:space="preserve"> </w:t>
      </w:r>
      <w:r w:rsidRPr="004C6A9B" w:rsidR="004A181C">
        <w:rPr>
          <w:sz w:val="20"/>
          <w:szCs w:val="20"/>
        </w:rPr>
        <w:t>У</w:t>
      </w:r>
      <w:r w:rsidRPr="004C6A9B" w:rsidR="00727023">
        <w:rPr>
          <w:sz w:val="20"/>
          <w:szCs w:val="20"/>
        </w:rPr>
        <w:t xml:space="preserve">бедившись, что рядом проходивших людей не было, поднял телефон, который был включен, вытащил с него сим карту, положил </w:t>
      </w:r>
      <w:r w:rsidRPr="004C6A9B" w:rsidR="001C35B5">
        <w:rPr>
          <w:sz w:val="20"/>
          <w:szCs w:val="20"/>
        </w:rPr>
        <w:t xml:space="preserve">телефон к </w:t>
      </w:r>
      <w:r w:rsidRPr="004C6A9B" w:rsidR="00727023">
        <w:rPr>
          <w:sz w:val="20"/>
          <w:szCs w:val="20"/>
        </w:rPr>
        <w:t>себе в карман</w:t>
      </w:r>
      <w:r w:rsidRPr="004C6A9B" w:rsidR="001C35B5">
        <w:rPr>
          <w:sz w:val="20"/>
          <w:szCs w:val="20"/>
        </w:rPr>
        <w:t xml:space="preserve"> без чехла, куда дел чехол вспомнить не может. </w:t>
      </w:r>
      <w:r w:rsidRPr="004C6A9B" w:rsidR="00F32682">
        <w:rPr>
          <w:sz w:val="20"/>
          <w:szCs w:val="20"/>
        </w:rPr>
        <w:t xml:space="preserve">После чего ему позвонили и сообщили, что в этот день работы нет, </w:t>
      </w:r>
      <w:r w:rsidRPr="004C6A9B" w:rsidR="00727023">
        <w:rPr>
          <w:sz w:val="20"/>
          <w:szCs w:val="20"/>
        </w:rPr>
        <w:t xml:space="preserve"> и </w:t>
      </w:r>
      <w:r w:rsidRPr="004C6A9B" w:rsidR="00F32682">
        <w:rPr>
          <w:sz w:val="20"/>
          <w:szCs w:val="20"/>
        </w:rPr>
        <w:t>он пошел на рынок и выпил пиво, ему стало мало</w:t>
      </w:r>
      <w:r w:rsidRPr="004C6A9B" w:rsidR="00727023">
        <w:rPr>
          <w:sz w:val="20"/>
          <w:szCs w:val="20"/>
        </w:rPr>
        <w:t>,</w:t>
      </w:r>
      <w:r w:rsidRPr="004C6A9B" w:rsidR="00F32682">
        <w:rPr>
          <w:sz w:val="20"/>
          <w:szCs w:val="20"/>
        </w:rPr>
        <w:t xml:space="preserve"> и  он направился в ломбард</w:t>
      </w:r>
      <w:r w:rsidRPr="004C6A9B" w:rsidR="00727023">
        <w:rPr>
          <w:sz w:val="20"/>
          <w:szCs w:val="20"/>
        </w:rPr>
        <w:t xml:space="preserve"> «</w:t>
      </w:r>
      <w:r w:rsidRPr="004C6A9B" w:rsidR="00F80013">
        <w:rPr>
          <w:sz w:val="20"/>
          <w:szCs w:val="20"/>
        </w:rPr>
        <w:t>наименование</w:t>
      </w:r>
      <w:r w:rsidRPr="004C6A9B" w:rsidR="00727023">
        <w:rPr>
          <w:sz w:val="20"/>
          <w:szCs w:val="20"/>
        </w:rPr>
        <w:t>»</w:t>
      </w:r>
      <w:r w:rsidRPr="004C6A9B" w:rsidR="00F32682">
        <w:rPr>
          <w:sz w:val="20"/>
          <w:szCs w:val="20"/>
        </w:rPr>
        <w:t xml:space="preserve"> по </w:t>
      </w:r>
      <w:r w:rsidRPr="004C6A9B" w:rsidR="00F80013">
        <w:rPr>
          <w:sz w:val="20"/>
          <w:szCs w:val="20"/>
        </w:rPr>
        <w:t>«адрес»</w:t>
      </w:r>
      <w:r w:rsidRPr="004C6A9B" w:rsidR="00F32682">
        <w:rPr>
          <w:sz w:val="20"/>
          <w:szCs w:val="20"/>
        </w:rPr>
        <w:t xml:space="preserve"> с целью сдать телефон. В ломбарде ему предложили цену за телефон, которая его не устроила, в это время в ломбарде находился человек, который </w:t>
      </w:r>
      <w:r w:rsidRPr="004C6A9B" w:rsidR="00727023">
        <w:rPr>
          <w:sz w:val="20"/>
          <w:szCs w:val="20"/>
        </w:rPr>
        <w:t>забирал</w:t>
      </w:r>
      <w:r w:rsidRPr="004C6A9B" w:rsidR="00F32682">
        <w:rPr>
          <w:sz w:val="20"/>
          <w:szCs w:val="20"/>
        </w:rPr>
        <w:t xml:space="preserve"> сварочный аппарат,</w:t>
      </w:r>
      <w:r w:rsidRPr="004C6A9B" w:rsidR="00727023">
        <w:rPr>
          <w:sz w:val="20"/>
          <w:szCs w:val="20"/>
        </w:rPr>
        <w:t xml:space="preserve"> он вышел из ломбарда</w:t>
      </w:r>
      <w:r w:rsidRPr="004C6A9B" w:rsidR="00F32682">
        <w:rPr>
          <w:sz w:val="20"/>
          <w:szCs w:val="20"/>
        </w:rPr>
        <w:t xml:space="preserve"> </w:t>
      </w:r>
      <w:r w:rsidRPr="004C6A9B" w:rsidR="00727023">
        <w:rPr>
          <w:sz w:val="20"/>
          <w:szCs w:val="20"/>
        </w:rPr>
        <w:t>и</w:t>
      </w:r>
      <w:r w:rsidRPr="004C6A9B" w:rsidR="00F32682">
        <w:rPr>
          <w:sz w:val="20"/>
          <w:szCs w:val="20"/>
        </w:rPr>
        <w:t xml:space="preserve"> подождал, </w:t>
      </w:r>
      <w:r w:rsidRPr="004C6A9B" w:rsidR="00727023">
        <w:rPr>
          <w:sz w:val="20"/>
          <w:szCs w:val="20"/>
        </w:rPr>
        <w:t>когда молодой парень</w:t>
      </w:r>
      <w:r w:rsidRPr="004C6A9B" w:rsidR="001C35B5">
        <w:rPr>
          <w:sz w:val="20"/>
          <w:szCs w:val="20"/>
        </w:rPr>
        <w:t>,</w:t>
      </w:r>
      <w:r w:rsidRPr="004C6A9B" w:rsidR="00727023">
        <w:rPr>
          <w:sz w:val="20"/>
          <w:szCs w:val="20"/>
        </w:rPr>
        <w:t xml:space="preserve"> забиравший сварочный аппарат выйдет</w:t>
      </w:r>
      <w:r w:rsidRPr="004C6A9B" w:rsidR="00F32682">
        <w:rPr>
          <w:sz w:val="20"/>
          <w:szCs w:val="20"/>
        </w:rPr>
        <w:t xml:space="preserve"> из ломбарда</w:t>
      </w:r>
      <w:r w:rsidRPr="004C6A9B" w:rsidR="00727023">
        <w:rPr>
          <w:sz w:val="20"/>
          <w:szCs w:val="20"/>
        </w:rPr>
        <w:t>. После того как парень вышел, он</w:t>
      </w:r>
      <w:r w:rsidRPr="004C6A9B" w:rsidR="00F32682">
        <w:rPr>
          <w:sz w:val="20"/>
          <w:szCs w:val="20"/>
        </w:rPr>
        <w:t xml:space="preserve"> предложил ему купить у него мобильный телефон за 4000 руб.</w:t>
      </w:r>
      <w:r w:rsidRPr="004C6A9B" w:rsidR="00727023">
        <w:rPr>
          <w:sz w:val="20"/>
          <w:szCs w:val="20"/>
        </w:rPr>
        <w:t xml:space="preserve">, парень купил, он получил деньги и пошел выпивать. Он находился в состоянии опьянения, будучи в трезвом состоянии подобного он бы не совершил. </w:t>
      </w:r>
    </w:p>
    <w:p w:rsidR="00F76223" w:rsidRPr="004C6A9B" w:rsidP="00EF14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Исследовав материалы дела, оценив все добытые по делу доказательства в их совокупности, суд приходит к выводу, что вина подсудимого </w:t>
      </w:r>
      <w:r w:rsidRPr="004C6A9B" w:rsidR="00727023">
        <w:rPr>
          <w:rFonts w:ascii="Times New Roman" w:hAnsi="Times New Roman" w:cs="Times New Roman"/>
          <w:color w:val="000000" w:themeColor="text1"/>
          <w:sz w:val="20"/>
          <w:szCs w:val="20"/>
        </w:rPr>
        <w:t>Кульбачного П.А.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инкриминируемом уголовно-наказуемом деянии, предусмотренном </w:t>
      </w:r>
      <w:r w:rsidRPr="004C6A9B" w:rsidR="00727023">
        <w:rPr>
          <w:rFonts w:ascii="Times New Roman" w:hAnsi="Times New Roman" w:cs="Times New Roman"/>
          <w:color w:val="000000" w:themeColor="text1"/>
          <w:sz w:val="20"/>
          <w:szCs w:val="20"/>
        </w:rPr>
        <w:t>ч. 1 ст. 158</w:t>
      </w:r>
      <w:r w:rsidRPr="004C6A9B" w:rsidR="00C55A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C6A9B" w:rsidR="00EF14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 РФ 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полностью установлена в судебном заседании и подтверждается следующими доказательствами.</w:t>
      </w:r>
    </w:p>
    <w:p w:rsidR="00727023" w:rsidRPr="004C6A9B" w:rsidP="00AE694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Показаниями допрошенной в судебном заседании потерпевшей  </w:t>
      </w:r>
      <w:r w:rsidRPr="004C6A9B" w:rsidR="00F80013">
        <w:rPr>
          <w:rFonts w:ascii="Times New Roman" w:hAnsi="Times New Roman" w:cs="Times New Roman"/>
          <w:color w:val="000000" w:themeColor="text1"/>
          <w:sz w:val="20"/>
          <w:szCs w:val="20"/>
        </w:rPr>
        <w:t>ФИО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которая суду </w:t>
      </w:r>
      <w:r w:rsidRPr="004C6A9B" w:rsidR="00C55A11">
        <w:rPr>
          <w:rFonts w:ascii="Times New Roman" w:hAnsi="Times New Roman" w:cs="Times New Roman"/>
          <w:color w:val="000000" w:themeColor="text1"/>
          <w:sz w:val="20"/>
          <w:szCs w:val="20"/>
        </w:rPr>
        <w:t>показал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>а, чт</w:t>
      </w:r>
      <w:r w:rsidRPr="004C6A9B" w:rsidR="005E22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>в 2020 году ей на день рожден</w:t>
      </w:r>
      <w:r w:rsidRPr="004C6A9B" w:rsidR="003A0B69">
        <w:rPr>
          <w:rFonts w:ascii="Times New Roman" w:hAnsi="Times New Roman" w:cs="Times New Roman"/>
          <w:color w:val="000000" w:themeColor="text1"/>
          <w:sz w:val="20"/>
          <w:szCs w:val="20"/>
        </w:rPr>
        <w:t>ия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подарили телефон </w:t>
      </w:r>
      <w:r w:rsidRPr="004C6A9B" w:rsidR="00F80013">
        <w:rPr>
          <w:rFonts w:ascii="Times New Roman" w:hAnsi="Times New Roman" w:cs="Times New Roman"/>
          <w:color w:val="000000" w:themeColor="text1"/>
          <w:sz w:val="20"/>
          <w:szCs w:val="20"/>
        </w:rPr>
        <w:t>«марка»</w:t>
      </w:r>
      <w:r w:rsidRPr="004C6A9B" w:rsidR="006241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корпусе голубого цвета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котором находилась 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одна сим карта оператора МТС, телефон находился в чехле розового цвета. </w:t>
      </w:r>
      <w:r w:rsidRPr="004C6A9B" w:rsidR="00624102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>осле 23 час. 00 мин. 02 февраля</w:t>
      </w:r>
      <w:r w:rsidRPr="004C6A9B" w:rsidR="001C3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года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она отдыхала в баре </w:t>
      </w:r>
      <w:r w:rsidRPr="004C6A9B" w:rsidR="00F80013">
        <w:rPr>
          <w:rFonts w:ascii="Times New Roman" w:hAnsi="Times New Roman" w:cs="Times New Roman"/>
          <w:color w:val="000000" w:themeColor="text1"/>
          <w:sz w:val="20"/>
          <w:szCs w:val="20"/>
        </w:rPr>
        <w:t>«наименование»</w:t>
      </w:r>
      <w:r w:rsidRPr="004C6A9B" w:rsidR="001C3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девушками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где в последний раз видела </w:t>
      </w:r>
      <w:r w:rsidRPr="004C6A9B" w:rsidR="006241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свой 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телефон. После чего </w:t>
      </w:r>
      <w:r w:rsidRPr="004C6A9B" w:rsidR="006241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пешком </w:t>
      </w: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>возвращалась домой</w:t>
      </w:r>
      <w:r w:rsidRPr="004C6A9B" w:rsidR="006241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бара через тропинку мимо магазина «</w:t>
      </w:r>
      <w:r w:rsidRPr="004C6A9B" w:rsidR="004739EC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</w:t>
      </w:r>
      <w:r w:rsidRPr="004C6A9B" w:rsidR="00624102">
        <w:rPr>
          <w:rFonts w:ascii="Times New Roman" w:hAnsi="Times New Roman" w:cs="Times New Roman"/>
          <w:color w:val="000000" w:themeColor="text1"/>
          <w:sz w:val="20"/>
          <w:szCs w:val="20"/>
        </w:rPr>
        <w:t>». Утром 02 февраля</w:t>
      </w:r>
      <w:r w:rsidRPr="004C6A9B" w:rsidR="001C3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года,</w:t>
      </w:r>
      <w:r w:rsidRPr="004C6A9B" w:rsidR="006241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находясь дома, она обнаружила, что телефона у нее нет</w:t>
      </w:r>
      <w:r w:rsidRPr="004C6A9B" w:rsidR="001C35B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C6A9B" w:rsidR="006241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сразу обратилась в полицию. Телефон ей дознаватель вернула. На предварительном следствии она путалась в показаниях относительно цвета телефона, поскольку сам телефон был в корпусе голубого цвета и находился в чехле розового цвета. </w:t>
      </w:r>
    </w:p>
    <w:p w:rsidR="005F4A92" w:rsidRPr="004C6A9B" w:rsidP="005F4A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6A9B">
        <w:rPr>
          <w:rStyle w:val="2"/>
          <w:rFonts w:eastAsiaTheme="minorEastAsia"/>
          <w:b w:val="0"/>
          <w:sz w:val="20"/>
          <w:szCs w:val="20"/>
        </w:rPr>
        <w:t xml:space="preserve">Оглашенными  в порядке ст. 281 УПК РФ показаниями свидетеля </w:t>
      </w:r>
      <w:r w:rsidRPr="004C6A9B" w:rsidR="00F80013">
        <w:rPr>
          <w:rStyle w:val="2"/>
          <w:rFonts w:eastAsiaTheme="minorEastAsia"/>
          <w:b w:val="0"/>
          <w:sz w:val="20"/>
          <w:szCs w:val="20"/>
        </w:rPr>
        <w:t>ФИО</w:t>
      </w:r>
      <w:r w:rsidRPr="004C6A9B">
        <w:rPr>
          <w:rStyle w:val="2"/>
          <w:rFonts w:eastAsiaTheme="minorEastAsia"/>
          <w:b w:val="0"/>
          <w:sz w:val="20"/>
          <w:szCs w:val="20"/>
        </w:rPr>
        <w:t xml:space="preserve"> от </w:t>
      </w:r>
      <w:r w:rsidRPr="004C6A9B" w:rsidR="001C35B5">
        <w:rPr>
          <w:rStyle w:val="2"/>
          <w:rFonts w:eastAsiaTheme="minorEastAsia"/>
          <w:b w:val="0"/>
          <w:sz w:val="20"/>
          <w:szCs w:val="20"/>
        </w:rPr>
        <w:t>28.03.2025</w:t>
      </w:r>
      <w:r w:rsidRPr="004C6A9B">
        <w:rPr>
          <w:rStyle w:val="2"/>
          <w:rFonts w:eastAsiaTheme="minorEastAsia"/>
          <w:b w:val="0"/>
          <w:sz w:val="20"/>
          <w:szCs w:val="20"/>
        </w:rPr>
        <w:t xml:space="preserve"> (</w:t>
      </w:r>
      <w:r w:rsidRPr="004C6A9B" w:rsidR="001C35B5">
        <w:rPr>
          <w:rStyle w:val="2"/>
          <w:rFonts w:eastAsiaTheme="minorEastAsia"/>
          <w:b w:val="0"/>
          <w:sz w:val="20"/>
          <w:szCs w:val="20"/>
        </w:rPr>
        <w:t>л.д.58-60</w:t>
      </w:r>
      <w:r w:rsidRPr="004C6A9B">
        <w:rPr>
          <w:rStyle w:val="2"/>
          <w:rFonts w:eastAsiaTheme="minorEastAsia"/>
          <w:b w:val="0"/>
          <w:sz w:val="20"/>
          <w:szCs w:val="20"/>
        </w:rPr>
        <w:t>),</w:t>
      </w:r>
      <w:r w:rsidRPr="004C6A9B">
        <w:rPr>
          <w:rStyle w:val="2"/>
          <w:rFonts w:eastAsiaTheme="minorEastAsia"/>
          <w:sz w:val="20"/>
          <w:szCs w:val="20"/>
        </w:rPr>
        <w:t xml:space="preserve"> </w:t>
      </w:r>
      <w:r w:rsidRPr="004C6A9B">
        <w:rPr>
          <w:rFonts w:ascii="Times New Roman" w:hAnsi="Times New Roman" w:cs="Times New Roman"/>
          <w:sz w:val="20"/>
          <w:szCs w:val="20"/>
        </w:rPr>
        <w:t xml:space="preserve">согласно которым </w:t>
      </w:r>
      <w:r w:rsidRPr="004C6A9B">
        <w:rPr>
          <w:rFonts w:ascii="Times New Roman" w:hAnsi="Times New Roman" w:cs="Times New Roman"/>
          <w:bCs/>
          <w:sz w:val="20"/>
          <w:szCs w:val="20"/>
        </w:rPr>
        <w:t>он</w:t>
      </w:r>
      <w:r w:rsidRPr="004C6A9B" w:rsidR="001C35B5">
        <w:rPr>
          <w:rFonts w:ascii="Times New Roman" w:hAnsi="Times New Roman" w:cs="Times New Roman"/>
          <w:bCs/>
          <w:sz w:val="20"/>
          <w:szCs w:val="20"/>
        </w:rPr>
        <w:t xml:space="preserve"> показал, что</w:t>
      </w:r>
      <w:r w:rsidRPr="004C6A9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A9B" w:rsidR="001C35B5">
        <w:rPr>
          <w:rFonts w:ascii="Times New Roman" w:hAnsi="Times New Roman" w:cs="Times New Roman"/>
          <w:sz w:val="20"/>
          <w:szCs w:val="20"/>
        </w:rPr>
        <w:t>02.02.2025 г., примерно в 10 часов 00 минут, он приехал на рейсовом автобусе, в г. Красноперекопск, для того чтобы сходить в ломбард «</w:t>
      </w:r>
      <w:r w:rsidRPr="004C6A9B" w:rsidR="00F80013">
        <w:rPr>
          <w:rFonts w:ascii="Times New Roman" w:hAnsi="Times New Roman" w:cs="Times New Roman"/>
          <w:sz w:val="20"/>
          <w:szCs w:val="20"/>
        </w:rPr>
        <w:t>наименование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», расположенный по адресу: </w:t>
      </w:r>
      <w:r w:rsidRPr="004C6A9B" w:rsidR="00F80013">
        <w:rPr>
          <w:rFonts w:ascii="Times New Roman" w:hAnsi="Times New Roman" w:cs="Times New Roman"/>
          <w:sz w:val="20"/>
          <w:szCs w:val="20"/>
        </w:rPr>
        <w:t>«адрес»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, и забрать ранее оставленный его сварочный аппарат. Около 11 часов 00 минут, того же дня, он зашел в вышеуказанный ломбард, подошел к стоящей стойке, за которой стояла ранее ему неизвестная девушка, у которой он стал спрашивать по поводу того, чтобы забрать свой сварочный аппарат, на что девушка ответила, что сейчас его вынесет, и после чего он забрал вышеуказанный сварочный аппарат. Далее, он стал спрашивать девушку, имеются ли также в наличие мобильные телефоны, который он хотел приобрести для своего брата </w:t>
      </w:r>
      <w:r w:rsidRPr="004C6A9B" w:rsidR="00F80013">
        <w:rPr>
          <w:rFonts w:ascii="Times New Roman" w:hAnsi="Times New Roman" w:cs="Times New Roman"/>
          <w:sz w:val="20"/>
          <w:szCs w:val="20"/>
        </w:rPr>
        <w:t>ФИО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, </w:t>
      </w:r>
      <w:r w:rsidRPr="004C6A9B" w:rsidR="00F80013">
        <w:rPr>
          <w:rFonts w:ascii="Times New Roman" w:hAnsi="Times New Roman" w:cs="Times New Roman"/>
          <w:sz w:val="20"/>
          <w:szCs w:val="20"/>
        </w:rPr>
        <w:t>«дата рождения»</w:t>
      </w:r>
      <w:r w:rsidRPr="004C6A9B" w:rsidR="001C35B5">
        <w:rPr>
          <w:rFonts w:ascii="Times New Roman" w:hAnsi="Times New Roman" w:cs="Times New Roman"/>
          <w:sz w:val="20"/>
          <w:szCs w:val="20"/>
        </w:rPr>
        <w:t>, так как у него не было мобильного телефона, на что девушка сказал</w:t>
      </w:r>
      <w:r w:rsidRPr="004C6A9B" w:rsidR="003A0B69">
        <w:rPr>
          <w:rFonts w:ascii="Times New Roman" w:hAnsi="Times New Roman" w:cs="Times New Roman"/>
          <w:sz w:val="20"/>
          <w:szCs w:val="20"/>
        </w:rPr>
        <w:t>а</w:t>
      </w:r>
      <w:r w:rsidRPr="004C6A9B" w:rsidR="001C35B5">
        <w:rPr>
          <w:rFonts w:ascii="Times New Roman" w:hAnsi="Times New Roman" w:cs="Times New Roman"/>
          <w:sz w:val="20"/>
          <w:szCs w:val="20"/>
        </w:rPr>
        <w:t>, что ему сейчас принесет несколько вариантов мобильных телефон</w:t>
      </w:r>
      <w:r w:rsidRPr="004C6A9B" w:rsidR="003A0B69">
        <w:rPr>
          <w:rFonts w:ascii="Times New Roman" w:hAnsi="Times New Roman" w:cs="Times New Roman"/>
          <w:sz w:val="20"/>
          <w:szCs w:val="20"/>
        </w:rPr>
        <w:t>ов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. Далее, девушка принесла ему мобильные телефоны, разных моделей, но он ничего подходящего не нашел и не стал приобретать. В этот момент в ломбард зашел ранее неизвестный ему мужчина, в руках у которого был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>», в корпусе голубого цвета, на котором отсутствовал чехол. Ранее неизвестный мужчина</w:t>
      </w:r>
      <w:r w:rsidRPr="004C6A9B" w:rsidR="003A0B69">
        <w:rPr>
          <w:rFonts w:ascii="Times New Roman" w:hAnsi="Times New Roman" w:cs="Times New Roman"/>
          <w:sz w:val="20"/>
          <w:szCs w:val="20"/>
        </w:rPr>
        <w:t xml:space="preserve"> 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 стал спрашивать девушку, которая работала в ломбарде, что он хочет продать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», в корпусе голубого цвета, за денежные средства в размере 4 000 (четыре тысячи) рублей, на что девушка взяла в руки мобильный телефон и стала его осматривать, после чего она сказала, что может забрать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», в корпусе голубого цвета, за денежные средства в размере 2 500 (две тысячи пятьсот) рублей. Далее неизвестный мужчина сказал, что не готов продавать за вышеуказанную сумму денежных средств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», в корпусе голубого цвета, а готов продать вышеуказанный мобильный телефон только за сумму 4 000 (четыре тысячи) рублей. После чего мужчина забрал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», в корпусе голубого цвета, и вышел с ломбарда, а он не выбрав из предложенных вариантов мобильный телефон, решил приобрести у ранее неизвестного мужчины его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>», в корпусе голубого цвета. Спустя несколько минут, он вышел с вышеуказанного ломбарда, и в этот момент к нему подошел ранее неизвестный мужчина, которого он встретил в ломбарде «</w:t>
      </w:r>
      <w:r w:rsidRPr="004C6A9B" w:rsidR="00F80013">
        <w:rPr>
          <w:rFonts w:ascii="Times New Roman" w:hAnsi="Times New Roman" w:cs="Times New Roman"/>
          <w:sz w:val="20"/>
          <w:szCs w:val="20"/>
        </w:rPr>
        <w:t>наименование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», который стоял рядом с вышеуказанным ломбардом и предложил ему купить у него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», в корпусе голубого цвета, за денежные средства в размере 4 000 (четыре тысячи) рублей. Он взял в руки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>», в корпусе голубого цвета и стал осматривать его. Также хочет добавить, что вышеуказанный мобильный телефон внешне был без видимых повреждений, без защитного чехла, он также</w:t>
      </w:r>
      <w:r w:rsidRPr="004C6A9B" w:rsidR="003A0B69">
        <w:rPr>
          <w:rFonts w:ascii="Times New Roman" w:hAnsi="Times New Roman" w:cs="Times New Roman"/>
          <w:sz w:val="20"/>
          <w:szCs w:val="20"/>
        </w:rPr>
        <w:t>,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 открыв гнездо для сим карты, он обнаружил что сим карты нет. После чего, он стал спрашивать неизвестного мужчину, его ли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>», в корп</w:t>
      </w:r>
      <w:r w:rsidRPr="004C6A9B" w:rsidR="003A0B69">
        <w:rPr>
          <w:rFonts w:ascii="Times New Roman" w:hAnsi="Times New Roman" w:cs="Times New Roman"/>
          <w:sz w:val="20"/>
          <w:szCs w:val="20"/>
        </w:rPr>
        <w:t>усе голубого цвета, и не краден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ый ли он, на что последний ответил, что вышеуказанный телефон только его и он не краденый. После чего, он сказал неизвестному мужчине, чтобы он его подождал возле ломбарда, а он пока снимет денежные средства, так как наличными у него не было с собой. Далее он подошел к ближайшему банкомату «РНКБ», который расположен по адресу: </w:t>
      </w:r>
      <w:r w:rsidRPr="004C6A9B" w:rsidR="00F80013">
        <w:rPr>
          <w:rFonts w:ascii="Times New Roman" w:hAnsi="Times New Roman" w:cs="Times New Roman"/>
          <w:sz w:val="20"/>
          <w:szCs w:val="20"/>
        </w:rPr>
        <w:t>«адрес»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, снял со своей банковской карты денежную сумму одной купюрой, в размере 5 000 (пять тысяч) рублей, где в последующем разменял в продуктовом магазине, вышеуказанную денежную сумму, а именно: одной купюрой 1 000 (тысячи) рублей, а 4 000 (четыре) тысячи рублей по 2 000 (две) тысячи рублей. После чего, он подошел к ранее неизвестному ему мужчине, который его ждал возле вышеуказанного ломбарда и протянул денежные средства, в размере 4 000 (четыре) тысячи рублей, а именно отдал 2 (две) купюры по 2 000 (две) тысячи рублей, после чего забрал вышеуказанный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 w:rsidR="001C35B5">
        <w:rPr>
          <w:rFonts w:ascii="Times New Roman" w:hAnsi="Times New Roman" w:cs="Times New Roman"/>
          <w:sz w:val="20"/>
          <w:szCs w:val="20"/>
        </w:rPr>
        <w:t>», в корпусе голубого цвета и поехал к себе домой</w:t>
      </w:r>
      <w:r w:rsidRPr="004C6A9B" w:rsidR="00856B73">
        <w:rPr>
          <w:rFonts w:ascii="Times New Roman" w:hAnsi="Times New Roman" w:cs="Times New Roman"/>
          <w:sz w:val="20"/>
          <w:szCs w:val="20"/>
        </w:rPr>
        <w:t xml:space="preserve">. 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Также просил по данному факту его брата </w:t>
      </w:r>
      <w:r w:rsidRPr="004C6A9B" w:rsidR="00F80013">
        <w:rPr>
          <w:rFonts w:ascii="Times New Roman" w:hAnsi="Times New Roman" w:cs="Times New Roman"/>
          <w:sz w:val="20"/>
          <w:szCs w:val="20"/>
        </w:rPr>
        <w:t>ФИО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, </w:t>
      </w:r>
      <w:r w:rsidRPr="004C6A9B" w:rsidR="00F80013">
        <w:rPr>
          <w:rFonts w:ascii="Times New Roman" w:hAnsi="Times New Roman" w:cs="Times New Roman"/>
          <w:sz w:val="20"/>
          <w:szCs w:val="20"/>
        </w:rPr>
        <w:t>«дата рождения»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, не допрашивать, так как он очень болезненно воспринял факт, когда забрали вышеуказанный мобильный телефон, ввиду этого он бы не хотел напоминать ему о данном факте. Мобильным телефоном пользовался только </w:t>
      </w:r>
      <w:r w:rsidRPr="004C6A9B" w:rsidR="00387945">
        <w:rPr>
          <w:rFonts w:ascii="Times New Roman" w:hAnsi="Times New Roman" w:cs="Times New Roman"/>
          <w:sz w:val="20"/>
          <w:szCs w:val="20"/>
        </w:rPr>
        <w:t>его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 брат </w:t>
      </w:r>
      <w:r w:rsidRPr="004C6A9B" w:rsidR="00F80013">
        <w:rPr>
          <w:rFonts w:ascii="Times New Roman" w:hAnsi="Times New Roman" w:cs="Times New Roman"/>
          <w:sz w:val="20"/>
          <w:szCs w:val="20"/>
        </w:rPr>
        <w:t xml:space="preserve">ФИО. 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 Пользовался со дня, как купил 02.02.2025 г., у раннее неизвестного </w:t>
      </w:r>
      <w:r w:rsidRPr="004C6A9B" w:rsidR="00856B73">
        <w:rPr>
          <w:rFonts w:ascii="Times New Roman" w:hAnsi="Times New Roman" w:cs="Times New Roman"/>
          <w:sz w:val="20"/>
          <w:szCs w:val="20"/>
        </w:rPr>
        <w:t>ему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 мужчины, за денежные средства в размере 4 000 (четыре тысячи) рублей, до момен</w:t>
      </w:r>
      <w:r w:rsidRPr="004C6A9B" w:rsidR="00387945">
        <w:rPr>
          <w:rFonts w:ascii="Times New Roman" w:hAnsi="Times New Roman" w:cs="Times New Roman"/>
          <w:sz w:val="20"/>
          <w:szCs w:val="20"/>
        </w:rPr>
        <w:t>та приезда сотрудников полиции.</w:t>
      </w:r>
      <w:r w:rsidRPr="004C6A9B" w:rsidR="001C35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4A92" w:rsidRPr="004C6A9B" w:rsidP="003879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6A9B">
        <w:rPr>
          <w:rStyle w:val="2"/>
          <w:rFonts w:eastAsiaTheme="minorEastAsia"/>
          <w:b w:val="0"/>
          <w:sz w:val="20"/>
          <w:szCs w:val="20"/>
        </w:rPr>
        <w:t xml:space="preserve">Оглашенными  в порядке ст. 281 УПК РФ показаниями свидетеля </w:t>
      </w:r>
      <w:r w:rsidRPr="004C6A9B" w:rsidR="00F80013">
        <w:rPr>
          <w:rStyle w:val="2"/>
          <w:rFonts w:eastAsiaTheme="minorEastAsia"/>
          <w:b w:val="0"/>
          <w:sz w:val="20"/>
          <w:szCs w:val="20"/>
        </w:rPr>
        <w:t xml:space="preserve">ФИО </w:t>
      </w:r>
      <w:r w:rsidRPr="004C6A9B">
        <w:rPr>
          <w:rStyle w:val="2"/>
          <w:rFonts w:eastAsiaTheme="minorEastAsia"/>
          <w:b w:val="0"/>
          <w:sz w:val="20"/>
          <w:szCs w:val="20"/>
        </w:rPr>
        <w:t xml:space="preserve"> от 28.03.2025 (л.д.63-65),</w:t>
      </w:r>
      <w:r w:rsidRPr="004C6A9B">
        <w:rPr>
          <w:rStyle w:val="2"/>
          <w:rFonts w:eastAsiaTheme="minorEastAsia"/>
          <w:sz w:val="20"/>
          <w:szCs w:val="20"/>
        </w:rPr>
        <w:t xml:space="preserve"> </w:t>
      </w:r>
      <w:r w:rsidRPr="004C6A9B">
        <w:rPr>
          <w:rFonts w:ascii="Times New Roman" w:hAnsi="Times New Roman" w:cs="Times New Roman"/>
          <w:sz w:val="20"/>
          <w:szCs w:val="20"/>
        </w:rPr>
        <w:t xml:space="preserve">согласно которым </w:t>
      </w:r>
      <w:r w:rsidRPr="004C6A9B">
        <w:rPr>
          <w:rFonts w:ascii="Times New Roman" w:hAnsi="Times New Roman" w:cs="Times New Roman"/>
          <w:bCs/>
          <w:sz w:val="20"/>
          <w:szCs w:val="20"/>
        </w:rPr>
        <w:t xml:space="preserve">она показала, что </w:t>
      </w:r>
      <w:r w:rsidRPr="004C6A9B">
        <w:rPr>
          <w:rFonts w:ascii="Times New Roman" w:hAnsi="Times New Roman" w:cs="Times New Roman"/>
          <w:sz w:val="20"/>
          <w:szCs w:val="20"/>
        </w:rPr>
        <w:t>02.02.2025 г., с 08 часов 00 минут до 19 часов 00 минут, она работала в ломбарде «</w:t>
      </w:r>
      <w:r w:rsidRPr="004C6A9B" w:rsidR="00F80013">
        <w:rPr>
          <w:rFonts w:ascii="Times New Roman" w:hAnsi="Times New Roman" w:cs="Times New Roman"/>
          <w:sz w:val="20"/>
          <w:szCs w:val="20"/>
        </w:rPr>
        <w:t>наименование</w:t>
      </w:r>
      <w:r w:rsidRPr="004C6A9B">
        <w:rPr>
          <w:rFonts w:ascii="Times New Roman" w:hAnsi="Times New Roman" w:cs="Times New Roman"/>
          <w:sz w:val="20"/>
          <w:szCs w:val="20"/>
        </w:rPr>
        <w:t>». Примерно в 11 часов 00 минут, того же дн</w:t>
      </w:r>
      <w:r w:rsidRPr="004C6A9B" w:rsidR="003A0B69">
        <w:rPr>
          <w:rFonts w:ascii="Times New Roman" w:hAnsi="Times New Roman" w:cs="Times New Roman"/>
          <w:sz w:val="20"/>
          <w:szCs w:val="20"/>
        </w:rPr>
        <w:t>я, в ломбард «</w:t>
      </w:r>
      <w:r w:rsidRPr="004C6A9B" w:rsidR="00F80013">
        <w:rPr>
          <w:rFonts w:ascii="Times New Roman" w:hAnsi="Times New Roman" w:cs="Times New Roman"/>
          <w:sz w:val="20"/>
          <w:szCs w:val="20"/>
        </w:rPr>
        <w:t>наименование</w:t>
      </w:r>
      <w:r w:rsidRPr="004C6A9B" w:rsidR="003A0B69">
        <w:rPr>
          <w:rFonts w:ascii="Times New Roman" w:hAnsi="Times New Roman" w:cs="Times New Roman"/>
          <w:sz w:val="20"/>
          <w:szCs w:val="20"/>
        </w:rPr>
        <w:t>» зашел ра</w:t>
      </w:r>
      <w:r w:rsidRPr="004C6A9B">
        <w:rPr>
          <w:rFonts w:ascii="Times New Roman" w:hAnsi="Times New Roman" w:cs="Times New Roman"/>
          <w:sz w:val="20"/>
          <w:szCs w:val="20"/>
        </w:rPr>
        <w:t xml:space="preserve">нее ей неизвестный парень, который попросил забрать свой сварочный аппарат, на что она ответила </w:t>
      </w:r>
      <w:r w:rsidRPr="004C6A9B">
        <w:rPr>
          <w:rFonts w:ascii="Times New Roman" w:hAnsi="Times New Roman" w:cs="Times New Roman"/>
          <w:sz w:val="20"/>
          <w:szCs w:val="20"/>
        </w:rPr>
        <w:t xml:space="preserve">согласием. После того, как она принесла ранее вышеуказанный сварочный аппарат, неизвестный парень стал спрашивать, имеются ли у них мобильные телефоны, причину приобретения последний не указал, на что она ответила, что есть несколько разных моделей мобильных телефонов и она сейчас их принесет. После чего, она принесла неизвестному парню разные модели мобильных телефонов, осмотрев которые последний сказал, что он ничего не выбрал и соответственно не будет покупать. В этот момент в ломбард зашел ранее неизвестный ей мужчина, в руках у которого был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>
        <w:rPr>
          <w:rFonts w:ascii="Times New Roman" w:hAnsi="Times New Roman" w:cs="Times New Roman"/>
          <w:sz w:val="20"/>
          <w:szCs w:val="20"/>
        </w:rPr>
        <w:t xml:space="preserve">», в корпусе голубого цвета, на котором отсутствовал чехол. Далее неизвестный мужчина, стал говорить ей, что он хочет продать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>
        <w:rPr>
          <w:rFonts w:ascii="Times New Roman" w:hAnsi="Times New Roman" w:cs="Times New Roman"/>
          <w:sz w:val="20"/>
          <w:szCs w:val="20"/>
        </w:rPr>
        <w:t>», в корпусе голубого цвета, за денежные средства в размере 4 000 (четыре тысячи) рублей, на что она взяла в руки вышеуказанный мобильный телефон и стала его осматривать. Так же хочет добавить, что никаких внешних поврежден</w:t>
      </w:r>
      <w:r w:rsidRPr="004C6A9B" w:rsidR="003A0B69">
        <w:rPr>
          <w:rFonts w:ascii="Times New Roman" w:hAnsi="Times New Roman" w:cs="Times New Roman"/>
          <w:sz w:val="20"/>
          <w:szCs w:val="20"/>
        </w:rPr>
        <w:t>ий на данном мобильном телефоне</w:t>
      </w:r>
      <w:r w:rsidRPr="004C6A9B">
        <w:rPr>
          <w:rFonts w:ascii="Times New Roman" w:hAnsi="Times New Roman" w:cs="Times New Roman"/>
          <w:sz w:val="20"/>
          <w:szCs w:val="20"/>
        </w:rPr>
        <w:t xml:space="preserve"> она не обнаружила. Далее она сообщила неизвестному мужчине, что она может забрать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>
        <w:rPr>
          <w:rFonts w:ascii="Times New Roman" w:hAnsi="Times New Roman" w:cs="Times New Roman"/>
          <w:sz w:val="20"/>
          <w:szCs w:val="20"/>
        </w:rPr>
        <w:t xml:space="preserve">», в корпусе голубого цвета, за денежные средства в размере 2 500 (две тысячи пятьсот) рублей. Далее неизвестный мужчина сказал, что не готов продавать за вышеуказанную сумму денежных средств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>
        <w:rPr>
          <w:rFonts w:ascii="Times New Roman" w:hAnsi="Times New Roman" w:cs="Times New Roman"/>
          <w:sz w:val="20"/>
          <w:szCs w:val="20"/>
        </w:rPr>
        <w:t xml:space="preserve">», в корпусе голубого цвета, а готов продать вышеуказанный мобильный телефон только за сумму 4 000 (четыре тысячи) рублей. После чего мужчина забрал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</w:t>
      </w:r>
      <w:r w:rsidRPr="004C6A9B">
        <w:rPr>
          <w:rFonts w:ascii="Times New Roman" w:hAnsi="Times New Roman" w:cs="Times New Roman"/>
          <w:sz w:val="20"/>
          <w:szCs w:val="20"/>
        </w:rPr>
        <w:t>», в корпусе голубого цвета, и вышел с ломбарда, а примерно через минут 10, неизвестный парень, который ранее забрал свой сварочный аппарат так же вышел из ломбарда «</w:t>
      </w:r>
      <w:r w:rsidRPr="004C6A9B" w:rsidR="00F80013">
        <w:rPr>
          <w:rFonts w:ascii="Times New Roman" w:hAnsi="Times New Roman" w:cs="Times New Roman"/>
          <w:sz w:val="20"/>
          <w:szCs w:val="20"/>
        </w:rPr>
        <w:t>наименование</w:t>
      </w:r>
      <w:r w:rsidRPr="004C6A9B">
        <w:rPr>
          <w:rFonts w:ascii="Times New Roman" w:hAnsi="Times New Roman" w:cs="Times New Roman"/>
          <w:sz w:val="20"/>
          <w:szCs w:val="20"/>
        </w:rPr>
        <w:t>».</w:t>
      </w:r>
    </w:p>
    <w:p w:rsidR="00387945" w:rsidRPr="004C6A9B" w:rsidP="00387945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A9B">
        <w:rPr>
          <w:rFonts w:ascii="Times New Roman" w:eastAsia="Calibri" w:hAnsi="Times New Roman" w:cs="Times New Roman"/>
          <w:sz w:val="20"/>
          <w:szCs w:val="20"/>
        </w:rPr>
        <w:t>Также  исследованными в судебном заседании письменными доказательствами:</w:t>
      </w:r>
    </w:p>
    <w:p w:rsidR="00387945" w:rsidRPr="004C6A9B" w:rsidP="00387945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6A9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4C6A9B">
        <w:rPr>
          <w:rFonts w:ascii="Times New Roman" w:hAnsi="Times New Roman" w:cs="Times New Roman"/>
          <w:sz w:val="20"/>
          <w:szCs w:val="20"/>
        </w:rPr>
        <w:t xml:space="preserve">заявлением о преступлении от </w:t>
      </w:r>
      <w:r w:rsidRPr="004C6A9B" w:rsidR="00F80013">
        <w:rPr>
          <w:rFonts w:ascii="Times New Roman" w:hAnsi="Times New Roman" w:cs="Times New Roman"/>
          <w:sz w:val="20"/>
          <w:szCs w:val="20"/>
        </w:rPr>
        <w:t>ФИО</w:t>
      </w:r>
      <w:r w:rsidRPr="004C6A9B">
        <w:rPr>
          <w:rFonts w:ascii="Times New Roman" w:hAnsi="Times New Roman" w:cs="Times New Roman"/>
          <w:sz w:val="20"/>
          <w:szCs w:val="20"/>
        </w:rPr>
        <w:t xml:space="preserve"> 02.02.2025 года, согласно которого </w:t>
      </w:r>
      <w:r w:rsidRPr="004C6A9B" w:rsidR="00F80013">
        <w:rPr>
          <w:rFonts w:ascii="Times New Roman" w:hAnsi="Times New Roman" w:cs="Times New Roman"/>
          <w:sz w:val="20"/>
          <w:szCs w:val="20"/>
        </w:rPr>
        <w:t>ФИО</w:t>
      </w:r>
      <w:r w:rsidRPr="004C6A9B">
        <w:rPr>
          <w:rFonts w:ascii="Times New Roman" w:hAnsi="Times New Roman" w:cs="Times New Roman"/>
          <w:sz w:val="20"/>
          <w:szCs w:val="20"/>
        </w:rPr>
        <w:t xml:space="preserve"> просит принять меры к поиску принадлежащего ей мобильного телефона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«марка, модель»</w:t>
      </w:r>
      <w:r w:rsidRPr="004C6A9B">
        <w:rPr>
          <w:rFonts w:ascii="Times New Roman" w:hAnsi="Times New Roman" w:cs="Times New Roman"/>
          <w:sz w:val="20"/>
          <w:szCs w:val="20"/>
        </w:rPr>
        <w:t xml:space="preserve">, который </w:t>
      </w:r>
      <w:r w:rsidRPr="004C6A9B">
        <w:rPr>
          <w:rFonts w:ascii="Times New Roman" w:eastAsia="Times New Roman" w:hAnsi="Times New Roman" w:cs="Times New Roman"/>
          <w:bCs/>
          <w:sz w:val="20"/>
          <w:szCs w:val="20"/>
        </w:rPr>
        <w:t>она утеряла, находясь на территории г. Красноперекопск (л.д.39);</w:t>
      </w:r>
    </w:p>
    <w:p w:rsidR="009A1376" w:rsidRPr="004C6A9B" w:rsidP="009A1376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заявлением явки с повинной от 03.04.2025 года, согласно которой Кульбачный П.А.</w:t>
      </w:r>
      <w:r w:rsidRPr="004C6A9B">
        <w:rPr>
          <w:rFonts w:ascii="Times New Roman" w:hAnsi="Times New Roman" w:cs="Times New Roman"/>
          <w:sz w:val="20"/>
          <w:szCs w:val="20"/>
        </w:rPr>
        <w:t xml:space="preserve"> чистосердечно признался и раскаялся в том, что 02.02.2025 года, примерно в 10 часов 00 минут, находяс</w:t>
      </w:r>
      <w:r w:rsidRPr="004C6A9B" w:rsidR="00F80013">
        <w:rPr>
          <w:rFonts w:ascii="Times New Roman" w:hAnsi="Times New Roman" w:cs="Times New Roman"/>
          <w:sz w:val="20"/>
          <w:szCs w:val="20"/>
        </w:rPr>
        <w:t>ь возле продуктового магазина «наименование</w:t>
      </w:r>
      <w:r w:rsidRPr="004C6A9B">
        <w:rPr>
          <w:rFonts w:ascii="Times New Roman" w:hAnsi="Times New Roman" w:cs="Times New Roman"/>
          <w:sz w:val="20"/>
          <w:szCs w:val="20"/>
        </w:rPr>
        <w:t xml:space="preserve">», по адресу: </w:t>
      </w:r>
      <w:r w:rsidRPr="004C6A9B" w:rsidR="00F80013">
        <w:rPr>
          <w:rFonts w:ascii="Times New Roman" w:hAnsi="Times New Roman" w:cs="Times New Roman"/>
          <w:sz w:val="20"/>
          <w:szCs w:val="20"/>
        </w:rPr>
        <w:t>«адрес»</w:t>
      </w:r>
      <w:r w:rsidRPr="004C6A9B">
        <w:rPr>
          <w:rFonts w:ascii="Times New Roman" w:hAnsi="Times New Roman" w:cs="Times New Roman"/>
          <w:sz w:val="20"/>
          <w:szCs w:val="20"/>
        </w:rPr>
        <w:t xml:space="preserve">, </w:t>
      </w:r>
      <w:r w:rsidRPr="004C6A9B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совершил тайное хищение </w:t>
      </w:r>
      <w:r w:rsidRPr="004C6A9B">
        <w:rPr>
          <w:rFonts w:ascii="Times New Roman" w:hAnsi="Times New Roman" w:cs="Times New Roman"/>
          <w:sz w:val="20"/>
          <w:szCs w:val="20"/>
        </w:rPr>
        <w:t xml:space="preserve">мобильного телефона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«марка, модель»</w:t>
      </w:r>
      <w:r w:rsidRPr="004C6A9B">
        <w:rPr>
          <w:rFonts w:ascii="Times New Roman" w:hAnsi="Times New Roman" w:cs="Times New Roman"/>
          <w:sz w:val="20"/>
          <w:szCs w:val="20"/>
        </w:rPr>
        <w:t xml:space="preserve"> (л.д.170); </w:t>
      </w:r>
    </w:p>
    <w:p w:rsidR="009A1376" w:rsidRPr="004C6A9B" w:rsidP="009A1376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 - заключением 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 эксперта №162/03 от 10.03.2025 года согласно которо</w:t>
      </w:r>
      <w:r w:rsidRPr="004C6A9B" w:rsidR="003A0B69">
        <w:rPr>
          <w:rFonts w:ascii="Times New Roman" w:hAnsi="Times New Roman" w:cs="Times New Roman"/>
          <w:sz w:val="20"/>
          <w:szCs w:val="20"/>
        </w:rPr>
        <w:t>го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, стоимость мобильного телефона </w:t>
      </w:r>
      <w:r w:rsidRPr="004C6A9B" w:rsidR="00F80013">
        <w:rPr>
          <w:rFonts w:ascii="Times New Roman" w:hAnsi="Times New Roman" w:cs="Times New Roman"/>
          <w:sz w:val="20"/>
          <w:szCs w:val="20"/>
        </w:rPr>
        <w:t xml:space="preserve">«марка, модель» 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составляет 4 613 руб. 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(л.д.23-34);</w:t>
      </w:r>
    </w:p>
    <w:p w:rsidR="009A1376" w:rsidRPr="004C6A9B" w:rsidP="009A1376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4C6A9B">
        <w:rPr>
          <w:rFonts w:ascii="Times New Roman" w:hAnsi="Times New Roman" w:cs="Times New Roman"/>
          <w:sz w:val="20"/>
          <w:szCs w:val="20"/>
        </w:rPr>
        <w:t>протоколом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 проверки показаний на месте с фототаблицей от 29.03.2025 года,</w:t>
      </w:r>
      <w:r w:rsidRPr="004C6A9B" w:rsidR="003879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>согласно которо</w:t>
      </w:r>
      <w:r w:rsidRPr="004C6A9B" w:rsidR="003A0B69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подозреваемый Кульбачный П.А., в присутствии защитника Смычкова Е.Г. показал и объяснил обстоятельства, а именно как он обнаружил и похитил мобильный телефон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«марка, модель»</w:t>
      </w:r>
      <w:r w:rsidRPr="004C6A9B" w:rsidR="00387945">
        <w:rPr>
          <w:rFonts w:ascii="Times New Roman" w:hAnsi="Times New Roman" w:cs="Times New Roman"/>
          <w:sz w:val="20"/>
          <w:szCs w:val="20"/>
        </w:rPr>
        <w:t>, находяс</w:t>
      </w:r>
      <w:r w:rsidRPr="004C6A9B" w:rsidR="00F80013">
        <w:rPr>
          <w:rFonts w:ascii="Times New Roman" w:hAnsi="Times New Roman" w:cs="Times New Roman"/>
          <w:sz w:val="20"/>
          <w:szCs w:val="20"/>
        </w:rPr>
        <w:t>ь возле продуктового магазина «наименование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», по адресу: </w:t>
      </w:r>
      <w:r w:rsidRPr="004C6A9B" w:rsidR="00F80013">
        <w:rPr>
          <w:rFonts w:ascii="Times New Roman" w:hAnsi="Times New Roman" w:cs="Times New Roman"/>
          <w:sz w:val="20"/>
          <w:szCs w:val="20"/>
        </w:rPr>
        <w:t>«адрес»</w:t>
      </w:r>
      <w:r w:rsidRPr="004C6A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6A9B">
        <w:rPr>
          <w:rFonts w:ascii="Times New Roman" w:hAnsi="Times New Roman" w:cs="Times New Roman"/>
          <w:sz w:val="20"/>
          <w:szCs w:val="20"/>
        </w:rPr>
        <w:t>(л.д.135-141);</w:t>
      </w:r>
    </w:p>
    <w:p w:rsidR="00FC4564" w:rsidRPr="004C6A9B" w:rsidP="00FC4564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- </w:t>
      </w:r>
      <w:r w:rsidRPr="004C6A9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>ротокол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осмотра предметов от 31.03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>2025 года,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 с фототаблицей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согласно которого был осмотрен мобильный телефон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 </w:t>
      </w:r>
      <w:r w:rsidRPr="004C6A9B" w:rsidR="00F80013">
        <w:rPr>
          <w:rFonts w:ascii="Times New Roman" w:hAnsi="Times New Roman" w:cs="Times New Roman"/>
          <w:sz w:val="20"/>
          <w:szCs w:val="20"/>
        </w:rPr>
        <w:t>«марка, модель»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, который был помещен в первоначальную упаковку- полимерный пакет фиолетового цвета, которая оклеена бумажным отрезком, с одной мастичной печатью МО МВД России «Красноперекопский» - «№62 Для пакетов», а так же подпись дознавателя и который был передан под сохранную расписку гр. </w:t>
      </w:r>
      <w:r w:rsidRPr="004C6A9B" w:rsidR="00F80013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 (л.д.142-144);</w:t>
      </w:r>
    </w:p>
    <w:p w:rsidR="00FC4564" w:rsidRPr="004C6A9B" w:rsidP="00FC4564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sz w:val="20"/>
          <w:szCs w:val="20"/>
        </w:rPr>
        <w:t>- п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>остановление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о признании и приобщении к уголовному делу вещественных доказательств от 31.03.2025 года</w:t>
      </w:r>
      <w:r w:rsidRPr="004C6A9B" w:rsidR="00387945">
        <w:rPr>
          <w:rFonts w:ascii="Times New Roman" w:eastAsia="Times New Roman" w:hAnsi="Times New Roman" w:cs="Times New Roman"/>
          <w:b/>
          <w:sz w:val="20"/>
          <w:szCs w:val="20"/>
        </w:rPr>
        <w:t xml:space="preserve"> –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согласно которому осмотренный мобильный телефон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 «</w:t>
      </w:r>
      <w:r w:rsidRPr="004C6A9B" w:rsidR="00F80013">
        <w:rPr>
          <w:rFonts w:ascii="Times New Roman" w:hAnsi="Times New Roman" w:cs="Times New Roman"/>
          <w:sz w:val="20"/>
          <w:szCs w:val="20"/>
        </w:rPr>
        <w:t>марка, модель»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был признан вещественным доказательством по уголовному делу </w:t>
      </w:r>
      <w:r w:rsidRPr="004C6A9B" w:rsidR="00F80013">
        <w:rPr>
          <w:rFonts w:ascii="Times New Roman" w:eastAsia="Times New Roman" w:hAnsi="Times New Roman" w:cs="Times New Roman"/>
          <w:sz w:val="20"/>
          <w:szCs w:val="20"/>
        </w:rPr>
        <w:t>«номер»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и передан под сохранную расписку гр. </w:t>
      </w:r>
      <w:r w:rsidRPr="004C6A9B" w:rsidR="00F80013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4C6A9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(л.д.145);</w:t>
      </w:r>
    </w:p>
    <w:p w:rsidR="00FC4564" w:rsidRPr="004C6A9B" w:rsidP="00FC4564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 - с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>охранн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расписк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 от 31.03.2025 года</w:t>
      </w:r>
      <w:r w:rsidRPr="004C6A9B" w:rsidR="0038794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>о передаче вещественного доказательства гр.</w:t>
      </w:r>
      <w:r w:rsidRPr="004C6A9B" w:rsidR="004739EC">
        <w:rPr>
          <w:rFonts w:ascii="Times New Roman" w:eastAsia="Times New Roman" w:hAnsi="Times New Roman" w:cs="Times New Roman"/>
          <w:sz w:val="20"/>
          <w:szCs w:val="20"/>
        </w:rPr>
        <w:t xml:space="preserve"> ФИО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 (л.д.147);</w:t>
      </w:r>
    </w:p>
    <w:p w:rsidR="00FC4564" w:rsidRPr="004C6A9B" w:rsidP="00FC4564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4C6A9B">
        <w:rPr>
          <w:rFonts w:ascii="Times New Roman" w:hAnsi="Times New Roman" w:cs="Times New Roman"/>
          <w:sz w:val="20"/>
          <w:szCs w:val="20"/>
        </w:rPr>
        <w:t>постановлением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 о производстве выемки от </w:t>
      </w:r>
      <w:r w:rsidRPr="004C6A9B" w:rsidR="00387945">
        <w:rPr>
          <w:rFonts w:ascii="Times New Roman" w:eastAsia="Times New Roman" w:hAnsi="Times New Roman" w:cs="Times New Roman"/>
          <w:sz w:val="20"/>
          <w:szCs w:val="20"/>
        </w:rPr>
        <w:t xml:space="preserve">31.03.2025 </w:t>
      </w:r>
      <w:r w:rsidRPr="004C6A9B" w:rsidR="00387945">
        <w:rPr>
          <w:rFonts w:ascii="Times New Roman" w:hAnsi="Times New Roman" w:cs="Times New Roman"/>
          <w:sz w:val="20"/>
          <w:szCs w:val="20"/>
        </w:rPr>
        <w:t>года,</w:t>
      </w:r>
      <w:r w:rsidRPr="004C6A9B" w:rsidR="003879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согласно которого решено провести выемку у потерпевшей </w:t>
      </w:r>
      <w:r w:rsidRPr="004C6A9B" w:rsidR="004739EC">
        <w:rPr>
          <w:rFonts w:ascii="Times New Roman" w:hAnsi="Times New Roman" w:cs="Times New Roman"/>
          <w:sz w:val="20"/>
          <w:szCs w:val="20"/>
        </w:rPr>
        <w:t>ФИО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 - коробку из под мобильного телефона </w:t>
      </w:r>
      <w:r w:rsidRPr="004C6A9B" w:rsidR="004739EC">
        <w:rPr>
          <w:rFonts w:ascii="Times New Roman" w:hAnsi="Times New Roman" w:cs="Times New Roman"/>
          <w:sz w:val="20"/>
          <w:szCs w:val="20"/>
        </w:rPr>
        <w:t>«марка, модель»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, который был осмотрен и значимый для уголовного дела </w:t>
      </w:r>
      <w:r w:rsidRPr="004C6A9B" w:rsidR="004739EC">
        <w:rPr>
          <w:rFonts w:ascii="Times New Roman" w:hAnsi="Times New Roman" w:cs="Times New Roman"/>
          <w:sz w:val="20"/>
          <w:szCs w:val="20"/>
        </w:rPr>
        <w:t>«номер»</w:t>
      </w:r>
      <w:r w:rsidRPr="004C6A9B" w:rsidR="00387945">
        <w:rPr>
          <w:rFonts w:ascii="Times New Roman" w:hAnsi="Times New Roman" w:cs="Times New Roman"/>
          <w:sz w:val="20"/>
          <w:szCs w:val="20"/>
        </w:rPr>
        <w:t xml:space="preserve"> о приобщении в качестве вещественного доказательства</w:t>
      </w:r>
      <w:r w:rsidRPr="004C6A9B">
        <w:rPr>
          <w:rFonts w:ascii="Times New Roman" w:hAnsi="Times New Roman" w:cs="Times New Roman"/>
          <w:sz w:val="20"/>
          <w:szCs w:val="20"/>
        </w:rPr>
        <w:t xml:space="preserve"> (л.д.148);</w:t>
      </w:r>
    </w:p>
    <w:p w:rsidR="00387945" w:rsidRPr="004C6A9B" w:rsidP="004739EC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- 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протоколом выемки от 31.03.2025 года с фототаблицей, </w:t>
      </w:r>
      <w:r w:rsidRPr="004C6A9B">
        <w:rPr>
          <w:rFonts w:ascii="Times New Roman" w:hAnsi="Times New Roman" w:cs="Times New Roman"/>
          <w:sz w:val="20"/>
          <w:szCs w:val="20"/>
        </w:rPr>
        <w:t xml:space="preserve">в ходе которого у потерпевшей </w:t>
      </w:r>
      <w:r w:rsidRPr="004C6A9B" w:rsidR="004739EC">
        <w:rPr>
          <w:rFonts w:ascii="Times New Roman" w:hAnsi="Times New Roman" w:cs="Times New Roman"/>
          <w:sz w:val="20"/>
          <w:szCs w:val="20"/>
        </w:rPr>
        <w:t xml:space="preserve">ФИО </w:t>
      </w:r>
      <w:r w:rsidRPr="004C6A9B">
        <w:rPr>
          <w:rFonts w:ascii="Times New Roman" w:hAnsi="Times New Roman" w:cs="Times New Roman"/>
          <w:sz w:val="20"/>
          <w:szCs w:val="20"/>
        </w:rPr>
        <w:t xml:space="preserve"> произведена выемка- коробка из под мобильного телефона </w:t>
      </w:r>
      <w:r w:rsidRPr="004C6A9B" w:rsidR="004739EC">
        <w:rPr>
          <w:rFonts w:ascii="Times New Roman" w:hAnsi="Times New Roman" w:cs="Times New Roman"/>
          <w:sz w:val="20"/>
          <w:szCs w:val="20"/>
        </w:rPr>
        <w:t>«марка, модель»</w:t>
      </w:r>
      <w:r w:rsidRPr="004C6A9B">
        <w:rPr>
          <w:rFonts w:ascii="Times New Roman" w:hAnsi="Times New Roman" w:cs="Times New Roman"/>
          <w:sz w:val="20"/>
          <w:szCs w:val="20"/>
        </w:rPr>
        <w:t xml:space="preserve"> (л.д.149-152);</w:t>
      </w:r>
    </w:p>
    <w:p w:rsidR="00FC4564" w:rsidRPr="004C6A9B" w:rsidP="00FC456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C6A9B">
        <w:rPr>
          <w:rFonts w:ascii="Times New Roman" w:hAnsi="Times New Roman"/>
          <w:sz w:val="20"/>
          <w:szCs w:val="20"/>
        </w:rPr>
        <w:t>- протоколом</w:t>
      </w:r>
      <w:r w:rsidRPr="004C6A9B" w:rsidR="00387945">
        <w:rPr>
          <w:rFonts w:ascii="Times New Roman" w:hAnsi="Times New Roman"/>
          <w:sz w:val="20"/>
          <w:szCs w:val="20"/>
        </w:rPr>
        <w:t xml:space="preserve"> осмотра документов от 31.03.2025 года </w:t>
      </w:r>
      <w:r w:rsidRPr="004C6A9B">
        <w:rPr>
          <w:rFonts w:ascii="Times New Roman" w:hAnsi="Times New Roman"/>
          <w:sz w:val="20"/>
          <w:szCs w:val="20"/>
        </w:rPr>
        <w:t>с фототаблицей</w:t>
      </w:r>
      <w:r w:rsidRPr="004C6A9B" w:rsidR="00387945">
        <w:rPr>
          <w:rFonts w:ascii="Times New Roman" w:hAnsi="Times New Roman"/>
          <w:sz w:val="20"/>
          <w:szCs w:val="20"/>
        </w:rPr>
        <w:t xml:space="preserve">, согласно которого осмотрено вещественное доказательство: коробка из под мобильного телефона </w:t>
      </w:r>
      <w:r w:rsidRPr="004C6A9B" w:rsidR="004739EC">
        <w:rPr>
          <w:rFonts w:ascii="Times New Roman" w:hAnsi="Times New Roman"/>
          <w:sz w:val="20"/>
          <w:szCs w:val="20"/>
        </w:rPr>
        <w:t>«марка, модель»</w:t>
      </w:r>
      <w:r w:rsidRPr="004C6A9B">
        <w:rPr>
          <w:rFonts w:ascii="Times New Roman" w:hAnsi="Times New Roman"/>
          <w:sz w:val="20"/>
          <w:szCs w:val="20"/>
        </w:rPr>
        <w:t xml:space="preserve"> (л.д.153-156)</w:t>
      </w:r>
      <w:r w:rsidRPr="004C6A9B" w:rsidR="00856B73">
        <w:rPr>
          <w:rFonts w:ascii="Times New Roman" w:hAnsi="Times New Roman"/>
          <w:sz w:val="20"/>
          <w:szCs w:val="20"/>
        </w:rPr>
        <w:t>;</w:t>
      </w:r>
    </w:p>
    <w:p w:rsidR="00387945" w:rsidRPr="004C6A9B" w:rsidP="00FC456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C6A9B">
        <w:rPr>
          <w:rFonts w:ascii="Times New Roman" w:hAnsi="Times New Roman"/>
          <w:sz w:val="20"/>
          <w:szCs w:val="20"/>
        </w:rPr>
        <w:t>- постановлением о признании и приобщении к уголовному делу вещественных доказательств от 31.03.2025, согласно которого осмотрен</w:t>
      </w:r>
      <w:r w:rsidRPr="004C6A9B" w:rsidR="003A0B69">
        <w:rPr>
          <w:rFonts w:ascii="Times New Roman" w:hAnsi="Times New Roman"/>
          <w:sz w:val="20"/>
          <w:szCs w:val="20"/>
        </w:rPr>
        <w:t>о</w:t>
      </w:r>
      <w:r w:rsidRPr="004C6A9B">
        <w:rPr>
          <w:rFonts w:ascii="Times New Roman" w:hAnsi="Times New Roman"/>
          <w:sz w:val="20"/>
          <w:szCs w:val="20"/>
        </w:rPr>
        <w:t xml:space="preserve"> и признан</w:t>
      </w:r>
      <w:r w:rsidRPr="004C6A9B" w:rsidR="003A0B69">
        <w:rPr>
          <w:rFonts w:ascii="Times New Roman" w:hAnsi="Times New Roman"/>
          <w:sz w:val="20"/>
          <w:szCs w:val="20"/>
        </w:rPr>
        <w:t>о</w:t>
      </w:r>
      <w:r w:rsidRPr="004C6A9B">
        <w:rPr>
          <w:rFonts w:ascii="Times New Roman" w:hAnsi="Times New Roman"/>
          <w:sz w:val="20"/>
          <w:szCs w:val="20"/>
        </w:rPr>
        <w:t xml:space="preserve"> в качестве вещественного доказательства: коробка из под мобильного телефона </w:t>
      </w:r>
      <w:r w:rsidRPr="004C6A9B" w:rsidR="004739EC">
        <w:rPr>
          <w:rFonts w:ascii="Times New Roman" w:hAnsi="Times New Roman"/>
          <w:sz w:val="20"/>
          <w:szCs w:val="20"/>
        </w:rPr>
        <w:t>«марка, модель»</w:t>
      </w:r>
      <w:r w:rsidRPr="004C6A9B">
        <w:rPr>
          <w:rFonts w:ascii="Times New Roman" w:hAnsi="Times New Roman"/>
          <w:sz w:val="20"/>
          <w:szCs w:val="20"/>
        </w:rPr>
        <w:t xml:space="preserve"> (л.д.157). </w:t>
      </w:r>
    </w:p>
    <w:p w:rsidR="00C80D57" w:rsidRPr="004C6A9B" w:rsidP="00482FB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hAnsi="Times New Roman" w:cs="Times New Roman"/>
          <w:color w:val="000000"/>
          <w:sz w:val="20"/>
          <w:szCs w:val="20"/>
        </w:rPr>
        <w:t xml:space="preserve">Все приведенные выше доказательства виновности подсудимого </w:t>
      </w:r>
      <w:r w:rsidRPr="004C6A9B" w:rsidR="005F4A92">
        <w:rPr>
          <w:rFonts w:ascii="Times New Roman" w:hAnsi="Times New Roman" w:cs="Times New Roman"/>
          <w:color w:val="000000"/>
          <w:sz w:val="20"/>
          <w:szCs w:val="20"/>
        </w:rPr>
        <w:t>Кульбачного П.А.</w:t>
      </w:r>
      <w:r w:rsidRPr="004C6A9B" w:rsidR="003A0B6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C6A9B">
        <w:rPr>
          <w:rFonts w:ascii="Times New Roman" w:hAnsi="Times New Roman" w:cs="Times New Roman"/>
          <w:color w:val="000000"/>
          <w:sz w:val="20"/>
          <w:szCs w:val="20"/>
        </w:rPr>
        <w:t xml:space="preserve"> по мнению суда, являются допустимыми доказательствами, полученными без нарушений </w:t>
      </w:r>
      <w:r w:rsidRPr="004C6A9B" w:rsidR="00A0135D">
        <w:rPr>
          <w:rFonts w:ascii="Times New Roman" w:hAnsi="Times New Roman" w:cs="Times New Roman"/>
          <w:color w:val="000000"/>
          <w:sz w:val="20"/>
          <w:szCs w:val="20"/>
        </w:rPr>
        <w:t xml:space="preserve">уголовно-процессуального </w:t>
      </w:r>
      <w:r w:rsidRPr="004C6A9B" w:rsidR="00A0135D">
        <w:rPr>
          <w:rFonts w:ascii="Times New Roman" w:hAnsi="Times New Roman" w:cs="Times New Roman"/>
          <w:color w:val="000000"/>
          <w:sz w:val="20"/>
          <w:szCs w:val="20"/>
        </w:rPr>
        <w:t>закона, они последовательны, дополняют др</w:t>
      </w:r>
      <w:r w:rsidRPr="004C6A9B" w:rsidR="00EF48EB">
        <w:rPr>
          <w:rFonts w:ascii="Times New Roman" w:hAnsi="Times New Roman" w:cs="Times New Roman"/>
          <w:color w:val="000000"/>
          <w:sz w:val="20"/>
          <w:szCs w:val="20"/>
        </w:rPr>
        <w:t>уг друга и согласуются между со</w:t>
      </w:r>
      <w:r w:rsidRPr="004C6A9B" w:rsidR="00A0135D">
        <w:rPr>
          <w:rFonts w:ascii="Times New Roman" w:hAnsi="Times New Roman" w:cs="Times New Roman"/>
          <w:color w:val="000000"/>
          <w:sz w:val="20"/>
          <w:szCs w:val="20"/>
        </w:rPr>
        <w:t>бой</w:t>
      </w:r>
      <w:r w:rsidRPr="004C6A9B" w:rsidR="00EF48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6A9B" w:rsidR="00A0135D">
        <w:rPr>
          <w:rFonts w:ascii="Times New Roman" w:hAnsi="Times New Roman" w:cs="Times New Roman"/>
          <w:color w:val="000000"/>
          <w:sz w:val="20"/>
          <w:szCs w:val="20"/>
        </w:rPr>
        <w:t xml:space="preserve">по месту, времени совершения преступления, раскрывают способ и обстоятельства </w:t>
      </w:r>
      <w:r w:rsidRPr="004C6A9B" w:rsidR="00EF48EB">
        <w:rPr>
          <w:rFonts w:ascii="Times New Roman" w:hAnsi="Times New Roman" w:cs="Times New Roman"/>
          <w:color w:val="000000"/>
          <w:sz w:val="20"/>
          <w:szCs w:val="20"/>
        </w:rPr>
        <w:t>преступных</w:t>
      </w:r>
      <w:r w:rsidRPr="004C6A9B" w:rsidR="00A0135D">
        <w:rPr>
          <w:rFonts w:ascii="Times New Roman" w:hAnsi="Times New Roman" w:cs="Times New Roman"/>
          <w:color w:val="000000"/>
          <w:sz w:val="20"/>
          <w:szCs w:val="20"/>
        </w:rPr>
        <w:t xml:space="preserve"> действий.</w:t>
      </w:r>
    </w:p>
    <w:p w:rsidR="004A181C" w:rsidRPr="004C6A9B" w:rsidP="004A18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6A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подвергать сомнению достоверность доказательств, исследованных в судебном заседании, у суда не имеется. Как считает суд, незначительные расхождения в показаниях подсудимого и свидетелей о второстепенных деталях, не имеющих существенного значения для дела, объясняются субъективным восприятием названных лиц. Оснований не доверять этим показаниям у суда не имеется. </w:t>
      </w:r>
    </w:p>
    <w:p w:rsidR="008E3079" w:rsidRPr="004C6A9B" w:rsidP="008E3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Arial" w:hAnsi="Times New Roman" w:cs="Times New Roman"/>
          <w:sz w:val="20"/>
          <w:szCs w:val="20"/>
        </w:rPr>
        <w:t xml:space="preserve">Действия 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подсудимого </w:t>
      </w:r>
      <w:r w:rsidRPr="004C6A9B" w:rsidR="005F4A92">
        <w:rPr>
          <w:rFonts w:ascii="Times New Roman" w:hAnsi="Times New Roman" w:cs="Times New Roman"/>
          <w:sz w:val="20"/>
          <w:szCs w:val="20"/>
        </w:rPr>
        <w:t>Кульбачного П</w:t>
      </w:r>
      <w:r w:rsidRPr="004C6A9B" w:rsidR="004739EC">
        <w:rPr>
          <w:rFonts w:ascii="Times New Roman" w:hAnsi="Times New Roman" w:cs="Times New Roman"/>
          <w:sz w:val="20"/>
          <w:szCs w:val="20"/>
        </w:rPr>
        <w:t>.</w:t>
      </w:r>
      <w:r w:rsidRPr="004C6A9B" w:rsidR="005F4A92">
        <w:rPr>
          <w:rFonts w:ascii="Times New Roman" w:hAnsi="Times New Roman" w:cs="Times New Roman"/>
          <w:sz w:val="20"/>
          <w:szCs w:val="20"/>
        </w:rPr>
        <w:t xml:space="preserve"> А</w:t>
      </w:r>
      <w:r w:rsidRPr="004C6A9B" w:rsidR="004739EC">
        <w:rPr>
          <w:rFonts w:ascii="Times New Roman" w:hAnsi="Times New Roman" w:cs="Times New Roman"/>
          <w:sz w:val="20"/>
          <w:szCs w:val="20"/>
        </w:rPr>
        <w:t>.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 суд квалифицирует </w:t>
      </w:r>
      <w:r w:rsidRPr="004C6A9B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4C6A9B" w:rsidR="005F4A92">
        <w:rPr>
          <w:rFonts w:ascii="Times New Roman" w:hAnsi="Times New Roman" w:cs="Times New Roman"/>
          <w:color w:val="000000"/>
          <w:sz w:val="20"/>
          <w:szCs w:val="20"/>
        </w:rPr>
        <w:t xml:space="preserve">ч. 1 </w:t>
      </w:r>
      <w:r w:rsidRPr="004C6A9B" w:rsidR="00150ED2">
        <w:rPr>
          <w:rFonts w:ascii="Times New Roman" w:hAnsi="Times New Roman" w:cs="Times New Roman"/>
          <w:color w:val="000000"/>
          <w:sz w:val="20"/>
          <w:szCs w:val="20"/>
        </w:rPr>
        <w:t xml:space="preserve"> ст. </w:t>
      </w:r>
      <w:r w:rsidRPr="004C6A9B" w:rsidR="005F4A92">
        <w:rPr>
          <w:rFonts w:ascii="Times New Roman" w:hAnsi="Times New Roman" w:cs="Times New Roman"/>
          <w:color w:val="000000"/>
          <w:sz w:val="20"/>
          <w:szCs w:val="20"/>
        </w:rPr>
        <w:t>158</w:t>
      </w:r>
      <w:r w:rsidRPr="004C6A9B">
        <w:rPr>
          <w:rFonts w:ascii="Times New Roman" w:hAnsi="Times New Roman" w:cs="Times New Roman"/>
          <w:color w:val="000000"/>
          <w:sz w:val="20"/>
          <w:szCs w:val="20"/>
        </w:rPr>
        <w:t xml:space="preserve"> Уголовного кодекса РФ - как </w:t>
      </w:r>
      <w:r w:rsidRPr="004C6A9B" w:rsidR="005F4A92">
        <w:rPr>
          <w:rFonts w:ascii="Times New Roman" w:hAnsi="Times New Roman" w:cs="Times New Roman"/>
          <w:sz w:val="20"/>
          <w:szCs w:val="20"/>
          <w:lang w:eastAsia="x-none"/>
        </w:rPr>
        <w:t>кража, то есть тайное хищение чужого имущества.</w:t>
      </w:r>
    </w:p>
    <w:p w:rsidR="00815B52" w:rsidRPr="004C6A9B" w:rsidP="00815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Исследовав данные о личности подсудимого, принимая во внимание,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 что подсудимый не состоит на учёте у врача-психиатра, поведение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подсудимого в ходе судебного разбирательства, его характеристику, суд приходит к выводу, что </w:t>
      </w:r>
      <w:r w:rsidRPr="004C6A9B" w:rsidR="005F4A92">
        <w:rPr>
          <w:rFonts w:ascii="Times New Roman" w:eastAsia="Times New Roman" w:hAnsi="Times New Roman" w:cs="Times New Roman"/>
          <w:color w:val="000000"/>
          <w:sz w:val="20"/>
          <w:szCs w:val="20"/>
        </w:rPr>
        <w:t>Кульб</w:t>
      </w:r>
      <w:r w:rsidRPr="004C6A9B" w:rsidR="00894E3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4C6A9B" w:rsidR="005F4A92">
        <w:rPr>
          <w:rFonts w:ascii="Times New Roman" w:eastAsia="Times New Roman" w:hAnsi="Times New Roman" w:cs="Times New Roman"/>
          <w:color w:val="000000"/>
          <w:sz w:val="20"/>
          <w:szCs w:val="20"/>
        </w:rPr>
        <w:t>чного П.А.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следует считать вменяемым в отношении инкриминируемого ему преступного деяния, предусмотренного </w:t>
      </w:r>
      <w:r w:rsidRPr="004C6A9B" w:rsidR="005F4A92">
        <w:rPr>
          <w:rFonts w:ascii="Times New Roman" w:eastAsia="Times New Roman" w:hAnsi="Times New Roman" w:cs="Times New Roman"/>
          <w:color w:val="000000"/>
          <w:sz w:val="20"/>
          <w:szCs w:val="20"/>
        </w:rPr>
        <w:t>ч. 1 ст. 158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6F76D0" w:rsidRPr="004C6A9B" w:rsidP="008E3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4C6A9B">
        <w:rPr>
          <w:rFonts w:ascii="Times New Roman" w:hAnsi="Times New Roman" w:cs="Times New Roman"/>
          <w:sz w:val="20"/>
          <w:szCs w:val="20"/>
        </w:rPr>
        <w:t>Обсуждая вопрос о виде и мере наказания, мировой судья учитывает характер и степень общ</w:t>
      </w:r>
      <w:r w:rsidRPr="004C6A9B" w:rsidR="000877F3">
        <w:rPr>
          <w:rFonts w:ascii="Times New Roman" w:hAnsi="Times New Roman" w:cs="Times New Roman"/>
          <w:sz w:val="20"/>
          <w:szCs w:val="20"/>
        </w:rPr>
        <w:t>ественной опасности совершенного подсудимым преступления</w:t>
      </w:r>
      <w:r w:rsidRPr="004C6A9B">
        <w:rPr>
          <w:rFonts w:ascii="Times New Roman" w:hAnsi="Times New Roman" w:cs="Times New Roman"/>
          <w:sz w:val="20"/>
          <w:szCs w:val="20"/>
        </w:rPr>
        <w:t xml:space="preserve">, личность виновного, </w:t>
      </w:r>
      <w:r w:rsidRPr="004C6A9B" w:rsidR="008333EF">
        <w:rPr>
          <w:rFonts w:ascii="Times New Roman" w:hAnsi="Times New Roman" w:cs="Times New Roman"/>
          <w:sz w:val="20"/>
          <w:szCs w:val="20"/>
        </w:rPr>
        <w:t>смягчающие</w:t>
      </w:r>
      <w:r w:rsidRPr="004C6A9B">
        <w:rPr>
          <w:rFonts w:ascii="Times New Roman" w:hAnsi="Times New Roman" w:cs="Times New Roman"/>
          <w:sz w:val="20"/>
          <w:szCs w:val="20"/>
        </w:rPr>
        <w:t xml:space="preserve"> и </w:t>
      </w:r>
      <w:r w:rsidRPr="004C6A9B" w:rsidR="007671DD">
        <w:rPr>
          <w:rFonts w:ascii="Times New Roman" w:hAnsi="Times New Roman" w:cs="Times New Roman"/>
          <w:sz w:val="20"/>
          <w:szCs w:val="20"/>
        </w:rPr>
        <w:t xml:space="preserve">отсутствие </w:t>
      </w:r>
      <w:r w:rsidRPr="004C6A9B">
        <w:rPr>
          <w:rFonts w:ascii="Times New Roman" w:hAnsi="Times New Roman" w:cs="Times New Roman"/>
          <w:sz w:val="20"/>
          <w:szCs w:val="20"/>
        </w:rPr>
        <w:t>отягчающи</w:t>
      </w:r>
      <w:r w:rsidRPr="004C6A9B" w:rsidR="007671DD">
        <w:rPr>
          <w:rFonts w:ascii="Times New Roman" w:hAnsi="Times New Roman" w:cs="Times New Roman"/>
          <w:sz w:val="20"/>
          <w:szCs w:val="20"/>
        </w:rPr>
        <w:t>х</w:t>
      </w:r>
      <w:r w:rsidRPr="004C6A9B">
        <w:rPr>
          <w:rFonts w:ascii="Times New Roman" w:hAnsi="Times New Roman" w:cs="Times New Roman"/>
          <w:sz w:val="20"/>
          <w:szCs w:val="20"/>
        </w:rPr>
        <w:t xml:space="preserve"> наказание обстоятельств, а также влияние наказания на исправление подсудимого и условия </w:t>
      </w:r>
      <w:r w:rsidRPr="004C6A9B" w:rsidR="007671DD">
        <w:rPr>
          <w:rFonts w:ascii="Times New Roman" w:hAnsi="Times New Roman" w:cs="Times New Roman"/>
          <w:sz w:val="20"/>
          <w:szCs w:val="20"/>
        </w:rPr>
        <w:t>его жизни.</w:t>
      </w:r>
    </w:p>
    <w:p w:rsidR="00367A2B" w:rsidRPr="004C6A9B" w:rsidP="00767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4C6A9B" w:rsidR="004850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6A9B" w:rsidR="00AE0363">
        <w:rPr>
          <w:rFonts w:ascii="Times New Roman" w:eastAsia="Times New Roman" w:hAnsi="Times New Roman" w:cs="Times New Roman"/>
          <w:sz w:val="20"/>
          <w:szCs w:val="20"/>
        </w:rPr>
        <w:t xml:space="preserve">Изучением личности </w:t>
      </w:r>
      <w:r w:rsidRPr="004C6A9B" w:rsidR="005F4A92">
        <w:rPr>
          <w:rFonts w:ascii="Times New Roman" w:eastAsia="Times New Roman" w:hAnsi="Times New Roman" w:cs="Times New Roman"/>
          <w:sz w:val="20"/>
          <w:szCs w:val="20"/>
        </w:rPr>
        <w:t>Кульбачного П.А.</w:t>
      </w:r>
      <w:r w:rsidRPr="004C6A9B" w:rsidR="004850E7">
        <w:rPr>
          <w:rFonts w:ascii="Times New Roman" w:eastAsia="Times New Roman" w:hAnsi="Times New Roman" w:cs="Times New Roman"/>
          <w:sz w:val="20"/>
          <w:szCs w:val="20"/>
        </w:rPr>
        <w:t xml:space="preserve"> установлено, что </w:t>
      </w:r>
      <w:r w:rsidRPr="004C6A9B" w:rsidR="004850E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он </w:t>
      </w:r>
      <w:r w:rsidRPr="004C6A9B" w:rsidR="005F4A9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не </w:t>
      </w:r>
      <w:r w:rsidRPr="004C6A9B" w:rsidR="00AA177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состоит в зарегистрированном браке</w:t>
      </w:r>
      <w:r w:rsidRPr="004C6A9B" w:rsidR="004850E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</w:t>
      </w:r>
      <w:r w:rsidRPr="004C6A9B" w:rsidR="0024798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иждивенцев не имеет</w:t>
      </w:r>
      <w:r w:rsidRPr="004C6A9B" w:rsidR="004850E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</w:t>
      </w:r>
      <w:r w:rsidRPr="004C6A9B" w:rsidR="004850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6A9B" w:rsidR="0024798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официально трудоустроен, имеет</w:t>
      </w:r>
      <w:r w:rsidRPr="004C6A9B" w:rsidR="00AA177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постоянное место </w:t>
      </w:r>
      <w:r w:rsidRPr="004C6A9B" w:rsidR="004850E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жительства, </w:t>
      </w:r>
      <w:r w:rsidRPr="004C6A9B" w:rsidR="005F4A9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месту жительства </w:t>
      </w:r>
      <w:r w:rsidRPr="004C6A9B" w:rsidR="00AA177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характеризуется </w:t>
      </w:r>
      <w:r w:rsidRPr="004C6A9B" w:rsidR="004850E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C6A9B" w:rsidR="00DD4B9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посредственно</w:t>
      </w:r>
      <w:r w:rsidRPr="004C6A9B" w:rsidR="004850E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C6A9B" w:rsidR="005F4A92">
        <w:rPr>
          <w:rFonts w:ascii="Times New Roman" w:eastAsia="Times New Roman" w:hAnsi="Times New Roman" w:cs="Times New Roman"/>
          <w:sz w:val="20"/>
          <w:szCs w:val="20"/>
        </w:rPr>
        <w:t xml:space="preserve"> по месту работы имеет положительную характеристику,</w:t>
      </w:r>
      <w:r w:rsidRPr="004C6A9B" w:rsidR="004850E7">
        <w:rPr>
          <w:rFonts w:ascii="Times New Roman" w:eastAsia="Times New Roman" w:hAnsi="Times New Roman" w:cs="Times New Roman"/>
          <w:sz w:val="20"/>
          <w:szCs w:val="20"/>
        </w:rPr>
        <w:t xml:space="preserve"> на учёте у врач</w:t>
      </w:r>
      <w:r w:rsidRPr="004C6A9B" w:rsidR="005F4A9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C6A9B" w:rsidR="004850E7">
        <w:rPr>
          <w:rFonts w:ascii="Times New Roman" w:eastAsia="Times New Roman" w:hAnsi="Times New Roman" w:cs="Times New Roman"/>
          <w:sz w:val="20"/>
          <w:szCs w:val="20"/>
        </w:rPr>
        <w:t xml:space="preserve"> психиатра</w:t>
      </w:r>
      <w:r w:rsidRPr="004C6A9B" w:rsidR="005F4A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6A9B" w:rsidR="00AA177A">
        <w:rPr>
          <w:rFonts w:ascii="Times New Roman" w:eastAsia="Times New Roman" w:hAnsi="Times New Roman" w:cs="Times New Roman"/>
          <w:sz w:val="20"/>
          <w:szCs w:val="20"/>
        </w:rPr>
        <w:t xml:space="preserve"> не состоит</w:t>
      </w:r>
      <w:r w:rsidRPr="004C6A9B" w:rsidR="005F4A92">
        <w:rPr>
          <w:rFonts w:ascii="Times New Roman" w:eastAsia="Times New Roman" w:hAnsi="Times New Roman" w:cs="Times New Roman"/>
          <w:sz w:val="20"/>
          <w:szCs w:val="20"/>
        </w:rPr>
        <w:t xml:space="preserve">, состоит на учете у врача нарколога с диагнозом: </w:t>
      </w:r>
      <w:r w:rsidRPr="004C6A9B" w:rsidR="004C6A9B">
        <w:rPr>
          <w:rFonts w:ascii="Times New Roman" w:eastAsia="Times New Roman" w:hAnsi="Times New Roman" w:cs="Times New Roman"/>
          <w:sz w:val="20"/>
          <w:szCs w:val="20"/>
        </w:rPr>
        <w:t>дагноз</w:t>
      </w:r>
      <w:r w:rsidRPr="004C6A9B" w:rsidR="005F4A92">
        <w:rPr>
          <w:rFonts w:ascii="Times New Roman" w:eastAsia="Times New Roman" w:hAnsi="Times New Roman" w:cs="Times New Roman"/>
          <w:sz w:val="20"/>
          <w:szCs w:val="20"/>
        </w:rPr>
        <w:t>, ранее судим.</w:t>
      </w:r>
    </w:p>
    <w:p w:rsidR="00F82E54" w:rsidRPr="004C6A9B" w:rsidP="0024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C6A9B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4C6A9B" w:rsidR="009B3B7F">
        <w:rPr>
          <w:rFonts w:ascii="Times New Roman" w:hAnsi="Times New Roman" w:cs="Times New Roman"/>
          <w:color w:val="FF0000"/>
          <w:sz w:val="20"/>
          <w:szCs w:val="20"/>
        </w:rPr>
        <w:t>Обстоятельством,</w:t>
      </w:r>
      <w:r w:rsidRPr="004C6A9B" w:rsidR="005F4A92">
        <w:rPr>
          <w:rFonts w:ascii="Times New Roman" w:hAnsi="Times New Roman" w:cs="Times New Roman"/>
          <w:color w:val="FF0000"/>
          <w:sz w:val="20"/>
          <w:szCs w:val="20"/>
        </w:rPr>
        <w:t xml:space="preserve"> смягчающим наказание </w:t>
      </w:r>
      <w:r w:rsidRPr="004C6A9B" w:rsidR="00894E32">
        <w:rPr>
          <w:rFonts w:ascii="Times New Roman" w:hAnsi="Times New Roman" w:cs="Times New Roman"/>
          <w:color w:val="FF0000"/>
          <w:sz w:val="20"/>
          <w:szCs w:val="20"/>
        </w:rPr>
        <w:t xml:space="preserve"> суд </w:t>
      </w:r>
      <w:r w:rsidRPr="004C6A9B" w:rsidR="005F4A92">
        <w:rPr>
          <w:rFonts w:ascii="Times New Roman" w:hAnsi="Times New Roman" w:cs="Times New Roman"/>
          <w:color w:val="FF0000"/>
          <w:sz w:val="20"/>
          <w:szCs w:val="20"/>
        </w:rPr>
        <w:t xml:space="preserve">в силу </w:t>
      </w:r>
      <w:r w:rsidRPr="004C6A9B" w:rsidR="008333EF">
        <w:rPr>
          <w:rFonts w:ascii="Times New Roman" w:hAnsi="Times New Roman" w:cs="Times New Roman"/>
          <w:color w:val="FF0000"/>
          <w:sz w:val="20"/>
          <w:szCs w:val="20"/>
        </w:rPr>
        <w:t>п. «и» ч.1 ст. 61 УК РФ признает явку с повинной</w:t>
      </w:r>
      <w:r w:rsidRPr="004C6A9B" w:rsidR="00FC456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5F4A92" w:rsidRPr="004C6A9B" w:rsidP="0083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color w:val="000000"/>
          <w:sz w:val="20"/>
          <w:szCs w:val="20"/>
        </w:rPr>
        <w:t>Обстоятельств отягчающих наказани</w:t>
      </w:r>
      <w:r w:rsidRPr="004C6A9B" w:rsidR="00894E3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4C6A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6A9B" w:rsidR="00894E32">
        <w:rPr>
          <w:rFonts w:ascii="Times New Roman" w:hAnsi="Times New Roman" w:cs="Times New Roman"/>
          <w:color w:val="000000"/>
          <w:sz w:val="20"/>
          <w:szCs w:val="20"/>
        </w:rPr>
        <w:t>судом</w:t>
      </w:r>
      <w:r w:rsidRPr="004C6A9B">
        <w:rPr>
          <w:rFonts w:ascii="Times New Roman" w:hAnsi="Times New Roman" w:cs="Times New Roman"/>
          <w:color w:val="000000"/>
          <w:sz w:val="20"/>
          <w:szCs w:val="20"/>
        </w:rPr>
        <w:t xml:space="preserve"> не установлено</w:t>
      </w:r>
      <w:r w:rsidRPr="004C6A9B" w:rsidR="008333EF">
        <w:rPr>
          <w:rFonts w:ascii="Times New Roman" w:hAnsi="Times New Roman" w:cs="Times New Roman"/>
          <w:color w:val="000000"/>
          <w:sz w:val="20"/>
          <w:szCs w:val="20"/>
        </w:rPr>
        <w:t xml:space="preserve">, указание  подсудимым о совершении преступления в состоянии опьянения, и о том, что указанное состояние повлияло на совершение им преступления, не является основанием, для признания отягчающим обстоятельством в порядке ч. 1.1 ст. 63 УК РФ, поскольку органами  предварительного следствия данное обстоятельством не вменялось, а в соответствии со ст. 252 УПК РФ судебное разбирательство проводится в пределах предъявленного обвинения.  </w:t>
      </w:r>
    </w:p>
    <w:p w:rsidR="0040063C" w:rsidRPr="004C6A9B" w:rsidP="00AA177A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6A9B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40063C" w:rsidRPr="004C6A9B" w:rsidP="00D3260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hAnsi="Times New Roman" w:cs="Times New Roman"/>
          <w:color w:val="000000"/>
          <w:sz w:val="20"/>
          <w:szCs w:val="20"/>
        </w:rPr>
        <w:t xml:space="preserve">       Суд также не усматривает оснований для применения положений ст. 64 УК РФ, поскольку в ходе судебного заседания не было установлено исключительных обстоятельств, существенно уменьшающих степень общественной опасности совершенного подсудимым преступления.</w:t>
      </w:r>
    </w:p>
    <w:p w:rsidR="0024798A" w:rsidRPr="004C6A9B" w:rsidP="0024798A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Оснований для освобождения от уголовной ответственности и от наказания </w:t>
      </w:r>
      <w:r w:rsidRPr="004C6A9B" w:rsidR="008333EF">
        <w:rPr>
          <w:rFonts w:ascii="Times New Roman" w:hAnsi="Times New Roman" w:cs="Times New Roman"/>
          <w:sz w:val="20"/>
          <w:szCs w:val="20"/>
        </w:rPr>
        <w:t>Кульбачного П.А.</w:t>
      </w:r>
      <w:r w:rsidRPr="004C6A9B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40063C" w:rsidRPr="004C6A9B" w:rsidP="0024798A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color w:val="000000"/>
          <w:sz w:val="20"/>
          <w:szCs w:val="20"/>
        </w:rPr>
        <w:t>При назначении наказания суд принимает во внимание, что оно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32600" w:rsidRPr="004C6A9B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D32600" w:rsidRPr="004C6A9B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32600" w:rsidRPr="004C6A9B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4850E7" w:rsidRPr="004C6A9B" w:rsidP="006B2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Принимая во внимание обстоятельства дела, характер и степень общественной опасности совершенного преступления, данные о личности, </w:t>
      </w:r>
      <w:r w:rsidRPr="004C6A9B" w:rsidR="008333EF"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</w:t>
      </w:r>
      <w:r w:rsidRPr="004C6A9B" w:rsidR="00247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смягчающих,</w:t>
      </w:r>
      <w:r w:rsidRPr="004C6A9B" w:rsidR="00AA17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C6A9B" w:rsidR="00833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отсутствие  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>отягчающих наказание обстоятельств, суд, руководствуясь общими п</w:t>
      </w:r>
      <w:r w:rsidRPr="004C6A9B" w:rsidR="00AA17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ринципами назначения наказания, 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>приходит к выводу, что испра</w:t>
      </w:r>
      <w:r w:rsidRPr="004C6A9B" w:rsidR="00DA63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вление подсудимого </w:t>
      </w:r>
      <w:r w:rsidRPr="004C6A9B" w:rsidR="008333EF">
        <w:rPr>
          <w:rFonts w:ascii="Times New Roman" w:eastAsia="Times New Roman" w:hAnsi="Times New Roman" w:cs="Times New Roman"/>
          <w:color w:val="000000"/>
          <w:sz w:val="20"/>
          <w:szCs w:val="20"/>
        </w:rPr>
        <w:t>Кульбачного П.А.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восстановление социальной справедливости за совершенное им преступление может быть достигнуто путём назначения ему наказания </w:t>
      </w:r>
      <w:r w:rsidRPr="004C6A9B" w:rsidR="00BA03F6">
        <w:rPr>
          <w:rFonts w:ascii="Times New Roman" w:eastAsia="Times New Roman" w:hAnsi="Times New Roman" w:cs="Times New Roman"/>
          <w:sz w:val="20"/>
          <w:szCs w:val="20"/>
        </w:rPr>
        <w:t xml:space="preserve">в виде </w:t>
      </w:r>
      <w:r w:rsidRPr="004C6A9B" w:rsidR="006B2AAE">
        <w:rPr>
          <w:rFonts w:ascii="Times New Roman" w:eastAsia="Times New Roman" w:hAnsi="Times New Roman" w:cs="Times New Roman"/>
          <w:sz w:val="20"/>
          <w:szCs w:val="20"/>
        </w:rPr>
        <w:t>исправительных работ</w:t>
      </w:r>
      <w:r w:rsidRPr="004C6A9B" w:rsidR="00DB08EE">
        <w:rPr>
          <w:rFonts w:ascii="Times New Roman" w:eastAsia="Times New Roman" w:hAnsi="Times New Roman" w:cs="Times New Roman"/>
          <w:sz w:val="20"/>
          <w:szCs w:val="20"/>
        </w:rPr>
        <w:t>, с применением  ст. 73 УК РФ, с установлением испытательного срока, в течении которого</w:t>
      </w:r>
      <w:r w:rsidRPr="004C6A9B" w:rsidR="009A137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C6A9B" w:rsidR="00DB08EE">
        <w:rPr>
          <w:rFonts w:ascii="Times New Roman" w:eastAsia="Times New Roman" w:hAnsi="Times New Roman" w:cs="Times New Roman"/>
          <w:sz w:val="20"/>
          <w:szCs w:val="20"/>
        </w:rPr>
        <w:t xml:space="preserve"> он должен будет доказать свое исправлением в условиях осуществления за ним контроля со ст</w:t>
      </w:r>
      <w:r w:rsidRPr="004C6A9B" w:rsidR="009A1376">
        <w:rPr>
          <w:rFonts w:ascii="Times New Roman" w:eastAsia="Times New Roman" w:hAnsi="Times New Roman" w:cs="Times New Roman"/>
          <w:sz w:val="20"/>
          <w:szCs w:val="20"/>
        </w:rPr>
        <w:t>ороны органов, исполняющих нака</w:t>
      </w:r>
      <w:r w:rsidRPr="004C6A9B" w:rsidR="00DB08EE">
        <w:rPr>
          <w:rFonts w:ascii="Times New Roman" w:eastAsia="Times New Roman" w:hAnsi="Times New Roman" w:cs="Times New Roman"/>
          <w:sz w:val="20"/>
          <w:szCs w:val="20"/>
        </w:rPr>
        <w:t>зание.</w:t>
      </w:r>
    </w:p>
    <w:p w:rsidR="006B2AAE" w:rsidRPr="004C6A9B" w:rsidP="006B2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Данное наказание, а не иное более мягкое наказание, предусмотренное санкцией </w:t>
      </w:r>
      <w:r w:rsidRPr="004C6A9B" w:rsidR="008333EF">
        <w:rPr>
          <w:rFonts w:ascii="Times New Roman" w:eastAsia="Times New Roman" w:hAnsi="Times New Roman" w:cs="Times New Roman"/>
          <w:color w:val="000000"/>
          <w:sz w:val="20"/>
          <w:szCs w:val="20"/>
        </w:rPr>
        <w:t>ч. 1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ст. </w:t>
      </w:r>
      <w:r w:rsidRPr="004C6A9B" w:rsidR="008333EF">
        <w:rPr>
          <w:rFonts w:ascii="Times New Roman" w:eastAsia="Times New Roman" w:hAnsi="Times New Roman" w:cs="Times New Roman"/>
          <w:color w:val="000000"/>
          <w:sz w:val="20"/>
          <w:szCs w:val="20"/>
        </w:rPr>
        <w:t>158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 РФ,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</w:t>
      </w:r>
      <w:r w:rsidRPr="004C6A9B" w:rsidR="002B52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ждения совершения </w:t>
      </w:r>
      <w:r w:rsidRPr="004C6A9B" w:rsidR="008333EF">
        <w:rPr>
          <w:rFonts w:ascii="Times New Roman" w:eastAsia="Times New Roman" w:hAnsi="Times New Roman" w:cs="Times New Roman"/>
          <w:color w:val="000000"/>
          <w:sz w:val="20"/>
          <w:szCs w:val="20"/>
        </w:rPr>
        <w:t>Кульбачн</w:t>
      </w:r>
      <w:r w:rsidRPr="004C6A9B" w:rsidR="00163E13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4C6A9B" w:rsidR="008333EF">
        <w:rPr>
          <w:rFonts w:ascii="Times New Roman" w:eastAsia="Times New Roman" w:hAnsi="Times New Roman" w:cs="Times New Roman"/>
          <w:color w:val="000000"/>
          <w:sz w:val="20"/>
          <w:szCs w:val="20"/>
        </w:rPr>
        <w:t>м П.А.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новых преступлений.</w:t>
      </w:r>
    </w:p>
    <w:p w:rsidR="00DB08EE" w:rsidRPr="004C6A9B" w:rsidP="006B2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</w:t>
      </w:r>
      <w:r w:rsidRPr="004C6A9B" w:rsidR="003A0B69">
        <w:rPr>
          <w:rFonts w:ascii="Times New Roman" w:eastAsia="Times New Roman" w:hAnsi="Times New Roman" w:cs="Times New Roman"/>
          <w:color w:val="000000"/>
          <w:sz w:val="20"/>
          <w:szCs w:val="20"/>
        </w:rPr>
        <w:t>ии с ч. 5 ст. 73 УК РФ с учетом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установленных в судебном заседании сведений о том, что Кульбачный  П.А. страдает </w:t>
      </w:r>
      <w:r w:rsidRPr="004C6A9B" w:rsid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>диагноз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состоит на учете 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у врача нарколога с диагнозом: </w:t>
      </w:r>
      <w:r w:rsidRPr="004C6A9B" w:rsidR="004C6A9B">
        <w:rPr>
          <w:rFonts w:ascii="Times New Roman" w:eastAsia="Times New Roman" w:hAnsi="Times New Roman" w:cs="Times New Roman"/>
          <w:sz w:val="20"/>
          <w:szCs w:val="20"/>
        </w:rPr>
        <w:t>диагноз</w:t>
      </w: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, пояснений подсудимого о том, что именно состояние алкогольного опьянения способствовало совершению им преступления, суд считает необходимым возложить на него исполнение определенных обязанностей, способствующих его исправлению. </w:t>
      </w:r>
    </w:p>
    <w:p w:rsidR="00892E43" w:rsidRPr="004C6A9B" w:rsidP="00B8208F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Мер</w:t>
      </w:r>
      <w:r w:rsidRPr="004C6A9B" w:rsidR="00A63DC7">
        <w:rPr>
          <w:rFonts w:ascii="Times New Roman" w:hAnsi="Times New Roman" w:cs="Times New Roman"/>
          <w:sz w:val="20"/>
          <w:szCs w:val="20"/>
        </w:rPr>
        <w:t>у</w:t>
      </w:r>
      <w:r w:rsidRPr="004C6A9B">
        <w:rPr>
          <w:rFonts w:ascii="Times New Roman" w:hAnsi="Times New Roman" w:cs="Times New Roman"/>
          <w:sz w:val="20"/>
          <w:szCs w:val="20"/>
        </w:rPr>
        <w:t xml:space="preserve">  </w:t>
      </w:r>
      <w:r w:rsidRPr="004C6A9B" w:rsidR="003F261B">
        <w:rPr>
          <w:rFonts w:ascii="Times New Roman" w:hAnsi="Times New Roman" w:cs="Times New Roman"/>
          <w:sz w:val="20"/>
          <w:szCs w:val="20"/>
        </w:rPr>
        <w:t xml:space="preserve">процессуального принуждения в виде обязательства о явке </w:t>
      </w:r>
      <w:r w:rsidRPr="004C6A9B" w:rsidR="00A63DC7">
        <w:rPr>
          <w:rFonts w:ascii="Times New Roman" w:hAnsi="Times New Roman" w:cs="Times New Roman"/>
          <w:sz w:val="20"/>
          <w:szCs w:val="20"/>
        </w:rPr>
        <w:t xml:space="preserve"> до вступления приговора в законную силу оставить без изменений.</w:t>
      </w:r>
    </w:p>
    <w:p w:rsidR="00892E43" w:rsidRPr="004C6A9B" w:rsidP="00DB08EE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Вопрос о вещественных доказательствах подлежит разрешению в соответствии  с ч. 3 ст. 81 УПК РФ.</w:t>
      </w:r>
    </w:p>
    <w:p w:rsidR="00DB08EE" w:rsidRPr="004C6A9B" w:rsidP="00DB08EE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Вопрос о процессуальных издержках</w:t>
      </w:r>
      <w:r w:rsidRPr="004C6A9B" w:rsidR="003A0B69">
        <w:rPr>
          <w:rFonts w:ascii="Times New Roman" w:hAnsi="Times New Roman" w:cs="Times New Roman"/>
          <w:sz w:val="20"/>
          <w:szCs w:val="20"/>
        </w:rPr>
        <w:t>,</w:t>
      </w:r>
      <w:r w:rsidRPr="004C6A9B">
        <w:rPr>
          <w:rFonts w:ascii="Times New Roman" w:hAnsi="Times New Roman" w:cs="Times New Roman"/>
          <w:sz w:val="20"/>
          <w:szCs w:val="20"/>
        </w:rPr>
        <w:t xml:space="preserve"> связанных с производством по уголовному делу на стадии судебного разбирательства подлежит разрешению по правилам ст. 131, 132 УПК РФ с вынесением отдельного постановления.</w:t>
      </w:r>
    </w:p>
    <w:p w:rsidR="00497477" w:rsidRPr="004C6A9B" w:rsidP="00DB08EE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>С учётом изложенного, руководствуясь статьями 302-304, 307-309 Уголовно-процессуального кодекса РФ, суд</w:t>
      </w:r>
    </w:p>
    <w:p w:rsidR="00D32600" w:rsidRPr="004C6A9B" w:rsidP="00D3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2600" w:rsidRPr="004C6A9B" w:rsidP="00D3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>п р и г о в о р и л:</w:t>
      </w:r>
    </w:p>
    <w:p w:rsidR="00D32600" w:rsidRPr="004C6A9B" w:rsidP="00D3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C7432" w:rsidRPr="004C6A9B" w:rsidP="008C7432">
      <w:pPr>
        <w:pStyle w:val="Footer"/>
        <w:spacing w:before="120"/>
        <w:ind w:firstLine="169"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 </w:t>
      </w:r>
      <w:r w:rsidRPr="004C6A9B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4C6A9B" w:rsidR="00321AEE">
        <w:rPr>
          <w:rFonts w:ascii="Times New Roman" w:hAnsi="Times New Roman" w:cs="Times New Roman"/>
          <w:sz w:val="20"/>
          <w:szCs w:val="20"/>
        </w:rPr>
        <w:t>Кульбачного П</w:t>
      </w:r>
      <w:r w:rsidRPr="004C6A9B" w:rsidR="004739EC">
        <w:rPr>
          <w:rFonts w:ascii="Times New Roman" w:hAnsi="Times New Roman" w:cs="Times New Roman"/>
          <w:sz w:val="20"/>
          <w:szCs w:val="20"/>
        </w:rPr>
        <w:t>.</w:t>
      </w:r>
      <w:r w:rsidRPr="004C6A9B" w:rsidR="00321AEE">
        <w:rPr>
          <w:rFonts w:ascii="Times New Roman" w:hAnsi="Times New Roman" w:cs="Times New Roman"/>
          <w:sz w:val="20"/>
          <w:szCs w:val="20"/>
        </w:rPr>
        <w:t xml:space="preserve"> А</w:t>
      </w:r>
      <w:r w:rsidRPr="004C6A9B" w:rsidR="004739EC">
        <w:rPr>
          <w:rFonts w:ascii="Times New Roman" w:hAnsi="Times New Roman" w:cs="Times New Roman"/>
          <w:sz w:val="20"/>
          <w:szCs w:val="20"/>
        </w:rPr>
        <w:t>.</w:t>
      </w:r>
      <w:r w:rsidRPr="004C6A9B" w:rsidR="00321AEE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преступления, предусмотренного частью 1 статьи 158 Уголовного кодекса РФ, и назначить ему наказание </w:t>
      </w:r>
      <w:r w:rsidRPr="004C6A9B" w:rsidR="00053E77">
        <w:rPr>
          <w:rFonts w:ascii="Times New Roman" w:hAnsi="Times New Roman" w:cs="Times New Roman"/>
          <w:color w:val="000000"/>
          <w:sz w:val="20"/>
          <w:szCs w:val="20"/>
        </w:rPr>
        <w:t xml:space="preserve">в виде </w:t>
      </w:r>
      <w:r w:rsidRPr="004C6A9B" w:rsidR="0032607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4C6A9B" w:rsidR="00053E7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4C6A9B" w:rsidR="0032607E">
        <w:rPr>
          <w:rFonts w:ascii="Times New Roman" w:hAnsi="Times New Roman" w:cs="Times New Roman"/>
          <w:color w:val="000000"/>
          <w:sz w:val="20"/>
          <w:szCs w:val="20"/>
        </w:rPr>
        <w:t>пяти</w:t>
      </w:r>
      <w:r w:rsidRPr="004C6A9B" w:rsidR="00053E77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4C6A9B" w:rsidR="00053E77">
        <w:rPr>
          <w:rFonts w:ascii="Times New Roman" w:hAnsi="Times New Roman" w:cs="Times New Roman"/>
          <w:sz w:val="20"/>
          <w:szCs w:val="20"/>
        </w:rPr>
        <w:t xml:space="preserve"> месяцев исправительных работ с удержанием из его заработка </w:t>
      </w:r>
      <w:r w:rsidRPr="004C6A9B">
        <w:rPr>
          <w:rFonts w:ascii="Times New Roman" w:hAnsi="Times New Roman" w:cs="Times New Roman"/>
          <w:sz w:val="20"/>
          <w:szCs w:val="20"/>
        </w:rPr>
        <w:t>10</w:t>
      </w:r>
      <w:r w:rsidRPr="004C6A9B" w:rsidR="00053E77">
        <w:rPr>
          <w:rFonts w:ascii="Times New Roman" w:hAnsi="Times New Roman" w:cs="Times New Roman"/>
          <w:sz w:val="20"/>
          <w:szCs w:val="20"/>
        </w:rPr>
        <w:t xml:space="preserve"> % в доход государства ежемесячно.</w:t>
      </w:r>
      <w:r w:rsidRPr="004C6A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7432" w:rsidRPr="004C6A9B" w:rsidP="004A181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C6A9B">
        <w:rPr>
          <w:sz w:val="20"/>
          <w:szCs w:val="20"/>
        </w:rPr>
        <w:tab/>
        <w:t xml:space="preserve">На основании ст. 73 УК РФ назначенное наказание считать условным с испытательным сроком на </w:t>
      </w:r>
      <w:r w:rsidRPr="004C6A9B" w:rsidR="0032607E">
        <w:rPr>
          <w:sz w:val="20"/>
          <w:szCs w:val="20"/>
        </w:rPr>
        <w:t>10</w:t>
      </w:r>
      <w:r w:rsidRPr="004C6A9B">
        <w:rPr>
          <w:sz w:val="20"/>
          <w:szCs w:val="20"/>
        </w:rPr>
        <w:t xml:space="preserve"> (</w:t>
      </w:r>
      <w:r w:rsidRPr="004C6A9B" w:rsidR="0032607E">
        <w:rPr>
          <w:sz w:val="20"/>
          <w:szCs w:val="20"/>
        </w:rPr>
        <w:t>десять</w:t>
      </w:r>
      <w:r w:rsidRPr="004C6A9B">
        <w:rPr>
          <w:sz w:val="20"/>
          <w:szCs w:val="20"/>
        </w:rPr>
        <w:t>) месяцев, в течение которого осужденный должен доказать свое исправление, обязав его</w:t>
      </w:r>
      <w:r w:rsidRPr="004C6A9B" w:rsidR="004A181C">
        <w:rPr>
          <w:sz w:val="20"/>
          <w:szCs w:val="20"/>
        </w:rPr>
        <w:t>:</w:t>
      </w:r>
      <w:r w:rsidRPr="004C6A9B">
        <w:rPr>
          <w:sz w:val="20"/>
          <w:szCs w:val="20"/>
        </w:rPr>
        <w:t xml:space="preserve">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осужденного; пройти курс лечения от алкоголизма, наркомании; 1 (один) раз в месяц являться для регистрации в специализированный государственный орган, осуществляющий контроль за поведением условно осужденного. </w:t>
      </w:r>
    </w:p>
    <w:p w:rsidR="00053E77" w:rsidRPr="004C6A9B" w:rsidP="008C74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sz w:val="20"/>
          <w:szCs w:val="20"/>
        </w:rPr>
        <w:t xml:space="preserve">Начало испытательного срока исчислять с момента вступления приговора в законную силу, засчитав при этом в испытательный срок время, прошедшее со дня провозглашения приговора. </w:t>
      </w:r>
    </w:p>
    <w:p w:rsidR="00321AEE" w:rsidRPr="004C6A9B" w:rsidP="00321AEE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4C6A9B">
        <w:rPr>
          <w:sz w:val="20"/>
          <w:szCs w:val="20"/>
        </w:rPr>
        <w:tab/>
        <w:t>Меру процессуального принуждения в виде обязательства о явке до вступления приговора в законную силу оставить прежней.</w:t>
      </w:r>
    </w:p>
    <w:p w:rsidR="00321AEE" w:rsidRPr="004C6A9B" w:rsidP="0032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 xml:space="preserve">По вступлению приговора в законную силу вещественное доказательство по делу: мобильный телефон </w:t>
      </w:r>
      <w:r w:rsidRPr="004C6A9B" w:rsidR="004739EC">
        <w:rPr>
          <w:rFonts w:ascii="Times New Roman" w:hAnsi="Times New Roman" w:cs="Times New Roman"/>
          <w:sz w:val="20"/>
          <w:szCs w:val="20"/>
        </w:rPr>
        <w:t>«марка, модель»</w:t>
      </w:r>
      <w:r w:rsidRPr="004C6A9B">
        <w:rPr>
          <w:rFonts w:ascii="Times New Roman" w:hAnsi="Times New Roman" w:cs="Times New Roman"/>
          <w:sz w:val="20"/>
          <w:szCs w:val="20"/>
        </w:rPr>
        <w:t xml:space="preserve">, коробку  из под мобильного телефона  </w:t>
      </w:r>
      <w:r w:rsidRPr="004C6A9B" w:rsidR="004739EC">
        <w:rPr>
          <w:rFonts w:ascii="Times New Roman" w:hAnsi="Times New Roman" w:cs="Times New Roman"/>
          <w:sz w:val="20"/>
          <w:szCs w:val="20"/>
        </w:rPr>
        <w:t>«марка, модель»</w:t>
      </w:r>
      <w:r w:rsidRPr="004C6A9B">
        <w:rPr>
          <w:rFonts w:ascii="Times New Roman" w:hAnsi="Times New Roman" w:cs="Times New Roman"/>
          <w:sz w:val="20"/>
          <w:szCs w:val="20"/>
        </w:rPr>
        <w:t xml:space="preserve"> оставить  в распоряжении </w:t>
      </w:r>
      <w:r w:rsidRPr="004C6A9B" w:rsidR="004739EC">
        <w:rPr>
          <w:rFonts w:ascii="Times New Roman" w:hAnsi="Times New Roman" w:cs="Times New Roman"/>
          <w:sz w:val="20"/>
          <w:szCs w:val="20"/>
        </w:rPr>
        <w:t>ФИО.</w:t>
      </w:r>
    </w:p>
    <w:p w:rsidR="00CF63AC" w:rsidRPr="004C6A9B" w:rsidP="0032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6A9B">
        <w:rPr>
          <w:rFonts w:ascii="Times New Roman" w:hAnsi="Times New Roman" w:cs="Times New Roman"/>
          <w:sz w:val="20"/>
          <w:szCs w:val="20"/>
        </w:rPr>
        <w:t>Приговор может быть обжалован в Красноперекопский районный суд Республики Крым через мирового судью в течение пятнадцати суток со дня постановления приговора.</w:t>
      </w:r>
    </w:p>
    <w:p w:rsidR="00CF63AC" w:rsidRPr="004C6A9B" w:rsidP="00321AEE">
      <w:pPr>
        <w:tabs>
          <w:tab w:val="center" w:pos="4677"/>
          <w:tab w:val="right" w:pos="9355"/>
        </w:tabs>
        <w:spacing w:before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A9B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4C6A9B">
        <w:rPr>
          <w:rFonts w:ascii="Times New Roman" w:eastAsia="Arial" w:hAnsi="Times New Roman" w:cs="Times New Roman"/>
          <w:color w:val="000000"/>
          <w:sz w:val="20"/>
          <w:szCs w:val="20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Российской Федерации.</w:t>
      </w:r>
    </w:p>
    <w:p w:rsidR="00D32600" w:rsidRPr="004C6A9B" w:rsidP="00CF63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2600" w:rsidRPr="004C6A9B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Председательствующий</w:t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C6A9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  </w:t>
      </w:r>
      <w:r w:rsidRPr="004C6A9B" w:rsidR="00710031">
        <w:rPr>
          <w:rFonts w:ascii="Times New Roman" w:eastAsia="Times New Roman" w:hAnsi="Times New Roman" w:cs="Times New Roman"/>
          <w:color w:val="000000"/>
          <w:sz w:val="20"/>
          <w:szCs w:val="20"/>
        </w:rPr>
        <w:t>А.С. Захарова</w:t>
      </w:r>
    </w:p>
    <w:p w:rsidR="00D32600" w:rsidRPr="004C6A9B" w:rsidP="00367A2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Sect="007A4F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F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F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4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F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A9B">
      <w:rPr>
        <w:rStyle w:val="PageNumber"/>
        <w:noProof/>
      </w:rPr>
      <w:t>5</w:t>
    </w:r>
    <w:r>
      <w:rPr>
        <w:rStyle w:val="PageNumber"/>
      </w:rPr>
      <w:fldChar w:fldCharType="end"/>
    </w:r>
  </w:p>
  <w:p w:rsidR="00244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2B512B"/>
    <w:multiLevelType w:val="hybridMultilevel"/>
    <w:tmpl w:val="56686FE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0"/>
    <w:rsid w:val="00001669"/>
    <w:rsid w:val="000029A6"/>
    <w:rsid w:val="000202B1"/>
    <w:rsid w:val="000211A4"/>
    <w:rsid w:val="00044293"/>
    <w:rsid w:val="00044432"/>
    <w:rsid w:val="00047AD3"/>
    <w:rsid w:val="00053E77"/>
    <w:rsid w:val="00056DC2"/>
    <w:rsid w:val="0006199A"/>
    <w:rsid w:val="00080CFF"/>
    <w:rsid w:val="00084C3C"/>
    <w:rsid w:val="000877F3"/>
    <w:rsid w:val="000926A4"/>
    <w:rsid w:val="0009755C"/>
    <w:rsid w:val="0009783A"/>
    <w:rsid w:val="000A37DC"/>
    <w:rsid w:val="000A7610"/>
    <w:rsid w:val="000B09A6"/>
    <w:rsid w:val="000B57E7"/>
    <w:rsid w:val="000B6700"/>
    <w:rsid w:val="000C4963"/>
    <w:rsid w:val="000D1E48"/>
    <w:rsid w:val="000E379F"/>
    <w:rsid w:val="000F489D"/>
    <w:rsid w:val="00110B43"/>
    <w:rsid w:val="00126E6D"/>
    <w:rsid w:val="00150ED2"/>
    <w:rsid w:val="00152B3F"/>
    <w:rsid w:val="00163E13"/>
    <w:rsid w:val="00183205"/>
    <w:rsid w:val="001920F2"/>
    <w:rsid w:val="001976D2"/>
    <w:rsid w:val="001A1A47"/>
    <w:rsid w:val="001B4259"/>
    <w:rsid w:val="001C35B5"/>
    <w:rsid w:val="001C5873"/>
    <w:rsid w:val="001C74AA"/>
    <w:rsid w:val="001D35BC"/>
    <w:rsid w:val="001D4AC9"/>
    <w:rsid w:val="001D773C"/>
    <w:rsid w:val="001E5E9F"/>
    <w:rsid w:val="0021123E"/>
    <w:rsid w:val="002241EE"/>
    <w:rsid w:val="00226F06"/>
    <w:rsid w:val="00230700"/>
    <w:rsid w:val="002364F8"/>
    <w:rsid w:val="00244FD6"/>
    <w:rsid w:val="0024798A"/>
    <w:rsid w:val="00271D96"/>
    <w:rsid w:val="00295B84"/>
    <w:rsid w:val="002B52DB"/>
    <w:rsid w:val="002B59D3"/>
    <w:rsid w:val="002C4D8E"/>
    <w:rsid w:val="002D2E7A"/>
    <w:rsid w:val="002E15B1"/>
    <w:rsid w:val="002E353B"/>
    <w:rsid w:val="003048BF"/>
    <w:rsid w:val="00306977"/>
    <w:rsid w:val="003116DA"/>
    <w:rsid w:val="00311B01"/>
    <w:rsid w:val="003161E1"/>
    <w:rsid w:val="00321AEE"/>
    <w:rsid w:val="0032607E"/>
    <w:rsid w:val="00327FF6"/>
    <w:rsid w:val="00330218"/>
    <w:rsid w:val="003539E5"/>
    <w:rsid w:val="00364FFF"/>
    <w:rsid w:val="00365B7A"/>
    <w:rsid w:val="00366175"/>
    <w:rsid w:val="00367A2B"/>
    <w:rsid w:val="0037096D"/>
    <w:rsid w:val="00382DED"/>
    <w:rsid w:val="00387945"/>
    <w:rsid w:val="00392778"/>
    <w:rsid w:val="003930EA"/>
    <w:rsid w:val="00397F8C"/>
    <w:rsid w:val="003A0B69"/>
    <w:rsid w:val="003A6660"/>
    <w:rsid w:val="003A7769"/>
    <w:rsid w:val="003C4BD8"/>
    <w:rsid w:val="003D13D1"/>
    <w:rsid w:val="003E0E15"/>
    <w:rsid w:val="003E1A60"/>
    <w:rsid w:val="003E502B"/>
    <w:rsid w:val="003E54F8"/>
    <w:rsid w:val="003E634F"/>
    <w:rsid w:val="003F261B"/>
    <w:rsid w:val="0040063C"/>
    <w:rsid w:val="00424712"/>
    <w:rsid w:val="004263FC"/>
    <w:rsid w:val="00442CDA"/>
    <w:rsid w:val="00445B76"/>
    <w:rsid w:val="00465780"/>
    <w:rsid w:val="004702A8"/>
    <w:rsid w:val="004739EC"/>
    <w:rsid w:val="0047785F"/>
    <w:rsid w:val="00482FBF"/>
    <w:rsid w:val="004850E7"/>
    <w:rsid w:val="004955E4"/>
    <w:rsid w:val="00497477"/>
    <w:rsid w:val="004A181C"/>
    <w:rsid w:val="004A2185"/>
    <w:rsid w:val="004A763E"/>
    <w:rsid w:val="004C6A9B"/>
    <w:rsid w:val="004D061A"/>
    <w:rsid w:val="004D4C6A"/>
    <w:rsid w:val="004E0DAC"/>
    <w:rsid w:val="004E42FA"/>
    <w:rsid w:val="005009AC"/>
    <w:rsid w:val="00505548"/>
    <w:rsid w:val="00520C41"/>
    <w:rsid w:val="005318FE"/>
    <w:rsid w:val="005325B0"/>
    <w:rsid w:val="00543371"/>
    <w:rsid w:val="00553EDE"/>
    <w:rsid w:val="0057226D"/>
    <w:rsid w:val="0057755E"/>
    <w:rsid w:val="005908BA"/>
    <w:rsid w:val="005A15A1"/>
    <w:rsid w:val="005C2F5B"/>
    <w:rsid w:val="005D73F9"/>
    <w:rsid w:val="005E224E"/>
    <w:rsid w:val="005E6EF2"/>
    <w:rsid w:val="005E7780"/>
    <w:rsid w:val="005F4A92"/>
    <w:rsid w:val="005F5E43"/>
    <w:rsid w:val="0060580B"/>
    <w:rsid w:val="00606E05"/>
    <w:rsid w:val="006176A8"/>
    <w:rsid w:val="00623509"/>
    <w:rsid w:val="00624102"/>
    <w:rsid w:val="006254CA"/>
    <w:rsid w:val="00627415"/>
    <w:rsid w:val="0063170C"/>
    <w:rsid w:val="006447C7"/>
    <w:rsid w:val="006527B3"/>
    <w:rsid w:val="006663B2"/>
    <w:rsid w:val="00671857"/>
    <w:rsid w:val="00674519"/>
    <w:rsid w:val="00675799"/>
    <w:rsid w:val="0068328B"/>
    <w:rsid w:val="00684178"/>
    <w:rsid w:val="00686D41"/>
    <w:rsid w:val="00691653"/>
    <w:rsid w:val="00696DAF"/>
    <w:rsid w:val="006A0BB9"/>
    <w:rsid w:val="006A1EF7"/>
    <w:rsid w:val="006A79A5"/>
    <w:rsid w:val="006B2AAE"/>
    <w:rsid w:val="006B55AE"/>
    <w:rsid w:val="006C57D9"/>
    <w:rsid w:val="006C63B5"/>
    <w:rsid w:val="006F6D5D"/>
    <w:rsid w:val="006F76D0"/>
    <w:rsid w:val="00700119"/>
    <w:rsid w:val="00700A04"/>
    <w:rsid w:val="00710031"/>
    <w:rsid w:val="0072018D"/>
    <w:rsid w:val="0072146A"/>
    <w:rsid w:val="007221DB"/>
    <w:rsid w:val="00724D17"/>
    <w:rsid w:val="00727023"/>
    <w:rsid w:val="00727EA0"/>
    <w:rsid w:val="00734FB8"/>
    <w:rsid w:val="007367A7"/>
    <w:rsid w:val="00737C5F"/>
    <w:rsid w:val="00745F11"/>
    <w:rsid w:val="00746513"/>
    <w:rsid w:val="00754615"/>
    <w:rsid w:val="00764A76"/>
    <w:rsid w:val="007671DD"/>
    <w:rsid w:val="007742CC"/>
    <w:rsid w:val="00774778"/>
    <w:rsid w:val="0078038D"/>
    <w:rsid w:val="00782052"/>
    <w:rsid w:val="00783313"/>
    <w:rsid w:val="00785212"/>
    <w:rsid w:val="00794C5C"/>
    <w:rsid w:val="007A1392"/>
    <w:rsid w:val="007A4F0B"/>
    <w:rsid w:val="007B2F11"/>
    <w:rsid w:val="007C4F4E"/>
    <w:rsid w:val="007C5F96"/>
    <w:rsid w:val="007C688F"/>
    <w:rsid w:val="007C742C"/>
    <w:rsid w:val="007D2B21"/>
    <w:rsid w:val="008132AB"/>
    <w:rsid w:val="00815B52"/>
    <w:rsid w:val="008333EF"/>
    <w:rsid w:val="0084235A"/>
    <w:rsid w:val="008442AE"/>
    <w:rsid w:val="00853731"/>
    <w:rsid w:val="00855E54"/>
    <w:rsid w:val="00856B73"/>
    <w:rsid w:val="008576CF"/>
    <w:rsid w:val="00857C04"/>
    <w:rsid w:val="00861CF9"/>
    <w:rsid w:val="00871083"/>
    <w:rsid w:val="0087271F"/>
    <w:rsid w:val="008747AD"/>
    <w:rsid w:val="008829B7"/>
    <w:rsid w:val="00892E43"/>
    <w:rsid w:val="00894E32"/>
    <w:rsid w:val="008A169F"/>
    <w:rsid w:val="008A3013"/>
    <w:rsid w:val="008A6746"/>
    <w:rsid w:val="008B4AA5"/>
    <w:rsid w:val="008C66B4"/>
    <w:rsid w:val="008C676B"/>
    <w:rsid w:val="008C7432"/>
    <w:rsid w:val="008D2C30"/>
    <w:rsid w:val="008D5F19"/>
    <w:rsid w:val="008D6F92"/>
    <w:rsid w:val="008E3079"/>
    <w:rsid w:val="008F3F3D"/>
    <w:rsid w:val="0090097B"/>
    <w:rsid w:val="00905D23"/>
    <w:rsid w:val="0092428D"/>
    <w:rsid w:val="00926B7D"/>
    <w:rsid w:val="00937D7A"/>
    <w:rsid w:val="009405B0"/>
    <w:rsid w:val="00942494"/>
    <w:rsid w:val="00962965"/>
    <w:rsid w:val="009723FA"/>
    <w:rsid w:val="00974604"/>
    <w:rsid w:val="009769B6"/>
    <w:rsid w:val="00984BDF"/>
    <w:rsid w:val="009A1376"/>
    <w:rsid w:val="009A2D89"/>
    <w:rsid w:val="009A528B"/>
    <w:rsid w:val="009B3B7F"/>
    <w:rsid w:val="009C6041"/>
    <w:rsid w:val="009D5356"/>
    <w:rsid w:val="009D577A"/>
    <w:rsid w:val="009E2538"/>
    <w:rsid w:val="009F06D5"/>
    <w:rsid w:val="009F39E9"/>
    <w:rsid w:val="00A0135D"/>
    <w:rsid w:val="00A1617F"/>
    <w:rsid w:val="00A1632F"/>
    <w:rsid w:val="00A16D12"/>
    <w:rsid w:val="00A25E4E"/>
    <w:rsid w:val="00A279B1"/>
    <w:rsid w:val="00A42E3A"/>
    <w:rsid w:val="00A56334"/>
    <w:rsid w:val="00A576A2"/>
    <w:rsid w:val="00A62C76"/>
    <w:rsid w:val="00A63DC7"/>
    <w:rsid w:val="00A65375"/>
    <w:rsid w:val="00A6668E"/>
    <w:rsid w:val="00A802FF"/>
    <w:rsid w:val="00A8276E"/>
    <w:rsid w:val="00AA177A"/>
    <w:rsid w:val="00AA4158"/>
    <w:rsid w:val="00AA4205"/>
    <w:rsid w:val="00AB57D2"/>
    <w:rsid w:val="00AB6468"/>
    <w:rsid w:val="00AC32AB"/>
    <w:rsid w:val="00AD56DB"/>
    <w:rsid w:val="00AE0363"/>
    <w:rsid w:val="00AE694E"/>
    <w:rsid w:val="00AF084C"/>
    <w:rsid w:val="00AF2EA5"/>
    <w:rsid w:val="00B00B6B"/>
    <w:rsid w:val="00B02FD2"/>
    <w:rsid w:val="00B042FB"/>
    <w:rsid w:val="00B051A9"/>
    <w:rsid w:val="00B2031B"/>
    <w:rsid w:val="00B21B71"/>
    <w:rsid w:val="00B301D7"/>
    <w:rsid w:val="00B31FCA"/>
    <w:rsid w:val="00B46CA6"/>
    <w:rsid w:val="00B60FE0"/>
    <w:rsid w:val="00B6591A"/>
    <w:rsid w:val="00B8208F"/>
    <w:rsid w:val="00B87539"/>
    <w:rsid w:val="00B945F3"/>
    <w:rsid w:val="00BA03F6"/>
    <w:rsid w:val="00BA22D0"/>
    <w:rsid w:val="00BA393F"/>
    <w:rsid w:val="00BA740B"/>
    <w:rsid w:val="00BC5B12"/>
    <w:rsid w:val="00BC7163"/>
    <w:rsid w:val="00BD7877"/>
    <w:rsid w:val="00BE36FF"/>
    <w:rsid w:val="00C322D4"/>
    <w:rsid w:val="00C34B17"/>
    <w:rsid w:val="00C4420B"/>
    <w:rsid w:val="00C44678"/>
    <w:rsid w:val="00C55A11"/>
    <w:rsid w:val="00C617CD"/>
    <w:rsid w:val="00C76483"/>
    <w:rsid w:val="00C77608"/>
    <w:rsid w:val="00C80D57"/>
    <w:rsid w:val="00C85E2B"/>
    <w:rsid w:val="00C9634E"/>
    <w:rsid w:val="00CA0182"/>
    <w:rsid w:val="00CA73D2"/>
    <w:rsid w:val="00CB300A"/>
    <w:rsid w:val="00CB3662"/>
    <w:rsid w:val="00CB5EFE"/>
    <w:rsid w:val="00CC0618"/>
    <w:rsid w:val="00CF0318"/>
    <w:rsid w:val="00CF09CD"/>
    <w:rsid w:val="00CF24C6"/>
    <w:rsid w:val="00CF47A6"/>
    <w:rsid w:val="00CF63AC"/>
    <w:rsid w:val="00D01455"/>
    <w:rsid w:val="00D13BE1"/>
    <w:rsid w:val="00D32600"/>
    <w:rsid w:val="00D35673"/>
    <w:rsid w:val="00D40888"/>
    <w:rsid w:val="00D5572F"/>
    <w:rsid w:val="00D55D11"/>
    <w:rsid w:val="00D61992"/>
    <w:rsid w:val="00D67E2C"/>
    <w:rsid w:val="00D76D66"/>
    <w:rsid w:val="00D84754"/>
    <w:rsid w:val="00D85770"/>
    <w:rsid w:val="00D9404C"/>
    <w:rsid w:val="00DA23FD"/>
    <w:rsid w:val="00DA2912"/>
    <w:rsid w:val="00DA6307"/>
    <w:rsid w:val="00DB08EE"/>
    <w:rsid w:val="00DD2E90"/>
    <w:rsid w:val="00DD4B9D"/>
    <w:rsid w:val="00DD71DD"/>
    <w:rsid w:val="00DF704F"/>
    <w:rsid w:val="00DF7588"/>
    <w:rsid w:val="00E13722"/>
    <w:rsid w:val="00E17A2E"/>
    <w:rsid w:val="00E211DD"/>
    <w:rsid w:val="00E225C9"/>
    <w:rsid w:val="00E2323F"/>
    <w:rsid w:val="00E32BFB"/>
    <w:rsid w:val="00E36FD0"/>
    <w:rsid w:val="00E41D2D"/>
    <w:rsid w:val="00E455C5"/>
    <w:rsid w:val="00E5148F"/>
    <w:rsid w:val="00E518B8"/>
    <w:rsid w:val="00E75A72"/>
    <w:rsid w:val="00E8297F"/>
    <w:rsid w:val="00E848C6"/>
    <w:rsid w:val="00E84F1E"/>
    <w:rsid w:val="00E93D37"/>
    <w:rsid w:val="00EB1A9A"/>
    <w:rsid w:val="00EB3BFB"/>
    <w:rsid w:val="00EC6AB2"/>
    <w:rsid w:val="00EE5CE5"/>
    <w:rsid w:val="00EE5E63"/>
    <w:rsid w:val="00EF14D8"/>
    <w:rsid w:val="00EF48EB"/>
    <w:rsid w:val="00F00345"/>
    <w:rsid w:val="00F047F0"/>
    <w:rsid w:val="00F21F24"/>
    <w:rsid w:val="00F32682"/>
    <w:rsid w:val="00F34081"/>
    <w:rsid w:val="00F4723C"/>
    <w:rsid w:val="00F5122A"/>
    <w:rsid w:val="00F62661"/>
    <w:rsid w:val="00F753E8"/>
    <w:rsid w:val="00F76223"/>
    <w:rsid w:val="00F777EB"/>
    <w:rsid w:val="00F80013"/>
    <w:rsid w:val="00F82E54"/>
    <w:rsid w:val="00FB3388"/>
    <w:rsid w:val="00FC4564"/>
    <w:rsid w:val="00FD74B1"/>
    <w:rsid w:val="00FE3BA7"/>
    <w:rsid w:val="00FE7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84235A"/>
  </w:style>
  <w:style w:type="character" w:customStyle="1" w:styleId="data2">
    <w:name w:val="data2"/>
    <w:basedOn w:val="DefaultParagraphFont"/>
    <w:rsid w:val="0084235A"/>
  </w:style>
  <w:style w:type="character" w:customStyle="1" w:styleId="fio10">
    <w:name w:val="fio10"/>
    <w:basedOn w:val="DefaultParagraphFont"/>
    <w:rsid w:val="0084235A"/>
  </w:style>
  <w:style w:type="paragraph" w:styleId="NoSpacing">
    <w:name w:val="No Spacing"/>
    <w:uiPriority w:val="1"/>
    <w:qFormat/>
    <w:rsid w:val="00C617CD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F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7588"/>
  </w:style>
  <w:style w:type="character" w:styleId="Hyperlink">
    <w:name w:val="Hyperlink"/>
    <w:basedOn w:val="DefaultParagraphFont"/>
    <w:uiPriority w:val="99"/>
    <w:semiHidden/>
    <w:unhideWhenUsed/>
    <w:rsid w:val="008C66B4"/>
    <w:rPr>
      <w:color w:val="0000FF"/>
      <w:u w:val="single"/>
    </w:rPr>
  </w:style>
  <w:style w:type="paragraph" w:customStyle="1" w:styleId="msoclassstyle5">
    <w:name w:val="msoclassstyle5"/>
    <w:basedOn w:val="Normal"/>
    <w:rsid w:val="00E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930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qFormat/>
    <w:rsid w:val="00F762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 + Полужирный"/>
    <w:basedOn w:val="DefaultParagraphFont"/>
    <w:rsid w:val="00F762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onsNonformat0">
    <w:name w:val="ConsNonformat Знак"/>
    <w:link w:val="ConsNonformat"/>
    <w:qFormat/>
    <w:locked/>
    <w:rsid w:val="00F7622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F6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unhideWhenUsed/>
    <w:rsid w:val="00892E43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92E4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msoclassconsplusnormal">
    <w:name w:val="msoclassconsplusnormal"/>
    <w:basedOn w:val="Normal"/>
    <w:rsid w:val="006B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321AEE"/>
  </w:style>
  <w:style w:type="paragraph" w:styleId="ListParagraph">
    <w:name w:val="List Paragraph"/>
    <w:basedOn w:val="Normal"/>
    <w:uiPriority w:val="34"/>
    <w:qFormat/>
    <w:rsid w:val="0038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5B92-EB50-4483-9FD3-46B16788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