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0B37" w:rsidRPr="00D20B37" w:rsidP="00D20B37">
      <w:pPr>
        <w:pStyle w:val="NoSpacing"/>
        <w:jc w:val="right"/>
        <w:rPr>
          <w:rFonts w:ascii="Times New Roman" w:hAnsi="Times New Roman"/>
          <w:sz w:val="16"/>
          <w:szCs w:val="16"/>
        </w:rPr>
      </w:pPr>
      <w:r w:rsidRPr="00D20B37">
        <w:rPr>
          <w:rFonts w:ascii="Times New Roman" w:hAnsi="Times New Roman"/>
          <w:sz w:val="16"/>
          <w:szCs w:val="16"/>
        </w:rPr>
        <w:t>Дело № 1-99-10/2023</w:t>
      </w:r>
    </w:p>
    <w:p w:rsidR="00D20B37" w:rsidRPr="00D20B37" w:rsidP="00D20B37">
      <w:pPr>
        <w:pStyle w:val="NoSpacing"/>
        <w:jc w:val="right"/>
        <w:rPr>
          <w:rFonts w:ascii="Times New Roman" w:hAnsi="Times New Roman"/>
          <w:sz w:val="16"/>
          <w:szCs w:val="16"/>
        </w:rPr>
      </w:pPr>
      <w:r w:rsidRPr="00D20B37">
        <w:rPr>
          <w:rFonts w:ascii="Times New Roman" w:hAnsi="Times New Roman"/>
          <w:sz w:val="16"/>
          <w:szCs w:val="16"/>
        </w:rPr>
        <w:t>91</w:t>
      </w:r>
      <w:r w:rsidRPr="00D20B37">
        <w:rPr>
          <w:rFonts w:ascii="Times New Roman" w:hAnsi="Times New Roman"/>
          <w:sz w:val="16"/>
          <w:szCs w:val="16"/>
          <w:lang w:val="en-US"/>
        </w:rPr>
        <w:t>MS</w:t>
      </w:r>
      <w:r w:rsidRPr="00D20B37">
        <w:rPr>
          <w:rFonts w:ascii="Times New Roman" w:hAnsi="Times New Roman"/>
          <w:sz w:val="16"/>
          <w:szCs w:val="16"/>
        </w:rPr>
        <w:t>0099-01-2023-000566-86</w:t>
      </w:r>
    </w:p>
    <w:p w:rsidR="00D20B37" w:rsidRPr="00D20B37" w:rsidP="00D20B37">
      <w:pPr>
        <w:pStyle w:val="NoSpacing"/>
        <w:jc w:val="center"/>
        <w:rPr>
          <w:rFonts w:ascii="Times New Roman" w:hAnsi="Times New Roman"/>
          <w:b/>
          <w:sz w:val="16"/>
          <w:szCs w:val="16"/>
        </w:rPr>
      </w:pPr>
    </w:p>
    <w:p w:rsidR="00D20B37" w:rsidRPr="00D20B37" w:rsidP="00D20B37">
      <w:pPr>
        <w:pStyle w:val="NoSpacing"/>
        <w:jc w:val="center"/>
        <w:rPr>
          <w:rFonts w:ascii="Times New Roman" w:hAnsi="Times New Roman"/>
          <w:b/>
          <w:sz w:val="16"/>
          <w:szCs w:val="16"/>
        </w:rPr>
      </w:pPr>
      <w:r w:rsidRPr="00D20B37">
        <w:rPr>
          <w:rFonts w:ascii="Times New Roman" w:hAnsi="Times New Roman"/>
          <w:b/>
          <w:sz w:val="16"/>
          <w:szCs w:val="16"/>
        </w:rPr>
        <w:t>П</w:t>
      </w:r>
      <w:r w:rsidRPr="00D20B37">
        <w:rPr>
          <w:rFonts w:ascii="Times New Roman" w:hAnsi="Times New Roman"/>
          <w:b/>
          <w:sz w:val="16"/>
          <w:szCs w:val="16"/>
        </w:rPr>
        <w:t xml:space="preserve"> Р И Г О В О Р</w:t>
      </w:r>
    </w:p>
    <w:p w:rsidR="00D20B37" w:rsidRPr="00D20B37" w:rsidP="00D20B37">
      <w:pPr>
        <w:pStyle w:val="NoSpacing"/>
        <w:jc w:val="center"/>
        <w:rPr>
          <w:rFonts w:ascii="Times New Roman" w:hAnsi="Times New Roman"/>
          <w:b/>
          <w:sz w:val="16"/>
          <w:szCs w:val="16"/>
        </w:rPr>
      </w:pPr>
      <w:r w:rsidRPr="00D20B37">
        <w:rPr>
          <w:rFonts w:ascii="Times New Roman" w:hAnsi="Times New Roman"/>
          <w:b/>
          <w:sz w:val="16"/>
          <w:szCs w:val="16"/>
        </w:rPr>
        <w:t>ИМЕНЕМ РОССИЙСКОЙ ФЕДЕРАЦИИ</w:t>
      </w:r>
    </w:p>
    <w:p w:rsidR="00D20B37" w:rsidRPr="00D20B37" w:rsidP="00D20B37">
      <w:pPr>
        <w:pStyle w:val="NoSpacing"/>
        <w:ind w:firstLine="709"/>
        <w:rPr>
          <w:rFonts w:ascii="Times New Roman" w:hAnsi="Times New Roman"/>
          <w:sz w:val="16"/>
          <w:szCs w:val="16"/>
        </w:rPr>
      </w:pPr>
    </w:p>
    <w:p w:rsidR="00D20B37" w:rsidRPr="00D20B37" w:rsidP="00D20B37">
      <w:pPr>
        <w:pStyle w:val="NoSpacing"/>
        <w:rPr>
          <w:rFonts w:ascii="Times New Roman" w:hAnsi="Times New Roman"/>
          <w:sz w:val="16"/>
          <w:szCs w:val="16"/>
        </w:rPr>
      </w:pPr>
      <w:r w:rsidRPr="00D20B37">
        <w:rPr>
          <w:rFonts w:ascii="Times New Roman" w:hAnsi="Times New Roman"/>
          <w:sz w:val="16"/>
          <w:szCs w:val="16"/>
        </w:rPr>
        <w:t xml:space="preserve">г. Ялта                                                                                                  27 июня 2023 года                                                                                            </w:t>
      </w:r>
    </w:p>
    <w:p w:rsidR="00D20B37" w:rsidRPr="00D20B37" w:rsidP="00D20B37">
      <w:pPr>
        <w:pStyle w:val="NoSpacing"/>
        <w:rPr>
          <w:rFonts w:ascii="Times New Roman" w:hAnsi="Times New Roman"/>
          <w:sz w:val="16"/>
          <w:szCs w:val="16"/>
        </w:rPr>
      </w:pPr>
    </w:p>
    <w:p w:rsidR="00D20B37" w:rsidRPr="00D20B37" w:rsidP="00D20B37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D20B37">
        <w:rPr>
          <w:rFonts w:ascii="Times New Roman" w:hAnsi="Times New Roman"/>
          <w:sz w:val="16"/>
          <w:szCs w:val="16"/>
        </w:rPr>
        <w:t xml:space="preserve">           Мировой судья судебного участка № 99 Ялтинского судебного района (городской округ Ялта) Республики Крым Переверзева О.В., </w:t>
      </w:r>
    </w:p>
    <w:p w:rsidR="00D20B37" w:rsidRPr="00D20B37" w:rsidP="00D20B37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D20B37">
        <w:rPr>
          <w:rFonts w:ascii="Times New Roman" w:hAnsi="Times New Roman"/>
          <w:sz w:val="16"/>
          <w:szCs w:val="16"/>
        </w:rPr>
        <w:t xml:space="preserve">          при помощнике Кулешовой В.В.,</w:t>
      </w:r>
    </w:p>
    <w:p w:rsidR="00D20B37" w:rsidRPr="00D20B37" w:rsidP="00D20B37">
      <w:pPr>
        <w:jc w:val="both"/>
        <w:rPr>
          <w:sz w:val="16"/>
          <w:szCs w:val="16"/>
        </w:rPr>
      </w:pPr>
      <w:r w:rsidRPr="00D20B37">
        <w:rPr>
          <w:sz w:val="16"/>
          <w:szCs w:val="16"/>
        </w:rPr>
        <w:t xml:space="preserve">          с участием государственного обвинителя –помощника прокурора </w:t>
      </w:r>
      <w:r w:rsidRPr="00D20B37">
        <w:rPr>
          <w:sz w:val="16"/>
          <w:szCs w:val="16"/>
        </w:rPr>
        <w:t>г</w:t>
      </w:r>
      <w:r w:rsidRPr="00D20B37">
        <w:rPr>
          <w:sz w:val="16"/>
          <w:szCs w:val="16"/>
        </w:rPr>
        <w:t>.Я</w:t>
      </w:r>
      <w:r w:rsidRPr="00D20B37">
        <w:rPr>
          <w:sz w:val="16"/>
          <w:szCs w:val="16"/>
        </w:rPr>
        <w:t>лта</w:t>
      </w:r>
      <w:r w:rsidRPr="00D20B37">
        <w:rPr>
          <w:sz w:val="16"/>
          <w:szCs w:val="16"/>
        </w:rPr>
        <w:t xml:space="preserve"> </w:t>
      </w:r>
      <w:r w:rsidRPr="00D20B37">
        <w:rPr>
          <w:sz w:val="16"/>
          <w:szCs w:val="16"/>
        </w:rPr>
        <w:t>Стерлевой</w:t>
      </w:r>
      <w:r w:rsidRPr="00D20B37">
        <w:rPr>
          <w:sz w:val="16"/>
          <w:szCs w:val="16"/>
        </w:rPr>
        <w:t xml:space="preserve"> Д.Ю.,</w:t>
      </w:r>
    </w:p>
    <w:p w:rsidR="00D20B37" w:rsidRPr="00D20B37" w:rsidP="00D20B37">
      <w:pPr>
        <w:jc w:val="both"/>
        <w:rPr>
          <w:sz w:val="16"/>
          <w:szCs w:val="16"/>
        </w:rPr>
      </w:pPr>
      <w:r w:rsidRPr="00D20B37">
        <w:rPr>
          <w:sz w:val="16"/>
          <w:szCs w:val="16"/>
        </w:rPr>
        <w:t xml:space="preserve">          подсудимого Василенко Александра Александровича, </w:t>
      </w:r>
    </w:p>
    <w:p w:rsidR="00D20B37" w:rsidRPr="00D20B37" w:rsidP="00D20B37">
      <w:pPr>
        <w:jc w:val="both"/>
        <w:rPr>
          <w:sz w:val="16"/>
          <w:szCs w:val="16"/>
        </w:rPr>
      </w:pPr>
      <w:r w:rsidRPr="00D20B37">
        <w:rPr>
          <w:sz w:val="16"/>
          <w:szCs w:val="16"/>
        </w:rPr>
        <w:t xml:space="preserve">          защитника – адвоката </w:t>
      </w:r>
      <w:r w:rsidRPr="00D20B37">
        <w:rPr>
          <w:sz w:val="16"/>
          <w:szCs w:val="16"/>
        </w:rPr>
        <w:t>Фунтикова</w:t>
      </w:r>
      <w:r w:rsidRPr="00D20B37">
        <w:rPr>
          <w:sz w:val="16"/>
          <w:szCs w:val="16"/>
        </w:rPr>
        <w:t xml:space="preserve"> Д.Г., представившего ордер № 90-01-2023-00687520 от 26.06.2023 г., удостоверение № «ПЕРСОНАЛЬНЫЕ ДАННЫЕ»,</w:t>
      </w:r>
    </w:p>
    <w:p w:rsidR="00D20B37" w:rsidRPr="00D20B37" w:rsidP="00D20B37">
      <w:pPr>
        <w:jc w:val="both"/>
        <w:rPr>
          <w:sz w:val="16"/>
          <w:szCs w:val="16"/>
        </w:rPr>
      </w:pPr>
      <w:r w:rsidRPr="00D20B37">
        <w:rPr>
          <w:sz w:val="16"/>
          <w:szCs w:val="16"/>
        </w:rPr>
        <w:tab/>
        <w:t xml:space="preserve">рассмотрев в открытом судебном заседании материалы уголовного дела в отношении  </w:t>
      </w:r>
    </w:p>
    <w:p w:rsidR="00D20B37" w:rsidRPr="00D20B37" w:rsidP="00D20B37">
      <w:pPr>
        <w:pStyle w:val="1"/>
        <w:ind w:firstLine="567"/>
        <w:jc w:val="both"/>
        <w:rPr>
          <w:color w:val="FF0000"/>
          <w:sz w:val="16"/>
          <w:szCs w:val="16"/>
        </w:rPr>
      </w:pPr>
      <w:r w:rsidRPr="00D20B37">
        <w:rPr>
          <w:b/>
          <w:sz w:val="16"/>
          <w:szCs w:val="16"/>
        </w:rPr>
        <w:t>Василенко Александра Александровича,</w:t>
      </w:r>
      <w:r w:rsidRPr="00D20B37">
        <w:rPr>
          <w:sz w:val="16"/>
          <w:szCs w:val="16"/>
        </w:rPr>
        <w:t xml:space="preserve"> </w:t>
      </w:r>
      <w:r w:rsidRPr="00D20B37">
        <w:rPr>
          <w:rFonts w:ascii="Times New Roman" w:eastAsia="Times New Roman" w:hAnsi="Times New Roman"/>
          <w:sz w:val="16"/>
          <w:szCs w:val="16"/>
          <w:lang w:eastAsia="ru-RU"/>
        </w:rPr>
        <w:t xml:space="preserve">«ПЕРСОНАЛЬНЫЕ </w:t>
      </w:r>
      <w:r w:rsidRPr="00D20B37">
        <w:rPr>
          <w:rFonts w:ascii="Times New Roman" w:eastAsia="Times New Roman" w:hAnsi="Times New Roman"/>
          <w:sz w:val="16"/>
          <w:szCs w:val="16"/>
          <w:lang w:eastAsia="ru-RU"/>
        </w:rPr>
        <w:t>ДАННЫЕ</w:t>
      </w:r>
      <w:r w:rsidRPr="00D20B37">
        <w:rPr>
          <w:rFonts w:ascii="Times New Roman" w:eastAsia="Times New Roman" w:hAnsi="Times New Roman"/>
          <w:sz w:val="16"/>
          <w:szCs w:val="16"/>
          <w:lang w:eastAsia="ru-RU"/>
        </w:rPr>
        <w:t>»</w:t>
      </w:r>
      <w:r w:rsidRPr="00D20B37">
        <w:rPr>
          <w:sz w:val="16"/>
          <w:szCs w:val="16"/>
        </w:rPr>
        <w:t>о</w:t>
      </w:r>
      <w:r w:rsidRPr="00D20B37">
        <w:rPr>
          <w:sz w:val="16"/>
          <w:szCs w:val="16"/>
        </w:rPr>
        <w:t>бвиняемого</w:t>
      </w:r>
      <w:r w:rsidRPr="00D20B37">
        <w:rPr>
          <w:sz w:val="16"/>
          <w:szCs w:val="16"/>
        </w:rPr>
        <w:t xml:space="preserve"> в совершении преступления, предусмотренного  ч. 3 ст. 30 ч. 1 ст. 158 УК РФ,</w:t>
      </w:r>
    </w:p>
    <w:p w:rsidR="00D20B37" w:rsidRPr="00D20B37" w:rsidP="00D20B37">
      <w:pPr>
        <w:pStyle w:val="NoSpacing"/>
        <w:jc w:val="center"/>
        <w:rPr>
          <w:rFonts w:ascii="Times New Roman" w:hAnsi="Times New Roman"/>
          <w:b/>
          <w:sz w:val="16"/>
          <w:szCs w:val="16"/>
        </w:rPr>
      </w:pPr>
      <w:r w:rsidRPr="00D20B37">
        <w:rPr>
          <w:rFonts w:ascii="Times New Roman" w:hAnsi="Times New Roman"/>
          <w:b/>
          <w:sz w:val="16"/>
          <w:szCs w:val="16"/>
        </w:rPr>
        <w:t>У С Т А Н О В И Л:</w:t>
      </w:r>
    </w:p>
    <w:p w:rsidR="00D20B37" w:rsidRPr="00D20B37" w:rsidP="00D20B37">
      <w:pPr>
        <w:pStyle w:val="NoSpacing"/>
        <w:jc w:val="center"/>
        <w:rPr>
          <w:rFonts w:ascii="Times New Roman" w:hAnsi="Times New Roman"/>
          <w:b/>
          <w:sz w:val="16"/>
          <w:szCs w:val="16"/>
        </w:rPr>
      </w:pPr>
    </w:p>
    <w:p w:rsidR="00D20B37" w:rsidRPr="00D20B37" w:rsidP="00D20B37">
      <w:pPr>
        <w:ind w:firstLine="720"/>
        <w:jc w:val="both"/>
        <w:rPr>
          <w:sz w:val="16"/>
          <w:szCs w:val="16"/>
        </w:rPr>
      </w:pPr>
      <w:r w:rsidRPr="00D20B37">
        <w:rPr>
          <w:sz w:val="16"/>
          <w:szCs w:val="16"/>
        </w:rPr>
        <w:t>Василенко А.А., совершил покушение на кражу чужого имущества, при следующих  обстоятельствах.</w:t>
      </w:r>
    </w:p>
    <w:p w:rsidR="00D20B37" w:rsidRPr="00D20B37" w:rsidP="00D20B37">
      <w:pPr>
        <w:ind w:firstLine="709"/>
        <w:jc w:val="both"/>
        <w:rPr>
          <w:rFonts w:eastAsia="Times New Roman CYR"/>
          <w:color w:val="000000"/>
          <w:sz w:val="16"/>
          <w:szCs w:val="16"/>
        </w:rPr>
      </w:pPr>
      <w:r w:rsidRPr="00D20B37">
        <w:rPr>
          <w:rFonts w:eastAsia="Times New Roman CYR"/>
          <w:color w:val="000000"/>
          <w:sz w:val="16"/>
          <w:szCs w:val="16"/>
        </w:rPr>
        <w:t xml:space="preserve">21 апреля 2017 года, примерно в 18 часов 15 минут, Василенко А.А., находясь в магазине «Соседи», расположенном по адресу: </w:t>
      </w:r>
      <w:r w:rsidRPr="00D20B37">
        <w:rPr>
          <w:sz w:val="16"/>
          <w:szCs w:val="16"/>
        </w:rPr>
        <w:t xml:space="preserve">«ПЕРСОНАЛЬНЫЕ </w:t>
      </w:r>
      <w:r w:rsidRPr="00D20B37">
        <w:rPr>
          <w:sz w:val="16"/>
          <w:szCs w:val="16"/>
        </w:rPr>
        <w:t>ДАННЫЕ</w:t>
      </w:r>
      <w:r w:rsidRPr="00D20B37">
        <w:rPr>
          <w:sz w:val="16"/>
          <w:szCs w:val="16"/>
        </w:rPr>
        <w:t>»</w:t>
      </w:r>
      <w:r w:rsidRPr="00D20B37">
        <w:rPr>
          <w:rFonts w:eastAsia="Times New Roman CYR"/>
          <w:color w:val="000000"/>
          <w:sz w:val="16"/>
          <w:szCs w:val="16"/>
        </w:rPr>
        <w:t>у</w:t>
      </w:r>
      <w:r w:rsidRPr="00D20B37">
        <w:rPr>
          <w:rFonts w:eastAsia="Times New Roman CYR"/>
          <w:color w:val="000000"/>
          <w:sz w:val="16"/>
          <w:szCs w:val="16"/>
        </w:rPr>
        <w:t>видел</w:t>
      </w:r>
      <w:r w:rsidRPr="00D20B37">
        <w:rPr>
          <w:rFonts w:eastAsia="Times New Roman CYR"/>
          <w:color w:val="000000"/>
          <w:sz w:val="16"/>
          <w:szCs w:val="16"/>
        </w:rPr>
        <w:t xml:space="preserve"> на полке </w:t>
      </w:r>
      <w:r w:rsidRPr="00D20B37">
        <w:rPr>
          <w:color w:val="000000"/>
          <w:sz w:val="16"/>
          <w:szCs w:val="16"/>
        </w:rPr>
        <w:t>машинку для стрижки волос «</w:t>
      </w:r>
      <w:r w:rsidRPr="00D20B37">
        <w:rPr>
          <w:color w:val="000000"/>
          <w:sz w:val="16"/>
          <w:szCs w:val="16"/>
          <w:lang w:val="en-US"/>
        </w:rPr>
        <w:t>Braun</w:t>
      </w:r>
      <w:r w:rsidRPr="00D20B37">
        <w:rPr>
          <w:color w:val="000000"/>
          <w:sz w:val="16"/>
          <w:szCs w:val="16"/>
        </w:rPr>
        <w:t xml:space="preserve"> </w:t>
      </w:r>
      <w:r w:rsidRPr="00D20B37">
        <w:rPr>
          <w:color w:val="000000"/>
          <w:sz w:val="16"/>
          <w:szCs w:val="16"/>
          <w:lang w:val="en-US"/>
        </w:rPr>
        <w:t>HC</w:t>
      </w:r>
      <w:r w:rsidRPr="00D20B37">
        <w:rPr>
          <w:color w:val="000000"/>
          <w:sz w:val="16"/>
          <w:szCs w:val="16"/>
        </w:rPr>
        <w:t xml:space="preserve">5010», принадлежащую ИП </w:t>
      </w:r>
      <w:r w:rsidRPr="00D20B37">
        <w:rPr>
          <w:sz w:val="16"/>
          <w:szCs w:val="16"/>
        </w:rPr>
        <w:t>«ПЕРСОНАЛЬНЫЕ ДАННЫЕ»</w:t>
      </w:r>
      <w:r w:rsidRPr="00D20B37">
        <w:rPr>
          <w:color w:val="000000"/>
          <w:sz w:val="16"/>
          <w:szCs w:val="16"/>
        </w:rPr>
        <w:t xml:space="preserve">В этот момент у Василенко А.А. возник преступный умысел, направленный на тайное хищение имущества, принадлежащего ИП </w:t>
      </w:r>
      <w:r w:rsidRPr="00D20B37">
        <w:rPr>
          <w:sz w:val="16"/>
          <w:szCs w:val="16"/>
        </w:rPr>
        <w:t>«ПЕРСОНАЛЬНЫЕ ДАННЫЕ»</w:t>
      </w:r>
      <w:r w:rsidRPr="00D20B37">
        <w:rPr>
          <w:sz w:val="16"/>
          <w:szCs w:val="16"/>
        </w:rPr>
        <w:t xml:space="preserve"> </w:t>
      </w:r>
      <w:r w:rsidRPr="00D20B37">
        <w:rPr>
          <w:color w:val="000000"/>
          <w:sz w:val="16"/>
          <w:szCs w:val="16"/>
        </w:rPr>
        <w:t>а именно, машинки для стрижки волос «</w:t>
      </w:r>
      <w:r w:rsidRPr="00D20B37">
        <w:rPr>
          <w:color w:val="000000"/>
          <w:sz w:val="16"/>
          <w:szCs w:val="16"/>
          <w:lang w:val="en-US"/>
        </w:rPr>
        <w:t>Braun</w:t>
      </w:r>
      <w:r w:rsidRPr="00D20B37">
        <w:rPr>
          <w:color w:val="000000"/>
          <w:sz w:val="16"/>
          <w:szCs w:val="16"/>
        </w:rPr>
        <w:t xml:space="preserve"> </w:t>
      </w:r>
      <w:r w:rsidRPr="00D20B37">
        <w:rPr>
          <w:color w:val="000000"/>
          <w:sz w:val="16"/>
          <w:szCs w:val="16"/>
          <w:lang w:val="en-US"/>
        </w:rPr>
        <w:t>HC</w:t>
      </w:r>
      <w:r w:rsidRPr="00D20B37">
        <w:rPr>
          <w:color w:val="000000"/>
          <w:sz w:val="16"/>
          <w:szCs w:val="16"/>
        </w:rPr>
        <w:t>5010», в коробке.</w:t>
      </w:r>
      <w:r w:rsidRPr="00D20B37">
        <w:rPr>
          <w:rFonts w:eastAsia="Times New Roman CYR"/>
          <w:color w:val="000000"/>
          <w:sz w:val="16"/>
          <w:szCs w:val="16"/>
        </w:rPr>
        <w:t xml:space="preserve"> Реализуя свой преступный умысел, направленный на </w:t>
      </w:r>
      <w:r w:rsidRPr="00D20B37">
        <w:rPr>
          <w:color w:val="000000"/>
          <w:sz w:val="16"/>
          <w:szCs w:val="16"/>
        </w:rPr>
        <w:t xml:space="preserve">тайное хищение имущества, принадлежащего ИП </w:t>
      </w:r>
      <w:r w:rsidRPr="00D20B37">
        <w:rPr>
          <w:sz w:val="16"/>
          <w:szCs w:val="16"/>
        </w:rPr>
        <w:t xml:space="preserve">«ПЕРСОНАЛЬНЫЕ </w:t>
      </w:r>
      <w:r w:rsidRPr="00D20B37">
        <w:rPr>
          <w:sz w:val="16"/>
          <w:szCs w:val="16"/>
        </w:rPr>
        <w:t>ДАННЫЕ</w:t>
      </w:r>
      <w:r w:rsidRPr="00D20B37">
        <w:rPr>
          <w:sz w:val="16"/>
          <w:szCs w:val="16"/>
        </w:rPr>
        <w:t>»</w:t>
      </w:r>
      <w:r w:rsidRPr="00D20B37">
        <w:rPr>
          <w:color w:val="000000"/>
          <w:sz w:val="16"/>
          <w:szCs w:val="16"/>
        </w:rPr>
        <w:t>о</w:t>
      </w:r>
      <w:r w:rsidRPr="00D20B37">
        <w:rPr>
          <w:color w:val="000000"/>
          <w:sz w:val="16"/>
          <w:szCs w:val="16"/>
        </w:rPr>
        <w:t>сознавая</w:t>
      </w:r>
      <w:r w:rsidRPr="00D20B37">
        <w:rPr>
          <w:color w:val="000000"/>
          <w:sz w:val="16"/>
          <w:szCs w:val="16"/>
        </w:rPr>
        <w:t xml:space="preserve"> общественную опасность своего деяния, предвидя неизбежность наступления общественно опасных последствий и желая их наступления,</w:t>
      </w:r>
      <w:r w:rsidRPr="00D20B37">
        <w:rPr>
          <w:rFonts w:eastAsia="Calibri"/>
          <w:bCs/>
          <w:color w:val="000000"/>
          <w:sz w:val="16"/>
          <w:szCs w:val="16"/>
        </w:rPr>
        <w:t xml:space="preserve"> действуя умышленно, противоправно, из корыстных побуждений, убедившись, что за его действиями никто не наблюдает, 21 апреля 2017 года, в период времени с 18 часов 19 минут до 18 часов 20 минут, </w:t>
      </w:r>
      <w:r w:rsidRPr="00D20B37">
        <w:rPr>
          <w:color w:val="000000"/>
          <w:sz w:val="16"/>
          <w:szCs w:val="16"/>
        </w:rPr>
        <w:t xml:space="preserve">находясь в помещении магазина «Соседи», расположенного по адресу: </w:t>
      </w:r>
      <w:r w:rsidRPr="00D20B37">
        <w:rPr>
          <w:sz w:val="16"/>
          <w:szCs w:val="16"/>
        </w:rPr>
        <w:t xml:space="preserve">«ПЕРСОНАЛЬНЫЕ </w:t>
      </w:r>
      <w:r w:rsidRPr="00D20B37">
        <w:rPr>
          <w:sz w:val="16"/>
          <w:szCs w:val="16"/>
        </w:rPr>
        <w:t>ДАННЫЕ</w:t>
      </w:r>
      <w:r w:rsidRPr="00D20B37">
        <w:rPr>
          <w:sz w:val="16"/>
          <w:szCs w:val="16"/>
        </w:rPr>
        <w:t>»</w:t>
      </w:r>
      <w:r w:rsidRPr="00D20B37">
        <w:rPr>
          <w:color w:val="000000"/>
          <w:sz w:val="16"/>
          <w:szCs w:val="16"/>
        </w:rPr>
        <w:t>В</w:t>
      </w:r>
      <w:r w:rsidRPr="00D20B37">
        <w:rPr>
          <w:color w:val="000000"/>
          <w:sz w:val="16"/>
          <w:szCs w:val="16"/>
        </w:rPr>
        <w:t>асиленко</w:t>
      </w:r>
      <w:r w:rsidRPr="00D20B37">
        <w:rPr>
          <w:color w:val="000000"/>
          <w:sz w:val="16"/>
          <w:szCs w:val="16"/>
        </w:rPr>
        <w:t xml:space="preserve"> А.А., с полки, тайно похитил имущество, принадлежащее ИП </w:t>
      </w:r>
      <w:r w:rsidRPr="00D20B37">
        <w:rPr>
          <w:sz w:val="16"/>
          <w:szCs w:val="16"/>
        </w:rPr>
        <w:t xml:space="preserve">«ПЕРСОНАЛЬНЫЕ </w:t>
      </w:r>
      <w:r w:rsidRPr="00D20B37">
        <w:rPr>
          <w:sz w:val="16"/>
          <w:szCs w:val="16"/>
        </w:rPr>
        <w:t>ДАННЫЕ»</w:t>
      </w:r>
      <w:r w:rsidRPr="00D20B37">
        <w:rPr>
          <w:color w:val="000000"/>
          <w:sz w:val="16"/>
          <w:szCs w:val="16"/>
        </w:rPr>
        <w:t>а</w:t>
      </w:r>
      <w:r w:rsidRPr="00D20B37">
        <w:rPr>
          <w:color w:val="000000"/>
          <w:sz w:val="16"/>
          <w:szCs w:val="16"/>
        </w:rPr>
        <w:t xml:space="preserve"> именно машинку для стрижки волос «</w:t>
      </w:r>
      <w:r w:rsidRPr="00D20B37">
        <w:rPr>
          <w:color w:val="000000"/>
          <w:sz w:val="16"/>
          <w:szCs w:val="16"/>
          <w:lang w:val="en-US"/>
        </w:rPr>
        <w:t>Braun</w:t>
      </w:r>
      <w:r w:rsidRPr="00D20B37">
        <w:rPr>
          <w:color w:val="000000"/>
          <w:sz w:val="16"/>
          <w:szCs w:val="16"/>
        </w:rPr>
        <w:t xml:space="preserve"> </w:t>
      </w:r>
      <w:r w:rsidRPr="00D20B37">
        <w:rPr>
          <w:color w:val="000000"/>
          <w:sz w:val="16"/>
          <w:szCs w:val="16"/>
          <w:lang w:val="en-US"/>
        </w:rPr>
        <w:t>HC</w:t>
      </w:r>
      <w:r w:rsidRPr="00D20B37">
        <w:rPr>
          <w:color w:val="000000"/>
          <w:sz w:val="16"/>
          <w:szCs w:val="16"/>
        </w:rPr>
        <w:t xml:space="preserve">5010», стоимостью 3932 рубля 74 копейки, </w:t>
      </w:r>
      <w:r w:rsidRPr="00D20B37">
        <w:rPr>
          <w:rFonts w:eastAsia="Times New Roman CYR"/>
          <w:color w:val="000000"/>
          <w:sz w:val="16"/>
          <w:szCs w:val="16"/>
          <w:lang w:eastAsia="en-US" w:bidi="en-US"/>
        </w:rPr>
        <w:t xml:space="preserve">однако, его преступный умысел не был доведен до конца, по независящим от него обстоятельствам, в связи с задержанием Василенко А.А. при выходе из помещения магазина в 18 часов 27 минут администратором магазина «Соседи».  </w:t>
      </w:r>
    </w:p>
    <w:p w:rsidR="00D20B37" w:rsidRPr="00D20B37" w:rsidP="00D20B37">
      <w:pPr>
        <w:ind w:firstLine="720"/>
        <w:jc w:val="both"/>
        <w:rPr>
          <w:sz w:val="16"/>
          <w:szCs w:val="16"/>
        </w:rPr>
      </w:pPr>
      <w:r w:rsidRPr="00D20B37">
        <w:rPr>
          <w:sz w:val="16"/>
          <w:szCs w:val="16"/>
        </w:rPr>
        <w:t>При ознакомлении с материалами уголовного дела по окончанию следствия, Василенко А.А. в присутствии защитника заявил ходатайство о рассмотрении данного дела в особом порядке, то есть без проведения  судебного разбирательства.</w:t>
      </w:r>
    </w:p>
    <w:p w:rsidR="00D20B37" w:rsidRPr="00D20B37" w:rsidP="00D20B37">
      <w:pPr>
        <w:ind w:firstLine="720"/>
        <w:jc w:val="both"/>
        <w:rPr>
          <w:sz w:val="16"/>
          <w:szCs w:val="16"/>
        </w:rPr>
      </w:pPr>
      <w:r w:rsidRPr="00D20B37">
        <w:rPr>
          <w:sz w:val="16"/>
          <w:szCs w:val="16"/>
        </w:rPr>
        <w:t>В судебном заседании подсудимый заявленное ходатайство о проведении  судебного разбирательства по делу  в особом порядке поддержал и пояснил, что ему понятно предъявленное обвинение, с которым он полностью согласен и признает свою вину в полном объеме, раскаивается в содеянном. Ходатайство о проведении судебного заседания в особом порядке им заявлено добровольно, после консультации с защитником, он понимает и осознает последствия вынесения приговора без проведения судебного разбирательства, поскольку в обвинительном заключении правильно изложены фактические обстоятельства совершенного преступления и дана им правильная юридическая оценка.</w:t>
      </w:r>
    </w:p>
    <w:p w:rsidR="00D20B37" w:rsidRPr="00D20B37" w:rsidP="00D20B37">
      <w:pPr>
        <w:ind w:firstLine="567"/>
        <w:jc w:val="both"/>
        <w:rPr>
          <w:sz w:val="16"/>
          <w:szCs w:val="16"/>
        </w:rPr>
      </w:pPr>
      <w:r w:rsidRPr="00D20B37">
        <w:rPr>
          <w:sz w:val="16"/>
          <w:szCs w:val="16"/>
        </w:rPr>
        <w:t>Защитник поддержал ходатайство подсудимого, пояснив, что подсудимый заявил данное ходатайство добровольно, последствия ему разъяснены.</w:t>
      </w:r>
    </w:p>
    <w:p w:rsidR="00D20B37" w:rsidRPr="00D20B37" w:rsidP="00D20B37">
      <w:pPr>
        <w:ind w:firstLine="567"/>
        <w:jc w:val="both"/>
        <w:rPr>
          <w:sz w:val="16"/>
          <w:szCs w:val="16"/>
        </w:rPr>
      </w:pPr>
      <w:r w:rsidRPr="00D20B37">
        <w:rPr>
          <w:sz w:val="16"/>
          <w:szCs w:val="16"/>
        </w:rPr>
        <w:t>Государственный обвинитель не возражал против рассмотрения уголовного дела в особом порядке.</w:t>
      </w:r>
    </w:p>
    <w:p w:rsidR="00D20B37" w:rsidRPr="00D20B37" w:rsidP="00D20B37">
      <w:pPr>
        <w:ind w:firstLine="567"/>
        <w:jc w:val="both"/>
        <w:rPr>
          <w:sz w:val="16"/>
          <w:szCs w:val="16"/>
        </w:rPr>
      </w:pPr>
      <w:r w:rsidRPr="00D20B37">
        <w:rPr>
          <w:sz w:val="16"/>
          <w:szCs w:val="16"/>
        </w:rPr>
        <w:t xml:space="preserve">От потерпевшего поступило заявление, в котором он выразил согласие на особый порядок судебного разбирательства. </w:t>
      </w:r>
    </w:p>
    <w:p w:rsidR="00D20B37" w:rsidRPr="00D20B37" w:rsidP="00D20B37">
      <w:pPr>
        <w:tabs>
          <w:tab w:val="left" w:pos="0"/>
        </w:tabs>
        <w:ind w:firstLine="567"/>
        <w:jc w:val="both"/>
        <w:rPr>
          <w:sz w:val="16"/>
          <w:szCs w:val="16"/>
        </w:rPr>
      </w:pPr>
      <w:r w:rsidRPr="00D20B37">
        <w:rPr>
          <w:sz w:val="16"/>
          <w:szCs w:val="16"/>
        </w:rPr>
        <w:t>С учетом мнения государственного обвинителя, потерпевшего, защитника, которые не возражали против особого порядка принятия судебного решения по данному делу, а также с учетом того, что подсудимый обвиняется в совершении преступления, предусмотренного ч. 3 ст. 30, ч. 1 ст. 158 УК РФ, санкция которого не превышает 5 лет лишения свободы, предусмотренные ч. 1 и ч. 2 ст. 314, 315 УПК РФ</w:t>
      </w:r>
      <w:r w:rsidRPr="00D20B37">
        <w:rPr>
          <w:sz w:val="16"/>
          <w:szCs w:val="16"/>
        </w:rPr>
        <w:t xml:space="preserve"> </w:t>
      </w:r>
      <w:r w:rsidRPr="00D20B37">
        <w:rPr>
          <w:sz w:val="16"/>
          <w:szCs w:val="16"/>
        </w:rPr>
        <w:t>условия заявления ходатайства о применении особого порядка принятия судебного решения, соблюдены, сторонам разъяснены ограничения при назначении наказания, предусмотренные ч. 7 ст. 316 УПК РФ, и пределы обжалования приговора, установленные ст. 317 УПК РФ, суд приходит к выводу о возможности вынесения судебного решения в порядке, предусмотренном главой 40 УПК РФ, то есть без проведения судебного разбирательства.</w:t>
      </w:r>
    </w:p>
    <w:p w:rsidR="00D20B37" w:rsidRPr="00D20B37" w:rsidP="00D20B37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20B37">
        <w:rPr>
          <w:sz w:val="16"/>
          <w:szCs w:val="16"/>
        </w:rPr>
        <w:t>Изучив материалы уголовного дела, суд считает, что обвинение, с которым согласен подсудимый Василенко А.А.,  обоснованно, подтверждается собранными по делу доказательствами, а действия подсудимого суд квалифицирует по ч. 3 ст. 30, ч. 1 ст. 158 УК РФ, как покушение на тайное хищение чужого имущества, которое не было доведено до конца по не зависящим от подсудимого обстоятельствам.</w:t>
      </w:r>
    </w:p>
    <w:p w:rsidR="00D20B37" w:rsidRPr="00D20B37" w:rsidP="00D20B37">
      <w:pPr>
        <w:pStyle w:val="NoSpacing"/>
        <w:ind w:firstLine="708"/>
        <w:jc w:val="both"/>
        <w:rPr>
          <w:rFonts w:ascii="Times New Roman" w:hAnsi="Times New Roman"/>
          <w:sz w:val="16"/>
          <w:szCs w:val="16"/>
        </w:rPr>
      </w:pPr>
      <w:r w:rsidRPr="00D20B37">
        <w:rPr>
          <w:rFonts w:ascii="Times New Roman" w:hAnsi="Times New Roman"/>
          <w:sz w:val="16"/>
          <w:szCs w:val="16"/>
        </w:rPr>
        <w:t xml:space="preserve">С данным обвинением подсудимый согласен,  и вину в </w:t>
      </w:r>
      <w:r w:rsidRPr="00D20B37">
        <w:rPr>
          <w:rFonts w:ascii="Times New Roman" w:hAnsi="Times New Roman"/>
          <w:sz w:val="16"/>
          <w:szCs w:val="16"/>
        </w:rPr>
        <w:t>содеянном</w:t>
      </w:r>
      <w:r w:rsidRPr="00D20B37">
        <w:rPr>
          <w:rFonts w:ascii="Times New Roman" w:hAnsi="Times New Roman"/>
          <w:sz w:val="16"/>
          <w:szCs w:val="16"/>
        </w:rPr>
        <w:t xml:space="preserve"> признает полностью.   </w:t>
      </w:r>
    </w:p>
    <w:p w:rsidR="00D20B37" w:rsidRPr="00D20B37" w:rsidP="00D20B37">
      <w:pPr>
        <w:ind w:firstLine="567"/>
        <w:jc w:val="both"/>
        <w:rPr>
          <w:sz w:val="16"/>
          <w:szCs w:val="16"/>
        </w:rPr>
      </w:pPr>
      <w:r w:rsidRPr="00D20B37">
        <w:rPr>
          <w:sz w:val="16"/>
          <w:szCs w:val="16"/>
        </w:rPr>
        <w:t xml:space="preserve">  </w:t>
      </w:r>
      <w:r w:rsidRPr="00D20B37">
        <w:rPr>
          <w:sz w:val="16"/>
          <w:szCs w:val="16"/>
        </w:rPr>
        <w:t>В соответствии со ст. 299 УПК РФ суд приходит к выводу о том, что имело место деяние, в совершении которого обвиняется Василенко А.А., это деяние совершил подсудимый и оно предусмотрено УК РФ; подсудимый виновен в совершении этого деяния и подлежит уголовному наказанию; оснований для освобождения его от наказания и вынесения приговора без наказания не имеется.</w:t>
      </w:r>
    </w:p>
    <w:p w:rsidR="00D20B37" w:rsidRPr="00D20B37" w:rsidP="00D20B37">
      <w:pPr>
        <w:ind w:firstLine="567"/>
        <w:jc w:val="both"/>
        <w:rPr>
          <w:rFonts w:eastAsia="Lucida Sans Unicode"/>
          <w:kern w:val="1"/>
          <w:sz w:val="16"/>
          <w:szCs w:val="16"/>
          <w:lang w:eastAsia="en-US"/>
        </w:rPr>
      </w:pPr>
      <w:r w:rsidRPr="00D20B37">
        <w:rPr>
          <w:rFonts w:eastAsia="Lucida Sans Unicode"/>
          <w:kern w:val="1"/>
          <w:sz w:val="16"/>
          <w:szCs w:val="16"/>
          <w:lang w:eastAsia="en-US"/>
        </w:rPr>
        <w:t xml:space="preserve">В соответствии с ч.3 ст.60 УК РФ при назначении наказания, суд учитывает характер и степень общественной опасности совершенного </w:t>
      </w:r>
      <w:r w:rsidRPr="00D20B37">
        <w:rPr>
          <w:rFonts w:eastAsia="Lucida Sans Unicode"/>
          <w:kern w:val="1"/>
          <w:sz w:val="16"/>
          <w:szCs w:val="16"/>
          <w:lang w:eastAsia="en-US"/>
        </w:rPr>
        <w:t>преступления</w:t>
      </w:r>
      <w:r w:rsidRPr="00D20B37">
        <w:rPr>
          <w:rFonts w:eastAsia="Lucida Sans Unicode"/>
          <w:kern w:val="1"/>
          <w:sz w:val="16"/>
          <w:szCs w:val="16"/>
          <w:lang w:eastAsia="en-US"/>
        </w:rPr>
        <w:t xml:space="preserve">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D20B37" w:rsidRPr="00D20B37" w:rsidP="00D20B37">
      <w:pPr>
        <w:ind w:firstLine="708"/>
        <w:jc w:val="both"/>
        <w:rPr>
          <w:rFonts w:eastAsia="Lucida Sans Unicode"/>
          <w:kern w:val="1"/>
          <w:sz w:val="16"/>
          <w:szCs w:val="16"/>
          <w:lang w:eastAsia="en-US"/>
        </w:rPr>
      </w:pPr>
      <w:r w:rsidRPr="00D20B37">
        <w:rPr>
          <w:rFonts w:eastAsia="Lucida Sans Unicode"/>
          <w:kern w:val="1"/>
          <w:sz w:val="16"/>
          <w:szCs w:val="16"/>
          <w:lang w:eastAsia="en-US"/>
        </w:rPr>
        <w:t xml:space="preserve">При назначении вида и меры наказания подсудимому Василенко А.А., суд учитывает: характер и степень общественной опасности совершенного преступления, отнесенного законом к категории небольшой тяжести; данные о личности подсудимого, который </w:t>
      </w:r>
      <w:r w:rsidRPr="00D20B37">
        <w:rPr>
          <w:sz w:val="16"/>
          <w:szCs w:val="16"/>
        </w:rPr>
        <w:t xml:space="preserve"> на момент совершения вменяемого преступления не судим (т.3 л.д.78-79,82-86, 89-92)</w:t>
      </w:r>
      <w:r w:rsidRPr="00D20B37">
        <w:rPr>
          <w:rFonts w:eastAsia="Calibri"/>
          <w:sz w:val="16"/>
          <w:szCs w:val="16"/>
        </w:rPr>
        <w:t>; по месту отбывания наказания характеризуется отрицательно (</w:t>
      </w:r>
      <w:r w:rsidRPr="00D20B37">
        <w:rPr>
          <w:sz w:val="16"/>
          <w:szCs w:val="16"/>
        </w:rPr>
        <w:t>т.3, л.д.96</w:t>
      </w:r>
      <w:r w:rsidRPr="00D20B37">
        <w:rPr>
          <w:rFonts w:eastAsia="Calibri"/>
          <w:sz w:val="16"/>
          <w:szCs w:val="16"/>
        </w:rPr>
        <w:t>);</w:t>
      </w:r>
      <w:r w:rsidRPr="00D20B37">
        <w:rPr>
          <w:rFonts w:eastAsia="Calibri"/>
          <w:sz w:val="16"/>
          <w:szCs w:val="16"/>
        </w:rPr>
        <w:t xml:space="preserve"> на учете у врача психиатра и психиатра-нарколога не состоит (</w:t>
      </w:r>
      <w:r w:rsidRPr="00D20B37">
        <w:rPr>
          <w:sz w:val="16"/>
          <w:szCs w:val="16"/>
        </w:rPr>
        <w:t xml:space="preserve">том 3, </w:t>
      </w:r>
      <w:r w:rsidRPr="00D20B37">
        <w:rPr>
          <w:sz w:val="16"/>
          <w:szCs w:val="16"/>
        </w:rPr>
        <w:t>л.д</w:t>
      </w:r>
      <w:r w:rsidRPr="00D20B37">
        <w:rPr>
          <w:sz w:val="16"/>
          <w:szCs w:val="16"/>
        </w:rPr>
        <w:t xml:space="preserve">. 69,76, 71-73, </w:t>
      </w:r>
      <w:r w:rsidRPr="00D20B37">
        <w:rPr>
          <w:sz w:val="16"/>
          <w:szCs w:val="16"/>
        </w:rPr>
        <w:t>л.д</w:t>
      </w:r>
      <w:r w:rsidRPr="00D20B37">
        <w:rPr>
          <w:sz w:val="16"/>
          <w:szCs w:val="16"/>
        </w:rPr>
        <w:t>. 75</w:t>
      </w:r>
      <w:r w:rsidRPr="00D20B37">
        <w:rPr>
          <w:rFonts w:eastAsia="Calibri"/>
          <w:sz w:val="16"/>
          <w:szCs w:val="16"/>
        </w:rPr>
        <w:t>).</w:t>
      </w:r>
    </w:p>
    <w:p w:rsidR="00D20B37" w:rsidRPr="00D20B37" w:rsidP="00D20B37">
      <w:pPr>
        <w:widowControl w:val="0"/>
        <w:tabs>
          <w:tab w:val="left" w:pos="0"/>
        </w:tabs>
        <w:suppressAutoHyphens/>
        <w:ind w:firstLine="567"/>
        <w:jc w:val="both"/>
        <w:rPr>
          <w:rFonts w:eastAsia="Lucida Sans Unicode"/>
          <w:kern w:val="1"/>
          <w:sz w:val="16"/>
          <w:szCs w:val="16"/>
          <w:lang w:eastAsia="en-US"/>
        </w:rPr>
      </w:pPr>
      <w:r w:rsidRPr="00D20B37">
        <w:rPr>
          <w:rFonts w:eastAsia="Lucida Sans Unicode"/>
          <w:kern w:val="1"/>
          <w:sz w:val="16"/>
          <w:szCs w:val="16"/>
          <w:lang w:eastAsia="en-US"/>
        </w:rPr>
        <w:t xml:space="preserve">В качестве обстоятельств, смягчающих наказание </w:t>
      </w:r>
      <w:r w:rsidRPr="00D20B37">
        <w:rPr>
          <w:sz w:val="16"/>
          <w:szCs w:val="16"/>
        </w:rPr>
        <w:t xml:space="preserve">Василенко А.А. </w:t>
      </w:r>
      <w:r w:rsidRPr="00D20B37">
        <w:rPr>
          <w:rFonts w:eastAsia="Lucida Sans Unicode"/>
          <w:kern w:val="1"/>
          <w:sz w:val="16"/>
          <w:szCs w:val="16"/>
          <w:lang w:eastAsia="en-US"/>
        </w:rPr>
        <w:t xml:space="preserve">за совершенное преступление, в соответствии с </w:t>
      </w:r>
      <w:hyperlink r:id="rId4" w:history="1">
        <w:r w:rsidRPr="00D20B37">
          <w:rPr>
            <w:rFonts w:eastAsia="Lucida Sans Unicode"/>
            <w:kern w:val="1"/>
            <w:sz w:val="16"/>
            <w:szCs w:val="16"/>
            <w:lang w:eastAsia="en-US"/>
          </w:rPr>
          <w:t>пунктом «и» части 1 статьи 61</w:t>
        </w:r>
      </w:hyperlink>
      <w:r w:rsidRPr="00D20B37">
        <w:rPr>
          <w:rFonts w:eastAsia="Lucida Sans Unicode"/>
          <w:kern w:val="1"/>
          <w:sz w:val="16"/>
          <w:szCs w:val="16"/>
          <w:lang w:eastAsia="en-US"/>
        </w:rPr>
        <w:t xml:space="preserve"> УК РФ, суд признает явку с повинной, оформленную в соответствии с требованиями статьи 142 УПК РФ, активное способствование раскрытию и расследованию преступления, а также  в соответствии с </w:t>
      </w:r>
      <w:hyperlink r:id="rId5" w:history="1">
        <w:r w:rsidRPr="00D20B37">
          <w:rPr>
            <w:rFonts w:eastAsia="Lucida Sans Unicode"/>
            <w:kern w:val="1"/>
            <w:sz w:val="16"/>
            <w:szCs w:val="16"/>
            <w:lang w:eastAsia="en-US"/>
          </w:rPr>
          <w:t>частью 2 статьи 61</w:t>
        </w:r>
      </w:hyperlink>
      <w:r w:rsidRPr="00D20B37">
        <w:rPr>
          <w:rFonts w:eastAsia="Lucida Sans Unicode"/>
          <w:kern w:val="1"/>
          <w:sz w:val="16"/>
          <w:szCs w:val="16"/>
          <w:lang w:eastAsia="en-US"/>
        </w:rPr>
        <w:t xml:space="preserve"> УК РФ и разъяснений, содержащихся в пункте 28 Постановления</w:t>
      </w:r>
      <w:r w:rsidRPr="00D20B37">
        <w:rPr>
          <w:rFonts w:eastAsia="Lucida Sans Unicode"/>
          <w:kern w:val="1"/>
          <w:sz w:val="16"/>
          <w:szCs w:val="16"/>
          <w:lang w:eastAsia="en-US"/>
        </w:rPr>
        <w:t xml:space="preserve"> Пленума Верховного Суда РФ от 22.12.2015 года №58 "О практике назначения судами Российской Федерации уголовного наказания" – признание вины, раскаяние.</w:t>
      </w:r>
    </w:p>
    <w:p w:rsidR="00D20B37" w:rsidRPr="00D20B37" w:rsidP="00D20B37">
      <w:pPr>
        <w:widowControl w:val="0"/>
        <w:tabs>
          <w:tab w:val="left" w:pos="0"/>
        </w:tabs>
        <w:suppressAutoHyphens/>
        <w:ind w:firstLine="567"/>
        <w:jc w:val="both"/>
        <w:rPr>
          <w:rFonts w:eastAsia="Lucida Sans Unicode"/>
          <w:kern w:val="1"/>
          <w:sz w:val="16"/>
          <w:szCs w:val="16"/>
          <w:lang w:eastAsia="en-US"/>
        </w:rPr>
      </w:pPr>
      <w:r w:rsidRPr="00D20B37">
        <w:rPr>
          <w:rFonts w:eastAsia="Lucida Sans Unicode"/>
          <w:kern w:val="1"/>
          <w:sz w:val="16"/>
          <w:szCs w:val="16"/>
          <w:lang w:eastAsia="en-US"/>
        </w:rPr>
        <w:t xml:space="preserve">Обстоятельств, отягчающих наказание </w:t>
      </w:r>
      <w:r w:rsidRPr="00D20B37">
        <w:rPr>
          <w:sz w:val="16"/>
          <w:szCs w:val="16"/>
        </w:rPr>
        <w:t>Василенко А.А.</w:t>
      </w:r>
      <w:r w:rsidRPr="00D20B37">
        <w:rPr>
          <w:rFonts w:eastAsia="Lucida Sans Unicode"/>
          <w:kern w:val="1"/>
          <w:sz w:val="16"/>
          <w:szCs w:val="16"/>
          <w:lang w:eastAsia="en-US"/>
        </w:rPr>
        <w:t>, судом не установлено.</w:t>
      </w:r>
    </w:p>
    <w:p w:rsidR="00D20B37" w:rsidRPr="00D20B37" w:rsidP="00D20B37">
      <w:pPr>
        <w:tabs>
          <w:tab w:val="left" w:pos="0"/>
        </w:tabs>
        <w:ind w:firstLine="567"/>
        <w:jc w:val="both"/>
        <w:rPr>
          <w:color w:val="000000"/>
          <w:sz w:val="16"/>
          <w:szCs w:val="16"/>
        </w:rPr>
      </w:pPr>
      <w:r w:rsidRPr="00D20B37">
        <w:rPr>
          <w:color w:val="000000"/>
          <w:sz w:val="16"/>
          <w:szCs w:val="16"/>
        </w:rPr>
        <w:t xml:space="preserve">При назначении наказания суд также учитывает требования </w:t>
      </w:r>
      <w:r w:rsidRPr="00D20B37">
        <w:rPr>
          <w:sz w:val="16"/>
          <w:szCs w:val="16"/>
        </w:rPr>
        <w:t xml:space="preserve">ч.1 ст.62, </w:t>
      </w:r>
      <w:r w:rsidRPr="00D20B37">
        <w:rPr>
          <w:color w:val="000000"/>
          <w:sz w:val="16"/>
          <w:szCs w:val="16"/>
        </w:rPr>
        <w:t xml:space="preserve">ч. 5 ст. 62, а также </w:t>
      </w:r>
      <w:r w:rsidRPr="00D20B37">
        <w:rPr>
          <w:sz w:val="16"/>
          <w:szCs w:val="16"/>
        </w:rPr>
        <w:t>ч.3 ст. 66</w:t>
      </w:r>
      <w:r w:rsidRPr="00D20B37">
        <w:rPr>
          <w:color w:val="000000"/>
          <w:sz w:val="16"/>
          <w:szCs w:val="16"/>
        </w:rPr>
        <w:t xml:space="preserve"> УК РФ.</w:t>
      </w:r>
    </w:p>
    <w:p w:rsidR="00D20B37" w:rsidRPr="00D20B37" w:rsidP="00D20B37">
      <w:pPr>
        <w:ind w:firstLine="567"/>
        <w:jc w:val="both"/>
        <w:rPr>
          <w:sz w:val="16"/>
          <w:szCs w:val="16"/>
        </w:rPr>
      </w:pPr>
      <w:r w:rsidRPr="00D20B37">
        <w:rPr>
          <w:sz w:val="16"/>
          <w:szCs w:val="16"/>
        </w:rPr>
        <w:t>Оснований для применения к подсудимому положений ст. 64 УК РФ по делу суд не усматривает, т.к. исключительных обстоятельств, связанных с целями и мотивами преступления, ролью виновного,  поведением во время и после совершения преступления существенно уменьшающих степень общественной опасности преступления не имеется.</w:t>
      </w:r>
    </w:p>
    <w:p w:rsidR="00D20B37" w:rsidRPr="00D20B37" w:rsidP="00D20B37">
      <w:pPr>
        <w:pStyle w:val="3"/>
        <w:ind w:firstLine="567"/>
        <w:jc w:val="both"/>
        <w:rPr>
          <w:sz w:val="16"/>
          <w:szCs w:val="16"/>
        </w:rPr>
      </w:pPr>
      <w:r w:rsidRPr="00D20B37">
        <w:rPr>
          <w:sz w:val="16"/>
          <w:szCs w:val="16"/>
        </w:rPr>
        <w:t>Учитывая изложенное, принимая во внимание, как тяжесть содеянного, так и конкретные обстоятельства дела, личность виновного, наличие смягчающих и отсутствие отягчающих наказание обстоятельств, суд считает необходимым в соответствии с требованиями ст. 46 УК РФ  назначить подсудимому  наказание в виде штрафа.</w:t>
      </w:r>
    </w:p>
    <w:p w:rsidR="00D20B37" w:rsidRPr="00D20B37" w:rsidP="00D20B37">
      <w:pPr>
        <w:pStyle w:val="BodyText"/>
        <w:tabs>
          <w:tab w:val="left" w:pos="0"/>
        </w:tabs>
        <w:ind w:firstLine="567"/>
        <w:jc w:val="both"/>
        <w:rPr>
          <w:rFonts w:eastAsia="Calibri"/>
          <w:sz w:val="16"/>
          <w:szCs w:val="16"/>
        </w:rPr>
      </w:pPr>
      <w:r w:rsidRPr="00D20B37">
        <w:rPr>
          <w:rFonts w:eastAsia="Calibri"/>
          <w:sz w:val="16"/>
          <w:szCs w:val="16"/>
        </w:rPr>
        <w:t xml:space="preserve">Определяя конкретный размер штрафа, суд учитывает тяжесть совершенного </w:t>
      </w:r>
      <w:r w:rsidRPr="00D20B37">
        <w:rPr>
          <w:sz w:val="16"/>
          <w:szCs w:val="16"/>
        </w:rPr>
        <w:t xml:space="preserve">Василенко А.А. </w:t>
      </w:r>
      <w:r w:rsidRPr="00D20B37">
        <w:rPr>
          <w:rFonts w:eastAsia="Calibri"/>
          <w:sz w:val="16"/>
          <w:szCs w:val="16"/>
        </w:rPr>
        <w:t>преступления, имущественное положение его и его семьи, отсутствие трудоустройства.</w:t>
      </w:r>
    </w:p>
    <w:p w:rsidR="00D20B37" w:rsidRPr="00D20B37" w:rsidP="00D20B37">
      <w:pPr>
        <w:pStyle w:val="BodyText"/>
        <w:tabs>
          <w:tab w:val="left" w:pos="0"/>
        </w:tabs>
        <w:ind w:firstLine="567"/>
        <w:jc w:val="both"/>
        <w:rPr>
          <w:rFonts w:eastAsia="Calibri"/>
          <w:sz w:val="16"/>
          <w:szCs w:val="16"/>
        </w:rPr>
      </w:pPr>
      <w:r w:rsidRPr="00D20B37">
        <w:rPr>
          <w:rFonts w:eastAsia="Calibri"/>
          <w:sz w:val="16"/>
          <w:szCs w:val="16"/>
        </w:rPr>
        <w:t xml:space="preserve">Также суд не усматривает оснований для изменения категории преступления, в совершении которого обвиняется подсудимый, на менее тяжкую в соответствии с </w:t>
      </w:r>
      <w:hyperlink r:id="rId6" w:history="1">
        <w:r w:rsidRPr="00D20B37">
          <w:rPr>
            <w:rFonts w:eastAsia="Calibri"/>
            <w:sz w:val="16"/>
            <w:szCs w:val="16"/>
          </w:rPr>
          <w:t>ч.6 ст.15</w:t>
        </w:r>
      </w:hyperlink>
      <w:r w:rsidRPr="00D20B37">
        <w:rPr>
          <w:rFonts w:eastAsia="Calibri"/>
          <w:sz w:val="16"/>
          <w:szCs w:val="16"/>
        </w:rPr>
        <w:t xml:space="preserve"> УК РФ.</w:t>
      </w:r>
    </w:p>
    <w:p w:rsidR="00D20B37" w:rsidRPr="00D20B37" w:rsidP="00D20B37">
      <w:pPr>
        <w:pStyle w:val="BodyText"/>
        <w:tabs>
          <w:tab w:val="left" w:pos="0"/>
        </w:tabs>
        <w:ind w:firstLine="567"/>
        <w:jc w:val="both"/>
        <w:rPr>
          <w:rFonts w:eastAsia="Calibri"/>
          <w:sz w:val="16"/>
          <w:szCs w:val="16"/>
        </w:rPr>
      </w:pPr>
      <w:r w:rsidRPr="00D20B37">
        <w:rPr>
          <w:rFonts w:eastAsia="Calibri"/>
          <w:sz w:val="16"/>
          <w:szCs w:val="16"/>
        </w:rPr>
        <w:t>При этом, учитывая срок содержания подсудимого</w:t>
      </w:r>
      <w:r w:rsidRPr="00D20B37">
        <w:rPr>
          <w:sz w:val="16"/>
          <w:szCs w:val="16"/>
        </w:rPr>
        <w:t xml:space="preserve"> Василенко А.А. под стражей, с 03 апреля 2021 года по 05 апреля 2021 года включительно, в который </w:t>
      </w:r>
      <w:r w:rsidRPr="00D20B37">
        <w:rPr>
          <w:bCs/>
          <w:sz w:val="16"/>
          <w:szCs w:val="16"/>
        </w:rPr>
        <w:t>в соответствии с частью 10 ст. 109 УПК РФ засчитывается время, на которое лицо было задержано в качестве подозреваемого,</w:t>
      </w:r>
      <w:r w:rsidRPr="00D20B37">
        <w:rPr>
          <w:rFonts w:eastAsia="Calibri"/>
          <w:sz w:val="16"/>
          <w:szCs w:val="16"/>
        </w:rPr>
        <w:t xml:space="preserve">  и с 17 февраля 2023 года по 27 июня 2023 года, в соответствии с положениями части 5</w:t>
      </w:r>
      <w:r w:rsidRPr="00D20B37">
        <w:rPr>
          <w:rFonts w:eastAsia="Calibri"/>
          <w:sz w:val="16"/>
          <w:szCs w:val="16"/>
        </w:rPr>
        <w:t xml:space="preserve"> статьи 72 УК РФ и разъяснениями, содержащимися в </w:t>
      </w:r>
      <w:hyperlink r:id="rId7" w:history="1">
        <w:r w:rsidRPr="00D20B37">
          <w:rPr>
            <w:rFonts w:eastAsia="Calibri"/>
            <w:sz w:val="16"/>
            <w:szCs w:val="16"/>
          </w:rPr>
          <w:t>п.4</w:t>
        </w:r>
      </w:hyperlink>
      <w:r w:rsidRPr="00D20B37">
        <w:rPr>
          <w:rFonts w:eastAsia="Calibri"/>
          <w:sz w:val="16"/>
          <w:szCs w:val="16"/>
        </w:rPr>
        <w:t xml:space="preserve"> Постановления Пленума Верховного Суда РФ №58 от 22.12.2015 года "О практике назначения судами Российской Федерации уголовного наказания", суд полагает возможным смягчить назначенное наказание.</w:t>
      </w:r>
    </w:p>
    <w:p w:rsidR="00D20B37" w:rsidRPr="00D20B37" w:rsidP="00D20B37">
      <w:pPr>
        <w:ind w:firstLine="540"/>
        <w:jc w:val="both"/>
        <w:rPr>
          <w:sz w:val="16"/>
          <w:szCs w:val="16"/>
        </w:rPr>
      </w:pPr>
      <w:r w:rsidRPr="00D20B37">
        <w:rPr>
          <w:sz w:val="16"/>
          <w:szCs w:val="16"/>
        </w:rPr>
        <w:t>Меру пресечения, избранную в отношении Василенко А.А. в виде заключения под стражу до вступления приговора в законную силу следует отменить.</w:t>
      </w:r>
    </w:p>
    <w:p w:rsidR="00D20B37" w:rsidRPr="00D20B37" w:rsidP="00D20B37">
      <w:pPr>
        <w:pStyle w:val="BodyText"/>
        <w:ind w:firstLine="708"/>
        <w:jc w:val="both"/>
        <w:rPr>
          <w:sz w:val="16"/>
          <w:szCs w:val="16"/>
        </w:rPr>
      </w:pPr>
      <w:r w:rsidRPr="00D20B37">
        <w:rPr>
          <w:sz w:val="16"/>
          <w:szCs w:val="16"/>
        </w:rPr>
        <w:t xml:space="preserve">Вопрос о вещественных доказательствах следует разрешить в порядке ст. 81-82 УПК РФ. </w:t>
      </w:r>
    </w:p>
    <w:p w:rsidR="00D20B37" w:rsidRPr="00D20B37" w:rsidP="00D20B37">
      <w:pPr>
        <w:ind w:firstLine="540"/>
        <w:jc w:val="both"/>
        <w:rPr>
          <w:sz w:val="16"/>
          <w:szCs w:val="16"/>
        </w:rPr>
      </w:pPr>
      <w:r w:rsidRPr="00D20B37">
        <w:rPr>
          <w:sz w:val="16"/>
          <w:szCs w:val="16"/>
        </w:rPr>
        <w:t xml:space="preserve">  На основании изложенного, руководствуясь ст.316 УПК РФ, суд</w:t>
      </w:r>
    </w:p>
    <w:p w:rsidR="00D20B37" w:rsidRPr="00D20B37" w:rsidP="00D20B37">
      <w:pPr>
        <w:pStyle w:val="NoSpacing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20B37" w:rsidRPr="00D20B37" w:rsidP="00D20B37">
      <w:pPr>
        <w:pStyle w:val="NoSpacing"/>
        <w:jc w:val="center"/>
        <w:rPr>
          <w:rFonts w:ascii="Times New Roman" w:hAnsi="Times New Roman"/>
          <w:b/>
          <w:sz w:val="16"/>
          <w:szCs w:val="16"/>
        </w:rPr>
      </w:pPr>
      <w:r w:rsidRPr="00D20B37">
        <w:rPr>
          <w:rFonts w:ascii="Times New Roman" w:hAnsi="Times New Roman"/>
          <w:b/>
          <w:sz w:val="16"/>
          <w:szCs w:val="16"/>
        </w:rPr>
        <w:t>П</w:t>
      </w:r>
      <w:r w:rsidRPr="00D20B37">
        <w:rPr>
          <w:rFonts w:ascii="Times New Roman" w:hAnsi="Times New Roman"/>
          <w:b/>
          <w:sz w:val="16"/>
          <w:szCs w:val="16"/>
        </w:rPr>
        <w:t xml:space="preserve"> Р И Г О В О Р И Л:</w:t>
      </w:r>
    </w:p>
    <w:p w:rsidR="00D20B37" w:rsidRPr="00D20B37" w:rsidP="00D20B37">
      <w:pPr>
        <w:pStyle w:val="NoSpacing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20B37" w:rsidRPr="00D20B37" w:rsidP="00D20B37">
      <w:pPr>
        <w:ind w:firstLine="540"/>
        <w:jc w:val="both"/>
        <w:rPr>
          <w:sz w:val="16"/>
          <w:szCs w:val="16"/>
        </w:rPr>
      </w:pPr>
      <w:r w:rsidRPr="00D20B37">
        <w:rPr>
          <w:sz w:val="16"/>
          <w:szCs w:val="16"/>
        </w:rPr>
        <w:t xml:space="preserve">Признать </w:t>
      </w:r>
      <w:r w:rsidRPr="00D20B37">
        <w:rPr>
          <w:sz w:val="16"/>
          <w:szCs w:val="16"/>
        </w:rPr>
        <w:t xml:space="preserve">Василенко </w:t>
      </w:r>
      <w:r w:rsidRPr="00D20B37">
        <w:rPr>
          <w:sz w:val="16"/>
          <w:szCs w:val="16"/>
        </w:rPr>
        <w:t>Александра Александровича виновным в совершении преступления, предусмотренного ч. 3 ст. 30 ч. 1 ст. 158 УК РФ, и назначить ему наказание в виде  штрафа в размере 20 000 (двадцать тысяч) рублей.</w:t>
      </w:r>
    </w:p>
    <w:p w:rsidR="00D20B37" w:rsidRPr="00D20B37" w:rsidP="00D20B37">
      <w:pPr>
        <w:tabs>
          <w:tab w:val="left" w:pos="0"/>
        </w:tabs>
        <w:ind w:firstLine="567"/>
        <w:jc w:val="both"/>
        <w:rPr>
          <w:rFonts w:eastAsia="Calibri"/>
          <w:sz w:val="16"/>
          <w:szCs w:val="16"/>
        </w:rPr>
      </w:pPr>
      <w:r w:rsidRPr="00D20B37">
        <w:rPr>
          <w:rFonts w:eastAsia="Calibri"/>
          <w:sz w:val="16"/>
          <w:szCs w:val="16"/>
        </w:rPr>
        <w:t xml:space="preserve">В силу </w:t>
      </w:r>
      <w:hyperlink r:id="rId8" w:history="1">
        <w:r w:rsidRPr="00D20B37">
          <w:rPr>
            <w:rFonts w:eastAsia="Calibri"/>
            <w:sz w:val="16"/>
            <w:szCs w:val="16"/>
          </w:rPr>
          <w:t>ч.5 ст.72</w:t>
        </w:r>
      </w:hyperlink>
      <w:r w:rsidRPr="00D20B37">
        <w:rPr>
          <w:rFonts w:eastAsia="Calibri"/>
          <w:sz w:val="16"/>
          <w:szCs w:val="16"/>
        </w:rPr>
        <w:t xml:space="preserve"> УК РФ, с учетом содержания </w:t>
      </w:r>
      <w:r w:rsidRPr="00D20B37">
        <w:rPr>
          <w:sz w:val="16"/>
          <w:szCs w:val="16"/>
        </w:rPr>
        <w:t xml:space="preserve"> Василенко А.А. </w:t>
      </w:r>
      <w:r w:rsidRPr="00D20B37">
        <w:rPr>
          <w:rFonts w:eastAsia="Calibri"/>
          <w:sz w:val="16"/>
          <w:szCs w:val="16"/>
        </w:rPr>
        <w:t xml:space="preserve">под стражей с </w:t>
      </w:r>
      <w:r w:rsidRPr="00D20B37">
        <w:rPr>
          <w:sz w:val="16"/>
          <w:szCs w:val="16"/>
        </w:rPr>
        <w:t>03 апреля 2021 года по 05 апреля 2021 года включительно</w:t>
      </w:r>
      <w:r w:rsidRPr="00D20B37">
        <w:rPr>
          <w:rFonts w:eastAsia="Calibri"/>
          <w:sz w:val="16"/>
          <w:szCs w:val="16"/>
        </w:rPr>
        <w:t xml:space="preserve"> и с 17 февраля 2023 года по 27 июня 2023 года  уменьшить размер  штрафа  до 5000 (пяти тысяч) рублей.</w:t>
      </w:r>
    </w:p>
    <w:p w:rsidR="00D20B37" w:rsidRPr="00D20B37" w:rsidP="00D20B37">
      <w:pPr>
        <w:ind w:firstLine="567"/>
        <w:jc w:val="both"/>
        <w:rPr>
          <w:sz w:val="16"/>
          <w:szCs w:val="16"/>
        </w:rPr>
      </w:pPr>
      <w:r w:rsidRPr="00D20B37">
        <w:rPr>
          <w:sz w:val="16"/>
          <w:szCs w:val="16"/>
        </w:rPr>
        <w:t xml:space="preserve">Реквизиты для уплаты штрафа: получатель: УФК по Республике Крым (ОМВД России по г. Ялте); Л/С: 04751А92480; </w:t>
      </w:r>
      <w:r w:rsidRPr="00D20B37">
        <w:rPr>
          <w:sz w:val="16"/>
          <w:szCs w:val="16"/>
        </w:rPr>
        <w:t>Р</w:t>
      </w:r>
      <w:r w:rsidRPr="00D20B37">
        <w:rPr>
          <w:sz w:val="16"/>
          <w:szCs w:val="16"/>
        </w:rPr>
        <w:t>/С: 40101810335100010001;  БИК: 043510001; ИНН: 9103000760; КПП: 910301001; ОКТМО: 35729000; КБК: 188 1 16 03121 01 0000 14.</w:t>
      </w:r>
    </w:p>
    <w:p w:rsidR="00D20B37" w:rsidRPr="00D20B37" w:rsidP="00D20B37">
      <w:pPr>
        <w:tabs>
          <w:tab w:val="left" w:pos="0"/>
        </w:tabs>
        <w:ind w:firstLine="567"/>
        <w:jc w:val="both"/>
        <w:rPr>
          <w:sz w:val="16"/>
          <w:szCs w:val="16"/>
        </w:rPr>
      </w:pPr>
      <w:r w:rsidRPr="00D20B37">
        <w:rPr>
          <w:sz w:val="16"/>
          <w:szCs w:val="16"/>
        </w:rPr>
        <w:t>Срок наказания исчислять со дня вступления приговора в законную силу.</w:t>
      </w:r>
    </w:p>
    <w:p w:rsidR="00D20B37" w:rsidRPr="00D20B37" w:rsidP="00D20B37">
      <w:pPr>
        <w:ind w:firstLine="540"/>
        <w:jc w:val="both"/>
        <w:rPr>
          <w:sz w:val="16"/>
          <w:szCs w:val="16"/>
        </w:rPr>
      </w:pPr>
      <w:r w:rsidRPr="00D20B37">
        <w:rPr>
          <w:sz w:val="16"/>
          <w:szCs w:val="16"/>
        </w:rPr>
        <w:t xml:space="preserve">Меру пресечения, избранную в отношении Василенко А.А. в виде заключения под стражу, отменить. </w:t>
      </w:r>
    </w:p>
    <w:p w:rsidR="00D20B37" w:rsidRPr="00D20B37" w:rsidP="00D20B37">
      <w:pPr>
        <w:ind w:firstLine="540"/>
        <w:jc w:val="both"/>
        <w:rPr>
          <w:sz w:val="16"/>
          <w:szCs w:val="16"/>
        </w:rPr>
      </w:pPr>
      <w:r w:rsidRPr="00D20B37">
        <w:rPr>
          <w:sz w:val="16"/>
          <w:szCs w:val="16"/>
        </w:rPr>
        <w:tab/>
        <w:t>Вещественные доказательства:</w:t>
      </w:r>
    </w:p>
    <w:p w:rsidR="00D20B37" w:rsidRPr="00D20B37" w:rsidP="00D20B37">
      <w:pPr>
        <w:pStyle w:val="ConsNonformat"/>
        <w:tabs>
          <w:tab w:val="left" w:pos="540"/>
          <w:tab w:val="left" w:pos="6943"/>
          <w:tab w:val="left" w:pos="9630"/>
        </w:tabs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20B37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Pr="00D20B37">
        <w:rPr>
          <w:rFonts w:ascii="Times New Roman" w:hAnsi="Times New Roman" w:cs="Times New Roman"/>
          <w:color w:val="000000"/>
          <w:sz w:val="16"/>
          <w:szCs w:val="16"/>
        </w:rPr>
        <w:t>машинку для стрижки «</w:t>
      </w:r>
      <w:r w:rsidRPr="00D20B37">
        <w:rPr>
          <w:rFonts w:ascii="Times New Roman" w:hAnsi="Times New Roman" w:cs="Times New Roman"/>
          <w:color w:val="000000"/>
          <w:sz w:val="16"/>
          <w:szCs w:val="16"/>
          <w:lang w:val="en-US"/>
        </w:rPr>
        <w:t>Braun</w:t>
      </w:r>
      <w:r w:rsidRPr="00D20B3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D20B37">
        <w:rPr>
          <w:rFonts w:ascii="Times New Roman" w:hAnsi="Times New Roman" w:cs="Times New Roman"/>
          <w:color w:val="000000"/>
          <w:sz w:val="16"/>
          <w:szCs w:val="16"/>
          <w:lang w:val="en-US"/>
        </w:rPr>
        <w:t>HC</w:t>
      </w:r>
      <w:r w:rsidRPr="00D20B37">
        <w:rPr>
          <w:rFonts w:ascii="Times New Roman" w:hAnsi="Times New Roman" w:cs="Times New Roman"/>
          <w:color w:val="000000"/>
          <w:sz w:val="16"/>
          <w:szCs w:val="16"/>
        </w:rPr>
        <w:t xml:space="preserve">5010» в картонной коробке, переданную под сохранную расписку свидетелю </w:t>
      </w:r>
      <w:r w:rsidRPr="00D20B37">
        <w:rPr>
          <w:rFonts w:ascii="Times New Roman" w:hAnsi="Times New Roman"/>
          <w:sz w:val="16"/>
          <w:szCs w:val="16"/>
          <w:lang w:eastAsia="ru-RU"/>
        </w:rPr>
        <w:t>«ПЕРСОНАЛЬНЫЕ ДАННЫЕ»</w:t>
      </w:r>
      <w:r w:rsidRPr="00D20B37">
        <w:rPr>
          <w:rFonts w:ascii="Times New Roman" w:hAnsi="Times New Roman" w:cs="Times New Roman"/>
          <w:sz w:val="16"/>
          <w:szCs w:val="16"/>
        </w:rPr>
        <w:t xml:space="preserve"> </w:t>
      </w:r>
      <w:r w:rsidRPr="00D20B37">
        <w:rPr>
          <w:rFonts w:ascii="Times New Roman" w:hAnsi="Times New Roman" w:cs="Times New Roman"/>
          <w:sz w:val="16"/>
          <w:szCs w:val="16"/>
        </w:rPr>
        <w:t xml:space="preserve">(том 1 </w:t>
      </w:r>
      <w:r w:rsidRPr="00D20B37">
        <w:rPr>
          <w:rFonts w:ascii="Times New Roman" w:hAnsi="Times New Roman" w:cs="Times New Roman"/>
          <w:sz w:val="16"/>
          <w:szCs w:val="16"/>
        </w:rPr>
        <w:t>л.д</w:t>
      </w:r>
      <w:r w:rsidRPr="00D20B37">
        <w:rPr>
          <w:rFonts w:ascii="Times New Roman" w:hAnsi="Times New Roman" w:cs="Times New Roman"/>
          <w:sz w:val="16"/>
          <w:szCs w:val="16"/>
        </w:rPr>
        <w:t>. 71) –вернуть собственнику по принадлежности.</w:t>
      </w:r>
    </w:p>
    <w:p w:rsidR="00D20B37" w:rsidRPr="00D20B37" w:rsidP="00D20B37">
      <w:pPr>
        <w:pStyle w:val="ConsNonformat"/>
        <w:tabs>
          <w:tab w:val="left" w:pos="540"/>
          <w:tab w:val="left" w:pos="6943"/>
          <w:tab w:val="left" w:pos="9630"/>
        </w:tabs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20B37">
        <w:rPr>
          <w:rFonts w:ascii="Times New Roman" w:hAnsi="Times New Roman" w:cs="Times New Roman"/>
          <w:sz w:val="16"/>
          <w:szCs w:val="16"/>
        </w:rPr>
        <w:t xml:space="preserve">- оптический носитель с видеозаписью с камер видеонаблюдения магазина </w:t>
      </w:r>
      <w:r w:rsidRPr="00D20B37">
        <w:rPr>
          <w:rFonts w:ascii="Times New Roman" w:eastAsia="Times New Roman CYR" w:hAnsi="Times New Roman" w:cs="Times New Roman"/>
          <w:sz w:val="16"/>
          <w:szCs w:val="16"/>
        </w:rPr>
        <w:t>«</w:t>
      </w:r>
      <w:r w:rsidRPr="00D20B37">
        <w:rPr>
          <w:rFonts w:ascii="Times New Roman" w:hAnsi="Times New Roman" w:cs="Times New Roman"/>
          <w:sz w:val="16"/>
          <w:szCs w:val="16"/>
        </w:rPr>
        <w:t xml:space="preserve">Соседи», от 21 апреля 2017 года (т. 1 </w:t>
      </w:r>
      <w:r w:rsidRPr="00D20B37">
        <w:rPr>
          <w:rFonts w:ascii="Times New Roman" w:hAnsi="Times New Roman" w:cs="Times New Roman"/>
          <w:sz w:val="16"/>
          <w:szCs w:val="16"/>
        </w:rPr>
        <w:t>л.д</w:t>
      </w:r>
      <w:r w:rsidRPr="00D20B37">
        <w:rPr>
          <w:rFonts w:ascii="Times New Roman" w:hAnsi="Times New Roman" w:cs="Times New Roman"/>
          <w:sz w:val="16"/>
          <w:szCs w:val="16"/>
        </w:rPr>
        <w:t>. 58) – хранить в материалах настоящего уголовного дела.</w:t>
      </w:r>
    </w:p>
    <w:p w:rsidR="00D20B37" w:rsidRPr="00D20B37" w:rsidP="00D20B37">
      <w:pPr>
        <w:tabs>
          <w:tab w:val="left" w:pos="0"/>
        </w:tabs>
        <w:ind w:firstLine="567"/>
        <w:jc w:val="both"/>
        <w:rPr>
          <w:sz w:val="16"/>
          <w:szCs w:val="16"/>
          <w:lang w:eastAsia="x-none"/>
        </w:rPr>
      </w:pPr>
      <w:r w:rsidRPr="00D20B37">
        <w:rPr>
          <w:sz w:val="16"/>
          <w:szCs w:val="16"/>
          <w:lang w:eastAsia="x-none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постановлением,</w:t>
      </w:r>
      <w:r w:rsidRPr="00D20B37">
        <w:rPr>
          <w:sz w:val="16"/>
          <w:szCs w:val="16"/>
        </w:rPr>
        <w:t xml:space="preserve"> при наличии соответствующего заявления</w:t>
      </w:r>
      <w:r w:rsidRPr="00D20B37">
        <w:rPr>
          <w:sz w:val="16"/>
          <w:szCs w:val="16"/>
          <w:lang w:eastAsia="x-none"/>
        </w:rPr>
        <w:t>.</w:t>
      </w:r>
    </w:p>
    <w:p w:rsidR="00D20B37" w:rsidRPr="00D20B37" w:rsidP="00D20B37">
      <w:pPr>
        <w:pStyle w:val="BodyTextIndent"/>
        <w:ind w:right="-2" w:firstLine="567"/>
        <w:jc w:val="both"/>
        <w:rPr>
          <w:rFonts w:eastAsia="Calibri"/>
          <w:sz w:val="16"/>
          <w:szCs w:val="16"/>
        </w:rPr>
      </w:pPr>
      <w:r w:rsidRPr="00D20B37">
        <w:rPr>
          <w:iCs/>
          <w:sz w:val="16"/>
          <w:szCs w:val="16"/>
        </w:rPr>
        <w:t xml:space="preserve">Разъяснить </w:t>
      </w:r>
      <w:r w:rsidRPr="00D20B37">
        <w:rPr>
          <w:sz w:val="16"/>
          <w:szCs w:val="16"/>
          <w:lang w:eastAsia="en-US"/>
        </w:rPr>
        <w:t xml:space="preserve">Василенко А.А. </w:t>
      </w:r>
      <w:r w:rsidRPr="00D20B37">
        <w:rPr>
          <w:iCs/>
          <w:sz w:val="16"/>
          <w:szCs w:val="16"/>
        </w:rPr>
        <w:t xml:space="preserve">положения ч.5 ст.46 УК РФ,  согласно которым </w:t>
      </w:r>
      <w:r w:rsidRPr="00D20B37">
        <w:rPr>
          <w:rFonts w:eastAsia="Calibri"/>
          <w:sz w:val="16"/>
          <w:szCs w:val="16"/>
        </w:rPr>
        <w:t>в случае злостного уклонения от уплаты штрафа, назначенного в качестве основного наказания, за исключением случаев назначения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 за исключением лишения свободы.</w:t>
      </w:r>
    </w:p>
    <w:p w:rsidR="00D20B37" w:rsidRPr="00D20B37" w:rsidP="00D20B37">
      <w:pPr>
        <w:tabs>
          <w:tab w:val="left" w:pos="0"/>
        </w:tabs>
        <w:ind w:firstLine="567"/>
        <w:jc w:val="both"/>
        <w:rPr>
          <w:sz w:val="16"/>
          <w:szCs w:val="16"/>
          <w:lang w:eastAsia="x-none"/>
        </w:rPr>
      </w:pPr>
      <w:r w:rsidRPr="00D20B37">
        <w:rPr>
          <w:sz w:val="16"/>
          <w:szCs w:val="16"/>
        </w:rPr>
        <w:t>Приговор может быть обжалован в апелляционном порядке в Ялтинский городской суд Республики Крым в течение 15 суток со дня его постановления через судебный участок № 99 Ялтинского судебного района (городской округ Ялта) Республики Крым. В связи с особым порядком принятия судебного решения приговор не может быть обжалован по мотивам несоответствия выводов суда фактическим обстоятельствам дела</w:t>
      </w:r>
      <w:r w:rsidRPr="00D20B37">
        <w:rPr>
          <w:sz w:val="16"/>
          <w:szCs w:val="16"/>
          <w:lang w:eastAsia="x-none"/>
        </w:rPr>
        <w:t>.</w:t>
      </w:r>
    </w:p>
    <w:p w:rsidR="00D20B37" w:rsidRPr="00D20B37" w:rsidP="00D20B37">
      <w:pPr>
        <w:pStyle w:val="NormalWeb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D20B37" w:rsidRPr="00D20B37" w:rsidP="00D20B37">
      <w:pPr>
        <w:jc w:val="both"/>
        <w:rPr>
          <w:sz w:val="16"/>
          <w:szCs w:val="16"/>
        </w:rPr>
      </w:pPr>
    </w:p>
    <w:p w:rsidR="00D20B37" w:rsidRPr="00D20B37" w:rsidP="00D20B37">
      <w:pPr>
        <w:shd w:val="clear" w:color="auto" w:fill="FFFFFF"/>
        <w:ind w:firstLine="540"/>
        <w:jc w:val="both"/>
        <w:textAlignment w:val="baseline"/>
        <w:rPr>
          <w:color w:val="000000"/>
          <w:sz w:val="16"/>
          <w:szCs w:val="16"/>
        </w:rPr>
      </w:pPr>
      <w:r w:rsidRPr="00D20B37">
        <w:rPr>
          <w:color w:val="000000"/>
          <w:sz w:val="16"/>
          <w:szCs w:val="16"/>
        </w:rPr>
        <w:t xml:space="preserve">Мировой судья                                                                              </w:t>
      </w:r>
      <w:r w:rsidRPr="00D20B37">
        <w:rPr>
          <w:color w:val="000000"/>
          <w:sz w:val="16"/>
          <w:szCs w:val="16"/>
        </w:rPr>
        <w:t>О.В.Переверзева</w:t>
      </w:r>
    </w:p>
    <w:p w:rsidR="00D20B37" w:rsidRPr="00D20B37" w:rsidP="00D20B37">
      <w:pPr>
        <w:rPr>
          <w:sz w:val="16"/>
          <w:szCs w:val="16"/>
        </w:rPr>
      </w:pPr>
    </w:p>
    <w:p w:rsidR="00D20B37" w:rsidRPr="00D20B37" w:rsidP="00D20B37">
      <w:pPr>
        <w:ind w:firstLine="720"/>
        <w:jc w:val="both"/>
        <w:rPr>
          <w:sz w:val="16"/>
          <w:szCs w:val="16"/>
        </w:rPr>
      </w:pPr>
    </w:p>
    <w:p w:rsidR="00F92E94" w:rsidRPr="00D20B37">
      <w:pPr>
        <w:rPr>
          <w:sz w:val="16"/>
          <w:szCs w:val="16"/>
        </w:rPr>
      </w:pPr>
    </w:p>
    <w:sectPr w:rsidSect="006C7C58">
      <w:headerReference w:type="even" r:id="rId9"/>
      <w:headerReference w:type="default" r:id="rId10"/>
      <w:pgSz w:w="11906" w:h="16838"/>
      <w:pgMar w:top="851" w:right="1134" w:bottom="851" w:left="1418" w:header="0" w:footer="0" w:gutter="0"/>
      <w:pgNumType w:fmt="numberInDash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5B31" w:rsidP="0000546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55B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5B31" w:rsidP="00005467">
    <w:pPr>
      <w:pStyle w:val="Header"/>
      <w:framePr w:wrap="around" w:vAnchor="text" w:hAnchor="page" w:x="5842" w:y="36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A55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37"/>
    <w:rsid w:val="00005467"/>
    <w:rsid w:val="00A55B31"/>
    <w:rsid w:val="00D20B37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20B37"/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D20B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0"/>
    <w:rsid w:val="00D20B37"/>
    <w:pPr>
      <w:ind w:firstLine="720"/>
    </w:pPr>
    <w:rPr>
      <w:sz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D20B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D20B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1"/>
    <w:rsid w:val="00D20B37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D20B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20B37"/>
  </w:style>
  <w:style w:type="paragraph" w:styleId="NormalWeb">
    <w:name w:val="Normal (Web)"/>
    <w:basedOn w:val="Normal"/>
    <w:uiPriority w:val="99"/>
    <w:unhideWhenUsed/>
    <w:rsid w:val="00D20B3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0">
    <w:name w:val="Normal Знак"/>
    <w:link w:val="1"/>
    <w:locked/>
    <w:rsid w:val="00D20B37"/>
    <w:rPr>
      <w:sz w:val="24"/>
    </w:rPr>
  </w:style>
  <w:style w:type="paragraph" w:customStyle="1" w:styleId="1">
    <w:name w:val="Обычный1"/>
    <w:link w:val="Normal0"/>
    <w:rsid w:val="00D20B37"/>
    <w:pPr>
      <w:spacing w:after="0" w:line="240" w:lineRule="auto"/>
    </w:pPr>
    <w:rPr>
      <w:sz w:val="24"/>
    </w:rPr>
  </w:style>
  <w:style w:type="paragraph" w:customStyle="1" w:styleId="ConsNonformat">
    <w:name w:val="ConsNonformat"/>
    <w:qFormat/>
    <w:rsid w:val="00D20B3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">
    <w:name w:val="Обычный3"/>
    <w:rsid w:val="00D20B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F1C7560DB21BD33F3CB258986161C3A5511AEFB11752940749FD7E20E9494223CFC1691EC78A127C530976CBEBA4271B5727CE13DA503FFF9O2L" TargetMode="External" /><Relationship Id="rId5" Type="http://schemas.openxmlformats.org/officeDocument/2006/relationships/hyperlink" Target="consultantplus://offline/ref=EE01D905ED1245096F6A6B70B976BCA65B24F5F0A144419ED9A161127EF99363CF1FB077B6184F27082244FD13FFB414BA57B9B3B3FB4793j1PCL" TargetMode="External" /><Relationship Id="rId6" Type="http://schemas.openxmlformats.org/officeDocument/2006/relationships/hyperlink" Target="consultantplus://offline/ref=FB789E5BB34E5D772EEE91CCCA0E26B3B357E3233BDB1196D4803E632D18FD29336C5DA5EBW7u4S" TargetMode="External" /><Relationship Id="rId7" Type="http://schemas.openxmlformats.org/officeDocument/2006/relationships/hyperlink" Target="consultantplus://offline/ref=EC720303D28E2D0C43745A0A3D240290801CC66493A7C6D88F3B952C6BA6191F4A73D12A277D41F9E3A41A3168303AB78662AC3DAC4F8161I9tFI" TargetMode="External" /><Relationship Id="rId8" Type="http://schemas.openxmlformats.org/officeDocument/2006/relationships/hyperlink" Target="consultantplus://offline/ref=80E704F7E7C70EC9254125E25C1764EBD710730E780A40A7F871B081FDF2DC38E02D1E7100DB1FB0c8R1I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